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7107" w:rsidRPr="007F0F24" w:rsidRDefault="00EF7107" w:rsidP="00EF7107">
      <w:pPr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ПРОТОКОЛ</w:t>
      </w:r>
      <w:r w:rsidR="00BB46AA">
        <w:rPr>
          <w:rFonts w:ascii="Arial" w:hAnsi="Arial" w:cs="Arial"/>
          <w:b/>
          <w:bCs/>
          <w:sz w:val="24"/>
          <w:szCs w:val="24"/>
        </w:rPr>
        <w:t xml:space="preserve"> № </w:t>
      </w:r>
      <w:r w:rsidR="00825B15">
        <w:rPr>
          <w:rFonts w:ascii="Arial" w:hAnsi="Arial" w:cs="Arial"/>
          <w:b/>
          <w:bCs/>
          <w:sz w:val="24"/>
          <w:szCs w:val="24"/>
        </w:rPr>
        <w:t>3</w:t>
      </w:r>
      <w:r w:rsidR="003E4C5F">
        <w:rPr>
          <w:rFonts w:ascii="Arial" w:hAnsi="Arial" w:cs="Arial"/>
          <w:b/>
          <w:bCs/>
          <w:sz w:val="24"/>
          <w:szCs w:val="24"/>
        </w:rPr>
        <w:t>3</w:t>
      </w:r>
    </w:p>
    <w:p w:rsidR="00EF7107" w:rsidRPr="00EF7107" w:rsidRDefault="00EF7107" w:rsidP="00EF7107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заседания Думы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z w:val="24"/>
          <w:szCs w:val="24"/>
        </w:rPr>
        <w:t xml:space="preserve">городского округа Тольятти </w:t>
      </w:r>
      <w:r>
        <w:rPr>
          <w:rFonts w:ascii="Arial" w:hAnsi="Arial" w:cs="Arial"/>
          <w:b/>
          <w:bCs/>
          <w:sz w:val="24"/>
          <w:szCs w:val="24"/>
          <w:lang w:val="en-US"/>
        </w:rPr>
        <w:t>VII</w:t>
      </w:r>
      <w:r w:rsidR="00480D8E">
        <w:rPr>
          <w:rFonts w:ascii="Arial" w:hAnsi="Arial" w:cs="Arial"/>
          <w:b/>
          <w:bCs/>
          <w:sz w:val="24"/>
          <w:szCs w:val="24"/>
          <w:lang w:val="en-US"/>
        </w:rPr>
        <w:t>I</w:t>
      </w:r>
      <w:r>
        <w:rPr>
          <w:rFonts w:ascii="Arial" w:hAnsi="Arial" w:cs="Arial"/>
          <w:b/>
          <w:bCs/>
          <w:sz w:val="24"/>
          <w:szCs w:val="24"/>
        </w:rPr>
        <w:t xml:space="preserve"> созыва</w:t>
      </w:r>
    </w:p>
    <w:p w:rsidR="00EF7107" w:rsidRDefault="00EF7107" w:rsidP="00EF7107">
      <w:pPr>
        <w:ind w:left="5760"/>
        <w:jc w:val="right"/>
        <w:rPr>
          <w:rFonts w:ascii="Arial" w:hAnsi="Arial" w:cs="Arial"/>
          <w:i/>
          <w:iCs/>
          <w:sz w:val="24"/>
          <w:szCs w:val="24"/>
        </w:rPr>
      </w:pPr>
    </w:p>
    <w:p w:rsidR="00EF7107" w:rsidRDefault="00EF7107" w:rsidP="00EF7107">
      <w:pPr>
        <w:jc w:val="right"/>
        <w:rPr>
          <w:rFonts w:ascii="Arial" w:hAnsi="Arial" w:cs="Arial"/>
          <w:i/>
          <w:iCs/>
          <w:sz w:val="24"/>
          <w:szCs w:val="24"/>
        </w:rPr>
      </w:pPr>
      <w:proofErr w:type="spellStart"/>
      <w:r>
        <w:rPr>
          <w:rFonts w:ascii="Arial" w:hAnsi="Arial" w:cs="Arial"/>
          <w:i/>
          <w:iCs/>
          <w:sz w:val="24"/>
          <w:szCs w:val="24"/>
        </w:rPr>
        <w:t>г</w:t>
      </w:r>
      <w:proofErr w:type="gramStart"/>
      <w:r>
        <w:rPr>
          <w:rFonts w:ascii="Arial" w:hAnsi="Arial" w:cs="Arial"/>
          <w:i/>
          <w:iCs/>
          <w:sz w:val="24"/>
          <w:szCs w:val="24"/>
        </w:rPr>
        <w:t>.Т</w:t>
      </w:r>
      <w:proofErr w:type="gramEnd"/>
      <w:r>
        <w:rPr>
          <w:rFonts w:ascii="Arial" w:hAnsi="Arial" w:cs="Arial"/>
          <w:i/>
          <w:iCs/>
          <w:sz w:val="24"/>
          <w:szCs w:val="24"/>
        </w:rPr>
        <w:t>ольятти</w:t>
      </w:r>
      <w:proofErr w:type="spellEnd"/>
      <w:r>
        <w:rPr>
          <w:rFonts w:ascii="Arial" w:hAnsi="Arial" w:cs="Arial"/>
          <w:i/>
          <w:iCs/>
          <w:sz w:val="24"/>
          <w:szCs w:val="24"/>
        </w:rPr>
        <w:t xml:space="preserve">                                                                                          </w:t>
      </w:r>
      <w:r w:rsidR="00BB46AA">
        <w:rPr>
          <w:rFonts w:ascii="Arial" w:hAnsi="Arial" w:cs="Arial"/>
          <w:i/>
          <w:iCs/>
          <w:sz w:val="24"/>
          <w:szCs w:val="24"/>
        </w:rPr>
        <w:t xml:space="preserve">от </w:t>
      </w:r>
      <w:r w:rsidR="003E4C5F">
        <w:rPr>
          <w:rFonts w:ascii="Arial" w:hAnsi="Arial" w:cs="Arial"/>
          <w:i/>
          <w:iCs/>
          <w:sz w:val="24"/>
          <w:szCs w:val="24"/>
        </w:rPr>
        <w:t>05</w:t>
      </w:r>
      <w:r w:rsidR="009D1EE6">
        <w:rPr>
          <w:rFonts w:ascii="Arial" w:hAnsi="Arial" w:cs="Arial"/>
          <w:i/>
          <w:iCs/>
          <w:sz w:val="24"/>
          <w:szCs w:val="24"/>
        </w:rPr>
        <w:t>.</w:t>
      </w:r>
      <w:r w:rsidR="00825B15">
        <w:rPr>
          <w:rFonts w:ascii="Arial" w:hAnsi="Arial" w:cs="Arial"/>
          <w:i/>
          <w:iCs/>
          <w:sz w:val="24"/>
          <w:szCs w:val="24"/>
        </w:rPr>
        <w:t>0</w:t>
      </w:r>
      <w:r w:rsidR="003E4C5F">
        <w:rPr>
          <w:rFonts w:ascii="Arial" w:hAnsi="Arial" w:cs="Arial"/>
          <w:i/>
          <w:iCs/>
          <w:sz w:val="24"/>
          <w:szCs w:val="24"/>
        </w:rPr>
        <w:t>3</w:t>
      </w:r>
      <w:r w:rsidR="00684CA0">
        <w:rPr>
          <w:rFonts w:ascii="Arial" w:hAnsi="Arial" w:cs="Arial"/>
          <w:i/>
          <w:iCs/>
          <w:sz w:val="24"/>
          <w:szCs w:val="24"/>
        </w:rPr>
        <w:t>.</w:t>
      </w:r>
      <w:r w:rsidR="00EC2E0E">
        <w:rPr>
          <w:rFonts w:ascii="Arial" w:hAnsi="Arial" w:cs="Arial"/>
          <w:i/>
          <w:iCs/>
          <w:sz w:val="24"/>
          <w:szCs w:val="24"/>
        </w:rPr>
        <w:t>2025</w:t>
      </w:r>
    </w:p>
    <w:p w:rsidR="00EF7107" w:rsidRDefault="00EF7107" w:rsidP="00EF7107">
      <w:pPr>
        <w:jc w:val="both"/>
        <w:rPr>
          <w:rFonts w:ascii="Arial" w:hAnsi="Arial" w:cs="Arial"/>
          <w:sz w:val="24"/>
          <w:szCs w:val="24"/>
        </w:rPr>
      </w:pPr>
    </w:p>
    <w:p w:rsidR="00CC0159" w:rsidRDefault="00CC0159" w:rsidP="00CC0159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Установленное Уставом городского округа Тольятти количество </w:t>
      </w:r>
      <w:r>
        <w:rPr>
          <w:rFonts w:ascii="Arial" w:hAnsi="Arial" w:cs="Arial"/>
          <w:sz w:val="24"/>
          <w:szCs w:val="24"/>
        </w:rPr>
        <w:br/>
        <w:t>депутатов – 35.</w:t>
      </w:r>
    </w:p>
    <w:p w:rsidR="00F55F7E" w:rsidRPr="00F55F7E" w:rsidRDefault="00F55F7E" w:rsidP="00F55F7E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F55F7E">
        <w:rPr>
          <w:rFonts w:ascii="Arial" w:hAnsi="Arial" w:cs="Arial"/>
          <w:sz w:val="24"/>
          <w:szCs w:val="24"/>
        </w:rPr>
        <w:t>Изб</w:t>
      </w:r>
      <w:r>
        <w:rPr>
          <w:rFonts w:ascii="Arial" w:hAnsi="Arial" w:cs="Arial"/>
          <w:sz w:val="24"/>
          <w:szCs w:val="24"/>
        </w:rPr>
        <w:t>ранное количество депутатов – 34</w:t>
      </w:r>
      <w:r w:rsidRPr="00F55F7E">
        <w:rPr>
          <w:rFonts w:ascii="Arial" w:hAnsi="Arial" w:cs="Arial"/>
          <w:sz w:val="24"/>
          <w:szCs w:val="24"/>
        </w:rPr>
        <w:t>.</w:t>
      </w:r>
    </w:p>
    <w:p w:rsidR="00F55F7E" w:rsidRDefault="00F55F7E" w:rsidP="00CC0159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CC0159" w:rsidRDefault="00CC0159" w:rsidP="00CC0159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="00610D94" w:rsidRPr="00CC1A43">
        <w:rPr>
          <w:rFonts w:ascii="Arial" w:hAnsi="Arial" w:cs="Arial"/>
          <w:sz w:val="24"/>
          <w:szCs w:val="24"/>
        </w:rPr>
        <w:t>10:</w:t>
      </w:r>
      <w:r w:rsidR="001744C4" w:rsidRPr="00CC1A43">
        <w:rPr>
          <w:rFonts w:ascii="Arial" w:hAnsi="Arial" w:cs="Arial"/>
          <w:sz w:val="24"/>
          <w:szCs w:val="24"/>
        </w:rPr>
        <w:t>04</w:t>
      </w:r>
      <w:r w:rsidR="00A4667B" w:rsidRPr="00CC1A43">
        <w:rPr>
          <w:rFonts w:ascii="Arial" w:hAnsi="Arial" w:cs="Arial"/>
          <w:sz w:val="24"/>
          <w:szCs w:val="24"/>
        </w:rPr>
        <w:t>:</w:t>
      </w:r>
      <w:r w:rsidR="00CC1A43" w:rsidRPr="00CC1A43">
        <w:rPr>
          <w:rFonts w:ascii="Arial" w:hAnsi="Arial" w:cs="Arial"/>
          <w:sz w:val="24"/>
          <w:szCs w:val="24"/>
        </w:rPr>
        <w:t>18</w:t>
      </w:r>
      <w:r w:rsidRPr="00CC1A43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– проведена регистрация депутатов Думы городского округа Тольятти.</w:t>
      </w:r>
    </w:p>
    <w:p w:rsidR="00CC0159" w:rsidRDefault="005776BA" w:rsidP="00CC0159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Присутствовали – </w:t>
      </w:r>
      <w:r w:rsidR="003E4C5F">
        <w:rPr>
          <w:rFonts w:ascii="Arial" w:hAnsi="Arial" w:cs="Arial"/>
          <w:sz w:val="24"/>
          <w:szCs w:val="24"/>
        </w:rPr>
        <w:t>30</w:t>
      </w:r>
      <w:r w:rsidR="00CC0159">
        <w:rPr>
          <w:rFonts w:ascii="Arial" w:hAnsi="Arial" w:cs="Arial"/>
          <w:sz w:val="24"/>
          <w:szCs w:val="24"/>
        </w:rPr>
        <w:t>.</w:t>
      </w:r>
    </w:p>
    <w:p w:rsidR="00CC0159" w:rsidRDefault="00A4667B" w:rsidP="00CC0159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Отсутствовали – </w:t>
      </w:r>
      <w:r w:rsidR="003E4C5F">
        <w:rPr>
          <w:rFonts w:ascii="Arial" w:hAnsi="Arial" w:cs="Arial"/>
          <w:sz w:val="24"/>
          <w:szCs w:val="24"/>
        </w:rPr>
        <w:t>4</w:t>
      </w:r>
      <w:r w:rsidR="00CC0159">
        <w:rPr>
          <w:rFonts w:ascii="Arial" w:hAnsi="Arial" w:cs="Arial"/>
          <w:sz w:val="24"/>
          <w:szCs w:val="24"/>
        </w:rPr>
        <w:t xml:space="preserve"> (</w:t>
      </w:r>
      <w:r w:rsidR="00A766BF">
        <w:rPr>
          <w:rFonts w:ascii="Arial" w:hAnsi="Arial" w:cs="Arial"/>
          <w:sz w:val="24"/>
          <w:szCs w:val="24"/>
        </w:rPr>
        <w:t>Воробьев В.А.,</w:t>
      </w:r>
      <w:r w:rsidR="003E4C5F">
        <w:rPr>
          <w:rFonts w:ascii="Arial" w:hAnsi="Arial" w:cs="Arial"/>
          <w:sz w:val="24"/>
          <w:szCs w:val="24"/>
        </w:rPr>
        <w:t xml:space="preserve"> Воронов Е.Е., </w:t>
      </w:r>
      <w:proofErr w:type="spellStart"/>
      <w:r w:rsidR="003E4C5F">
        <w:rPr>
          <w:rFonts w:ascii="Arial" w:hAnsi="Arial" w:cs="Arial"/>
          <w:sz w:val="24"/>
          <w:szCs w:val="24"/>
        </w:rPr>
        <w:t>Камбаров</w:t>
      </w:r>
      <w:proofErr w:type="spellEnd"/>
      <w:r w:rsidR="003E4C5F">
        <w:rPr>
          <w:rFonts w:ascii="Arial" w:hAnsi="Arial" w:cs="Arial"/>
          <w:sz w:val="24"/>
          <w:szCs w:val="24"/>
        </w:rPr>
        <w:t xml:space="preserve"> А.М., </w:t>
      </w:r>
      <w:r w:rsidR="003E4C5F">
        <w:rPr>
          <w:rFonts w:ascii="Arial" w:hAnsi="Arial" w:cs="Arial"/>
          <w:sz w:val="24"/>
          <w:szCs w:val="24"/>
        </w:rPr>
        <w:br/>
        <w:t>Михайлов С.В.</w:t>
      </w:r>
      <w:r w:rsidR="00CC0159">
        <w:rPr>
          <w:rFonts w:ascii="Arial" w:hAnsi="Arial" w:cs="Arial"/>
          <w:sz w:val="24"/>
          <w:szCs w:val="24"/>
        </w:rPr>
        <w:t>).</w:t>
      </w:r>
    </w:p>
    <w:p w:rsidR="00CC0159" w:rsidRDefault="00CC0159" w:rsidP="00CC0159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CC0159" w:rsidRDefault="00CC0159" w:rsidP="00CC0159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На заседании Думы присутствовали: </w:t>
      </w:r>
    </w:p>
    <w:p w:rsidR="00CC0159" w:rsidRPr="00CC0159" w:rsidRDefault="00CC0159" w:rsidP="00CC0159">
      <w:pPr>
        <w:ind w:firstLine="709"/>
        <w:jc w:val="both"/>
        <w:rPr>
          <w:rFonts w:ascii="Arial" w:hAnsi="Arial" w:cs="Arial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660"/>
        <w:gridCol w:w="6911"/>
      </w:tblGrid>
      <w:tr w:rsidR="00CC0159" w:rsidTr="00CC0159">
        <w:trPr>
          <w:trHeight w:val="285"/>
        </w:trPr>
        <w:tc>
          <w:tcPr>
            <w:tcW w:w="2660" w:type="dxa"/>
            <w:shd w:val="clear" w:color="auto" w:fill="FFFFFF"/>
            <w:hideMark/>
          </w:tcPr>
          <w:p w:rsidR="000D11CF" w:rsidRDefault="004C7ABB" w:rsidP="000D11CF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Сухих И.Г.</w:t>
            </w:r>
          </w:p>
        </w:tc>
        <w:tc>
          <w:tcPr>
            <w:tcW w:w="6911" w:type="dxa"/>
            <w:shd w:val="clear" w:color="auto" w:fill="FFFFFF"/>
            <w:hideMark/>
          </w:tcPr>
          <w:p w:rsidR="000D11CF" w:rsidRDefault="004C7ABB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 первый заместитель главы городского округа;</w:t>
            </w:r>
          </w:p>
        </w:tc>
      </w:tr>
      <w:tr w:rsidR="00CC0159" w:rsidTr="00CC0159">
        <w:trPr>
          <w:trHeight w:val="285"/>
        </w:trPr>
        <w:tc>
          <w:tcPr>
            <w:tcW w:w="2660" w:type="dxa"/>
            <w:shd w:val="clear" w:color="auto" w:fill="FFFFFF"/>
          </w:tcPr>
          <w:p w:rsidR="00763DC8" w:rsidRDefault="003E4C5F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Киселева Е.Б. </w:t>
            </w:r>
          </w:p>
          <w:p w:rsidR="003E4C5F" w:rsidRDefault="003E4C5F" w:rsidP="00E2151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763DC8" w:rsidRDefault="003E4C5F" w:rsidP="00E2151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Кривозубов В.О.</w:t>
            </w:r>
            <w:r w:rsidRPr="003E4C5F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3E4C5F" w:rsidRDefault="003E4C5F" w:rsidP="00E2151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763DC8" w:rsidRDefault="00763DC8" w:rsidP="00E2151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763DC8">
              <w:rPr>
                <w:rFonts w:ascii="Arial" w:hAnsi="Arial" w:cs="Arial"/>
                <w:sz w:val="24"/>
                <w:szCs w:val="24"/>
              </w:rPr>
              <w:t>Г</w:t>
            </w:r>
            <w:r>
              <w:rPr>
                <w:rFonts w:ascii="Arial" w:hAnsi="Arial" w:cs="Arial"/>
                <w:sz w:val="24"/>
                <w:szCs w:val="24"/>
              </w:rPr>
              <w:t>ильгулин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Г.В.</w:t>
            </w:r>
            <w:r w:rsidRPr="00763DC8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763DC8" w:rsidRDefault="00763DC8" w:rsidP="00E2151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4C7ABB" w:rsidRDefault="00E21511" w:rsidP="00E2151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Баннова Ю.Е. </w:t>
            </w:r>
          </w:p>
        </w:tc>
        <w:tc>
          <w:tcPr>
            <w:tcW w:w="6911" w:type="dxa"/>
            <w:shd w:val="clear" w:color="auto" w:fill="FFFFFF"/>
            <w:hideMark/>
          </w:tcPr>
          <w:p w:rsidR="00CC0159" w:rsidRPr="00B57B77" w:rsidRDefault="00CC015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- </w:t>
            </w:r>
            <w:r w:rsidR="003E4C5F">
              <w:rPr>
                <w:rFonts w:ascii="Arial" w:hAnsi="Arial" w:cs="Arial"/>
                <w:sz w:val="24"/>
                <w:szCs w:val="24"/>
              </w:rPr>
              <w:t>председатель</w:t>
            </w:r>
            <w:r>
              <w:rPr>
                <w:rFonts w:ascii="Arial" w:hAnsi="Arial" w:cs="Arial"/>
                <w:sz w:val="24"/>
                <w:szCs w:val="24"/>
              </w:rPr>
              <w:t xml:space="preserve"> контрольно-счетной палаты городского округа;</w:t>
            </w:r>
          </w:p>
          <w:p w:rsidR="00763DC8" w:rsidRDefault="00763DC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</w:t>
            </w:r>
            <w:r w:rsidR="003E4C5F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3E4C5F" w:rsidRPr="003E4C5F">
              <w:rPr>
                <w:rFonts w:ascii="Arial" w:hAnsi="Arial" w:cs="Arial"/>
                <w:sz w:val="24"/>
                <w:szCs w:val="24"/>
              </w:rPr>
              <w:t>заместитель прокурора Центрального района города Тольятти</w:t>
            </w:r>
            <w:r w:rsidRPr="00763DC8">
              <w:rPr>
                <w:rFonts w:ascii="Arial" w:hAnsi="Arial" w:cs="Arial"/>
                <w:sz w:val="24"/>
                <w:szCs w:val="24"/>
              </w:rPr>
              <w:t>;</w:t>
            </w:r>
          </w:p>
          <w:p w:rsidR="00763DC8" w:rsidRDefault="00763DC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- </w:t>
            </w:r>
            <w:r w:rsidRPr="00763DC8">
              <w:rPr>
                <w:rFonts w:ascii="Arial" w:hAnsi="Arial" w:cs="Arial"/>
                <w:sz w:val="24"/>
                <w:szCs w:val="24"/>
              </w:rPr>
              <w:t>заместитель главы городского округа по финансам, экономике и развитию;</w:t>
            </w:r>
          </w:p>
          <w:p w:rsidR="004C7ABB" w:rsidRDefault="00E2151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- </w:t>
            </w:r>
            <w:r w:rsidRPr="00E21511">
              <w:rPr>
                <w:rFonts w:ascii="Arial" w:hAnsi="Arial" w:cs="Arial"/>
                <w:sz w:val="24"/>
                <w:szCs w:val="24"/>
              </w:rPr>
              <w:t>заместитель главы городского округа по социальным вопросам</w:t>
            </w:r>
            <w:r>
              <w:rPr>
                <w:rFonts w:ascii="Arial" w:hAnsi="Arial" w:cs="Arial"/>
                <w:sz w:val="24"/>
                <w:szCs w:val="24"/>
              </w:rPr>
              <w:t>;</w:t>
            </w:r>
          </w:p>
        </w:tc>
      </w:tr>
      <w:tr w:rsidR="00CC0159" w:rsidTr="00CC0159">
        <w:trPr>
          <w:trHeight w:val="285"/>
        </w:trPr>
        <w:tc>
          <w:tcPr>
            <w:tcW w:w="2660" w:type="dxa"/>
            <w:shd w:val="clear" w:color="auto" w:fill="FFFFFF"/>
          </w:tcPr>
          <w:p w:rsidR="00DE6027" w:rsidRDefault="00DE602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Блинова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Т.В.</w:t>
            </w:r>
            <w:r w:rsidRPr="00DE6027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647446" w:rsidRDefault="00647446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945B55" w:rsidRDefault="00945B55" w:rsidP="00817C0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Лебедева Л.М.</w:t>
            </w:r>
          </w:p>
          <w:p w:rsidR="005575FF" w:rsidRDefault="005575FF" w:rsidP="00817C0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945B55" w:rsidRDefault="005575FF" w:rsidP="00817C0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Квасов И.Н.</w:t>
            </w:r>
            <w:r w:rsidRPr="005575FF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5575FF" w:rsidRDefault="005575FF" w:rsidP="00817C0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012AF0" w:rsidRDefault="004C7ABB" w:rsidP="00817C0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Гарбовский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П.П.</w:t>
            </w:r>
          </w:p>
          <w:p w:rsidR="00945B55" w:rsidRDefault="00945B55" w:rsidP="00817C0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5575FF" w:rsidRDefault="005575FF" w:rsidP="00817C0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Арзамасцев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М.В.</w:t>
            </w:r>
            <w:r w:rsidRPr="005575FF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3E4C5F" w:rsidRDefault="003E4C5F" w:rsidP="00817C0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6A63BB" w:rsidRDefault="006A63BB" w:rsidP="00817C0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Соловьев С.Г.</w:t>
            </w:r>
            <w:r w:rsidRPr="006A63BB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6A63BB" w:rsidRDefault="006A63BB" w:rsidP="00817C0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6A63BB" w:rsidRDefault="006A63BB" w:rsidP="00817C0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Власова Н.В.</w:t>
            </w:r>
          </w:p>
          <w:p w:rsidR="006A63BB" w:rsidRDefault="006A63BB" w:rsidP="00817C0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6A63BB" w:rsidRDefault="006A63BB" w:rsidP="00817C0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6A63BB" w:rsidRDefault="006A63BB" w:rsidP="00817C0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6A63BB" w:rsidRDefault="006A63BB" w:rsidP="00817C0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Дыченкова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М.В.</w:t>
            </w:r>
            <w:r w:rsidRPr="006A63BB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6A63BB" w:rsidRDefault="006A63BB" w:rsidP="00817C0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4C4294" w:rsidRDefault="003E4C5F" w:rsidP="00817C0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Власов В.А.</w:t>
            </w:r>
            <w:r w:rsidRPr="003E4C5F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3E4C5F" w:rsidRDefault="003E4C5F" w:rsidP="00945B5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945B55" w:rsidRDefault="00945B55" w:rsidP="00945B5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Юлдашев Р.Б.</w:t>
            </w:r>
          </w:p>
          <w:p w:rsidR="00D4000B" w:rsidRDefault="00D4000B" w:rsidP="005575FF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3E4C5F" w:rsidRDefault="003E4C5F" w:rsidP="003E4C5F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3E4C5F">
              <w:rPr>
                <w:rFonts w:ascii="Arial" w:hAnsi="Arial" w:cs="Arial"/>
                <w:sz w:val="24"/>
                <w:szCs w:val="24"/>
              </w:rPr>
              <w:t>Прошин И</w:t>
            </w:r>
            <w:r>
              <w:rPr>
                <w:rFonts w:ascii="Arial" w:hAnsi="Arial" w:cs="Arial"/>
                <w:sz w:val="24"/>
                <w:szCs w:val="24"/>
              </w:rPr>
              <w:t>.А.</w:t>
            </w:r>
          </w:p>
          <w:p w:rsidR="006A63BB" w:rsidRDefault="006A63BB" w:rsidP="003E4C5F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6A63BB" w:rsidRDefault="006A63BB" w:rsidP="003E4C5F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FD51F1" w:rsidRDefault="00FD51F1" w:rsidP="003E4C5F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6A63BB" w:rsidRPr="006A63BB" w:rsidRDefault="006A63BB" w:rsidP="006A63BB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6A63BB">
              <w:rPr>
                <w:rFonts w:ascii="Arial" w:hAnsi="Arial" w:cs="Arial"/>
                <w:sz w:val="24"/>
                <w:szCs w:val="24"/>
              </w:rPr>
              <w:lastRenderedPageBreak/>
              <w:t xml:space="preserve">Панков О.Р. </w:t>
            </w:r>
          </w:p>
        </w:tc>
        <w:tc>
          <w:tcPr>
            <w:tcW w:w="6911" w:type="dxa"/>
            <w:shd w:val="clear" w:color="auto" w:fill="FFFFFF"/>
            <w:hideMark/>
          </w:tcPr>
          <w:p w:rsidR="00DE6027" w:rsidRDefault="00DE602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 xml:space="preserve">- </w:t>
            </w:r>
            <w:r w:rsidRPr="00DE6027">
              <w:rPr>
                <w:rFonts w:ascii="Arial" w:hAnsi="Arial" w:cs="Arial"/>
                <w:sz w:val="24"/>
                <w:szCs w:val="24"/>
              </w:rPr>
              <w:t>заместитель главы городского округа – руководитель аппарата администрации;</w:t>
            </w:r>
          </w:p>
          <w:p w:rsidR="00945B55" w:rsidRDefault="00945B5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- </w:t>
            </w:r>
            <w:r w:rsidRPr="00945B55">
              <w:rPr>
                <w:rFonts w:ascii="Arial" w:hAnsi="Arial" w:cs="Arial"/>
                <w:sz w:val="24"/>
                <w:szCs w:val="24"/>
              </w:rPr>
              <w:t>руководитель департамента образования администрации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945B55">
              <w:rPr>
                <w:rFonts w:ascii="Arial" w:hAnsi="Arial" w:cs="Arial"/>
                <w:sz w:val="24"/>
                <w:szCs w:val="24"/>
              </w:rPr>
              <w:t>городского округа;</w:t>
            </w:r>
          </w:p>
          <w:p w:rsidR="005575FF" w:rsidRDefault="005575FF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- </w:t>
            </w:r>
            <w:r w:rsidRPr="005575FF">
              <w:rPr>
                <w:rFonts w:ascii="Arial" w:hAnsi="Arial" w:cs="Arial"/>
                <w:sz w:val="24"/>
                <w:szCs w:val="24"/>
              </w:rPr>
              <w:t>руководитель департамента градостроительной деятельности администрации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5575FF">
              <w:rPr>
                <w:rFonts w:ascii="Arial" w:hAnsi="Arial" w:cs="Arial"/>
                <w:sz w:val="24"/>
                <w:szCs w:val="24"/>
              </w:rPr>
              <w:t>городского округа;</w:t>
            </w:r>
          </w:p>
          <w:p w:rsidR="00647446" w:rsidRDefault="00012AF0" w:rsidP="00817C0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- </w:t>
            </w:r>
            <w:r w:rsidR="004C7ABB">
              <w:rPr>
                <w:rFonts w:ascii="Arial" w:hAnsi="Arial" w:cs="Arial"/>
                <w:sz w:val="24"/>
                <w:szCs w:val="24"/>
              </w:rPr>
              <w:t>руководитель</w:t>
            </w:r>
            <w:r w:rsidRPr="00012AF0">
              <w:rPr>
                <w:rFonts w:ascii="Arial" w:hAnsi="Arial" w:cs="Arial"/>
                <w:sz w:val="24"/>
                <w:szCs w:val="24"/>
              </w:rPr>
              <w:t xml:space="preserve"> правового департамента администрации городского округа;</w:t>
            </w:r>
          </w:p>
          <w:p w:rsidR="005575FF" w:rsidRDefault="005575FF" w:rsidP="00817C0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- </w:t>
            </w:r>
            <w:proofErr w:type="spellStart"/>
            <w:r w:rsidRPr="005575FF">
              <w:rPr>
                <w:rFonts w:ascii="Arial" w:hAnsi="Arial" w:cs="Arial"/>
                <w:sz w:val="24"/>
                <w:szCs w:val="24"/>
              </w:rPr>
              <w:t>и.о</w:t>
            </w:r>
            <w:proofErr w:type="gramStart"/>
            <w:r w:rsidRPr="005575FF">
              <w:rPr>
                <w:rFonts w:ascii="Arial" w:hAnsi="Arial" w:cs="Arial"/>
                <w:sz w:val="24"/>
                <w:szCs w:val="24"/>
              </w:rPr>
              <w:t>.р</w:t>
            </w:r>
            <w:proofErr w:type="gramEnd"/>
            <w:r w:rsidRPr="005575FF">
              <w:rPr>
                <w:rFonts w:ascii="Arial" w:hAnsi="Arial" w:cs="Arial"/>
                <w:sz w:val="24"/>
                <w:szCs w:val="24"/>
              </w:rPr>
              <w:t>уководителя</w:t>
            </w:r>
            <w:proofErr w:type="spellEnd"/>
            <w:r w:rsidRPr="005575FF">
              <w:rPr>
                <w:rFonts w:ascii="Arial" w:hAnsi="Arial" w:cs="Arial"/>
                <w:sz w:val="24"/>
                <w:szCs w:val="24"/>
              </w:rPr>
              <w:t xml:space="preserve"> департамента городского хозяйства администрации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5575FF">
              <w:rPr>
                <w:rFonts w:ascii="Arial" w:hAnsi="Arial" w:cs="Arial"/>
                <w:sz w:val="24"/>
                <w:szCs w:val="24"/>
              </w:rPr>
              <w:t>городского округа;</w:t>
            </w:r>
          </w:p>
          <w:p w:rsidR="006A63BB" w:rsidRDefault="006A63BB" w:rsidP="00817C0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- </w:t>
            </w:r>
            <w:r w:rsidRPr="006A63BB">
              <w:rPr>
                <w:rFonts w:ascii="Arial" w:hAnsi="Arial" w:cs="Arial"/>
                <w:sz w:val="24"/>
                <w:szCs w:val="24"/>
              </w:rPr>
              <w:t xml:space="preserve">заместитель </w:t>
            </w:r>
            <w:proofErr w:type="gramStart"/>
            <w:r w:rsidRPr="006A63BB">
              <w:rPr>
                <w:rFonts w:ascii="Arial" w:hAnsi="Arial" w:cs="Arial"/>
                <w:sz w:val="24"/>
                <w:szCs w:val="24"/>
              </w:rPr>
              <w:t>руководителя департамента городского хозяйства администрации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6A63BB">
              <w:rPr>
                <w:rFonts w:ascii="Arial" w:hAnsi="Arial" w:cs="Arial"/>
                <w:sz w:val="24"/>
                <w:szCs w:val="24"/>
              </w:rPr>
              <w:t>городского округа</w:t>
            </w:r>
            <w:proofErr w:type="gramEnd"/>
            <w:r w:rsidRPr="006A63BB">
              <w:rPr>
                <w:rFonts w:ascii="Arial" w:hAnsi="Arial" w:cs="Arial"/>
                <w:sz w:val="24"/>
                <w:szCs w:val="24"/>
              </w:rPr>
              <w:t>;</w:t>
            </w:r>
          </w:p>
          <w:p w:rsidR="006A63BB" w:rsidRDefault="006A63BB" w:rsidP="00817C0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- </w:t>
            </w:r>
            <w:r w:rsidRPr="006A63BB">
              <w:rPr>
                <w:rFonts w:ascii="Arial" w:hAnsi="Arial" w:cs="Arial"/>
                <w:sz w:val="24"/>
                <w:szCs w:val="24"/>
              </w:rPr>
              <w:t xml:space="preserve">руководитель управления муниципальных программ и реализации национальных </w:t>
            </w:r>
            <w:proofErr w:type="gramStart"/>
            <w:r w:rsidRPr="006A63BB">
              <w:rPr>
                <w:rFonts w:ascii="Arial" w:hAnsi="Arial" w:cs="Arial"/>
                <w:sz w:val="24"/>
                <w:szCs w:val="24"/>
              </w:rPr>
              <w:t>проектов департамента социального обеспечения администрации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6A63BB">
              <w:rPr>
                <w:rFonts w:ascii="Arial" w:hAnsi="Arial" w:cs="Arial"/>
                <w:sz w:val="24"/>
                <w:szCs w:val="24"/>
              </w:rPr>
              <w:t>городского округа</w:t>
            </w:r>
            <w:proofErr w:type="gramEnd"/>
            <w:r w:rsidRPr="006A63BB">
              <w:rPr>
                <w:rFonts w:ascii="Arial" w:hAnsi="Arial" w:cs="Arial"/>
                <w:sz w:val="24"/>
                <w:szCs w:val="24"/>
              </w:rPr>
              <w:t>;</w:t>
            </w:r>
          </w:p>
          <w:p w:rsidR="006A63BB" w:rsidRDefault="006A63BB" w:rsidP="00817C0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- </w:t>
            </w:r>
            <w:r w:rsidRPr="006A63BB">
              <w:rPr>
                <w:rFonts w:ascii="Arial" w:hAnsi="Arial" w:cs="Arial"/>
                <w:sz w:val="24"/>
                <w:szCs w:val="24"/>
              </w:rPr>
              <w:t>руководитель управления взаимодействия с общественностью администрации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6A63BB">
              <w:rPr>
                <w:rFonts w:ascii="Arial" w:hAnsi="Arial" w:cs="Arial"/>
                <w:sz w:val="24"/>
                <w:szCs w:val="24"/>
              </w:rPr>
              <w:t>городского округа;</w:t>
            </w:r>
          </w:p>
          <w:p w:rsidR="003E4C5F" w:rsidRDefault="003E4C5F" w:rsidP="00817C0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- </w:t>
            </w:r>
            <w:r w:rsidRPr="003E4C5F">
              <w:rPr>
                <w:rFonts w:ascii="Arial" w:hAnsi="Arial" w:cs="Arial"/>
                <w:sz w:val="24"/>
                <w:szCs w:val="24"/>
              </w:rPr>
              <w:t>руководитель организационного управления администрации городского округа;</w:t>
            </w:r>
          </w:p>
          <w:p w:rsidR="00D4000B" w:rsidRDefault="00945B55" w:rsidP="00817C0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 руководитель управления</w:t>
            </w:r>
            <w:r w:rsidRPr="00DD2784">
              <w:rPr>
                <w:rFonts w:ascii="Arial" w:hAnsi="Arial" w:cs="Arial"/>
                <w:sz w:val="24"/>
                <w:szCs w:val="24"/>
              </w:rPr>
              <w:t xml:space="preserve"> физической культуры и спорта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DD2784">
              <w:rPr>
                <w:rFonts w:ascii="Arial" w:hAnsi="Arial" w:cs="Arial"/>
                <w:sz w:val="24"/>
                <w:szCs w:val="24"/>
              </w:rPr>
              <w:t>администрации городского округа;</w:t>
            </w:r>
          </w:p>
          <w:p w:rsidR="003E4C5F" w:rsidRDefault="003E4C5F" w:rsidP="00817C0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- </w:t>
            </w:r>
            <w:r w:rsidRPr="003E4C5F">
              <w:rPr>
                <w:rFonts w:ascii="Arial" w:hAnsi="Arial" w:cs="Arial"/>
                <w:sz w:val="24"/>
                <w:szCs w:val="24"/>
              </w:rPr>
              <w:t>начальник отдела пользования и приватизации муниципального имущества</w:t>
            </w:r>
            <w:r w:rsidR="00E92702" w:rsidRPr="00E92702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E92702">
              <w:rPr>
                <w:rFonts w:ascii="Arial" w:hAnsi="Arial" w:cs="Arial"/>
                <w:sz w:val="24"/>
                <w:szCs w:val="24"/>
              </w:rPr>
              <w:t>департамента по управлению муниципальным имуществом</w:t>
            </w:r>
            <w:r w:rsidRPr="003E4C5F">
              <w:rPr>
                <w:rFonts w:ascii="Arial" w:hAnsi="Arial" w:cs="Arial"/>
                <w:sz w:val="24"/>
                <w:szCs w:val="24"/>
              </w:rPr>
              <w:t xml:space="preserve"> администрации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3E4C5F">
              <w:rPr>
                <w:rFonts w:ascii="Arial" w:hAnsi="Arial" w:cs="Arial"/>
                <w:sz w:val="24"/>
                <w:szCs w:val="24"/>
              </w:rPr>
              <w:t>городского округа;</w:t>
            </w:r>
          </w:p>
          <w:p w:rsidR="006A63BB" w:rsidRDefault="006A63BB" w:rsidP="00817C0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 xml:space="preserve">- </w:t>
            </w:r>
            <w:r w:rsidRPr="006A63BB">
              <w:rPr>
                <w:rFonts w:ascii="Arial" w:hAnsi="Arial" w:cs="Arial"/>
                <w:sz w:val="24"/>
                <w:szCs w:val="24"/>
              </w:rPr>
              <w:t>начальник отдела международных и межрегиональных связей администрации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6A63BB">
              <w:rPr>
                <w:rFonts w:ascii="Arial" w:hAnsi="Arial" w:cs="Arial"/>
                <w:sz w:val="24"/>
                <w:szCs w:val="24"/>
              </w:rPr>
              <w:t>городского округа;</w:t>
            </w:r>
          </w:p>
        </w:tc>
      </w:tr>
      <w:tr w:rsidR="00CC0159" w:rsidTr="00CC0159">
        <w:trPr>
          <w:trHeight w:val="285"/>
        </w:trPr>
        <w:tc>
          <w:tcPr>
            <w:tcW w:w="2660" w:type="dxa"/>
            <w:shd w:val="clear" w:color="auto" w:fill="FFFFFF"/>
            <w:hideMark/>
          </w:tcPr>
          <w:p w:rsidR="00CC0159" w:rsidRDefault="00CC0159">
            <w:pPr>
              <w:jc w:val="both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>
              <w:rPr>
                <w:rFonts w:ascii="Arial" w:hAnsi="Arial" w:cs="Arial"/>
                <w:bCs/>
                <w:iCs/>
                <w:sz w:val="24"/>
                <w:szCs w:val="24"/>
              </w:rPr>
              <w:lastRenderedPageBreak/>
              <w:t>Митрофанова Н.А.</w:t>
            </w:r>
          </w:p>
        </w:tc>
        <w:tc>
          <w:tcPr>
            <w:tcW w:w="6911" w:type="dxa"/>
            <w:shd w:val="clear" w:color="auto" w:fill="FFFFFF"/>
            <w:hideMark/>
          </w:tcPr>
          <w:p w:rsidR="00CC0159" w:rsidRDefault="00CC015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 руководитель аппарата Думы городского округа;</w:t>
            </w:r>
          </w:p>
        </w:tc>
      </w:tr>
      <w:tr w:rsidR="00CC0159" w:rsidTr="00CC0159">
        <w:trPr>
          <w:trHeight w:val="285"/>
        </w:trPr>
        <w:tc>
          <w:tcPr>
            <w:tcW w:w="2660" w:type="dxa"/>
            <w:shd w:val="clear" w:color="auto" w:fill="FFFFFF"/>
          </w:tcPr>
          <w:p w:rsidR="00CC0159" w:rsidRDefault="00CC0159">
            <w:pPr>
              <w:jc w:val="both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>
              <w:rPr>
                <w:rFonts w:ascii="Arial" w:hAnsi="Arial" w:cs="Arial"/>
                <w:bCs/>
                <w:iCs/>
                <w:sz w:val="24"/>
                <w:szCs w:val="24"/>
              </w:rPr>
              <w:t>Смирнова Е.В.</w:t>
            </w:r>
          </w:p>
          <w:p w:rsidR="00CC0159" w:rsidRDefault="00CC0159">
            <w:pPr>
              <w:jc w:val="both"/>
              <w:rPr>
                <w:rFonts w:ascii="Arial" w:hAnsi="Arial" w:cs="Arial"/>
                <w:bCs/>
                <w:iCs/>
                <w:sz w:val="24"/>
                <w:szCs w:val="24"/>
              </w:rPr>
            </w:pPr>
          </w:p>
          <w:p w:rsidR="00CC0159" w:rsidRDefault="00CC0159">
            <w:pPr>
              <w:jc w:val="both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bCs/>
                <w:iCs/>
                <w:sz w:val="24"/>
                <w:szCs w:val="24"/>
              </w:rPr>
              <w:t>Замчевский</w:t>
            </w:r>
            <w:proofErr w:type="spellEnd"/>
            <w:r>
              <w:rPr>
                <w:rFonts w:ascii="Arial" w:hAnsi="Arial" w:cs="Arial"/>
                <w:bCs/>
                <w:iCs/>
                <w:sz w:val="24"/>
                <w:szCs w:val="24"/>
              </w:rPr>
              <w:t xml:space="preserve"> Д.В.</w:t>
            </w:r>
          </w:p>
          <w:p w:rsidR="00763DC8" w:rsidRDefault="00763DC8">
            <w:pPr>
              <w:jc w:val="both"/>
              <w:rPr>
                <w:rFonts w:ascii="Arial" w:hAnsi="Arial" w:cs="Arial"/>
                <w:bCs/>
                <w:iCs/>
                <w:sz w:val="24"/>
                <w:szCs w:val="24"/>
              </w:rPr>
            </w:pPr>
          </w:p>
          <w:p w:rsidR="00763DC8" w:rsidRDefault="00763DC8">
            <w:pPr>
              <w:jc w:val="both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>
              <w:rPr>
                <w:rFonts w:ascii="Arial" w:hAnsi="Arial" w:cs="Arial"/>
                <w:bCs/>
                <w:iCs/>
                <w:sz w:val="24"/>
                <w:szCs w:val="24"/>
              </w:rPr>
              <w:t>Осянкина Е.В.</w:t>
            </w:r>
          </w:p>
          <w:p w:rsidR="00CC0159" w:rsidRDefault="00CC0159">
            <w:pPr>
              <w:jc w:val="both"/>
              <w:rPr>
                <w:rFonts w:ascii="Arial" w:hAnsi="Arial" w:cs="Arial"/>
                <w:bCs/>
                <w:iCs/>
                <w:sz w:val="24"/>
                <w:szCs w:val="24"/>
              </w:rPr>
            </w:pPr>
          </w:p>
          <w:p w:rsidR="00CC0159" w:rsidRDefault="00CC0159">
            <w:pPr>
              <w:jc w:val="both"/>
              <w:rPr>
                <w:rFonts w:ascii="Arial" w:hAnsi="Arial" w:cs="Arial"/>
                <w:bCs/>
                <w:iCs/>
                <w:sz w:val="24"/>
                <w:szCs w:val="24"/>
              </w:rPr>
            </w:pPr>
          </w:p>
        </w:tc>
        <w:tc>
          <w:tcPr>
            <w:tcW w:w="6911" w:type="dxa"/>
            <w:shd w:val="clear" w:color="auto" w:fill="FFFFFF"/>
            <w:hideMark/>
          </w:tcPr>
          <w:p w:rsidR="00CC0159" w:rsidRDefault="00CC015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 начальник юридического отдела аппарата Думы городского округа;</w:t>
            </w:r>
          </w:p>
          <w:p w:rsidR="00CC0159" w:rsidRDefault="00CC015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- начальник аналитического отдела </w:t>
            </w:r>
            <w:r w:rsidR="00763DC8">
              <w:rPr>
                <w:rFonts w:ascii="Arial" w:hAnsi="Arial" w:cs="Arial"/>
                <w:sz w:val="24"/>
                <w:szCs w:val="24"/>
              </w:rPr>
              <w:t>аппарата Думы городского округа;</w:t>
            </w:r>
          </w:p>
          <w:p w:rsidR="00763DC8" w:rsidRDefault="00763DC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- начальник организационного отдела </w:t>
            </w:r>
            <w:r w:rsidRPr="00763DC8">
              <w:rPr>
                <w:rFonts w:ascii="Arial" w:hAnsi="Arial" w:cs="Arial"/>
                <w:sz w:val="24"/>
                <w:szCs w:val="24"/>
              </w:rPr>
              <w:t>аппарата Думы городского округа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</w:p>
        </w:tc>
      </w:tr>
    </w:tbl>
    <w:p w:rsidR="00CC0159" w:rsidRDefault="00CC0159" w:rsidP="00CC0159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Вел заседание </w:t>
      </w:r>
      <w:proofErr w:type="spellStart"/>
      <w:r>
        <w:rPr>
          <w:rFonts w:ascii="Arial" w:hAnsi="Arial" w:cs="Arial"/>
          <w:sz w:val="24"/>
          <w:szCs w:val="24"/>
        </w:rPr>
        <w:t>Рузанов</w:t>
      </w:r>
      <w:proofErr w:type="spellEnd"/>
      <w:r>
        <w:rPr>
          <w:rFonts w:ascii="Arial" w:hAnsi="Arial" w:cs="Arial"/>
          <w:sz w:val="24"/>
          <w:szCs w:val="24"/>
        </w:rPr>
        <w:t xml:space="preserve"> С.Ю., председатель Думы.</w:t>
      </w:r>
    </w:p>
    <w:p w:rsidR="00CC0159" w:rsidRDefault="00CC0159" w:rsidP="00CC0159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CC0159" w:rsidRDefault="00CC0159" w:rsidP="00CC0159">
      <w:pPr>
        <w:ind w:firstLine="709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Рузанов</w:t>
      </w:r>
      <w:proofErr w:type="spellEnd"/>
      <w:r>
        <w:rPr>
          <w:rFonts w:ascii="Arial" w:hAnsi="Arial" w:cs="Arial"/>
          <w:sz w:val="24"/>
          <w:szCs w:val="24"/>
        </w:rPr>
        <w:t xml:space="preserve"> С.Ю. – Проинформировал, что по ряду </w:t>
      </w:r>
      <w:proofErr w:type="gramStart"/>
      <w:r>
        <w:rPr>
          <w:rFonts w:ascii="Arial" w:hAnsi="Arial" w:cs="Arial"/>
          <w:sz w:val="24"/>
          <w:szCs w:val="24"/>
        </w:rPr>
        <w:t xml:space="preserve">вопросов </w:t>
      </w:r>
      <w:r w:rsidR="00FD51F1">
        <w:rPr>
          <w:rFonts w:ascii="Arial" w:hAnsi="Arial" w:cs="Arial"/>
          <w:sz w:val="24"/>
          <w:szCs w:val="24"/>
        </w:rPr>
        <w:t>повестки дня заседания Думы</w:t>
      </w:r>
      <w:proofErr w:type="gramEnd"/>
      <w:r w:rsidR="00FD51F1">
        <w:rPr>
          <w:rFonts w:ascii="Arial" w:hAnsi="Arial" w:cs="Arial"/>
          <w:sz w:val="24"/>
          <w:szCs w:val="24"/>
        </w:rPr>
        <w:t xml:space="preserve"> имеются мнения отсутствующих депутатов</w:t>
      </w:r>
      <w:r w:rsidR="00983AC4">
        <w:rPr>
          <w:rFonts w:ascii="Arial" w:hAnsi="Arial" w:cs="Arial"/>
          <w:sz w:val="24"/>
          <w:szCs w:val="24"/>
        </w:rPr>
        <w:t xml:space="preserve"> Воробьева В.А., </w:t>
      </w:r>
      <w:proofErr w:type="spellStart"/>
      <w:r w:rsidR="00FD51F1">
        <w:rPr>
          <w:rFonts w:ascii="Arial" w:hAnsi="Arial" w:cs="Arial"/>
          <w:sz w:val="24"/>
          <w:szCs w:val="24"/>
        </w:rPr>
        <w:t>Камбарова</w:t>
      </w:r>
      <w:proofErr w:type="spellEnd"/>
      <w:r w:rsidR="00FD51F1">
        <w:rPr>
          <w:rFonts w:ascii="Arial" w:hAnsi="Arial" w:cs="Arial"/>
          <w:sz w:val="24"/>
          <w:szCs w:val="24"/>
        </w:rPr>
        <w:t xml:space="preserve"> А.М., Михайлова С.В., выраженны</w:t>
      </w:r>
      <w:r>
        <w:rPr>
          <w:rFonts w:ascii="Arial" w:hAnsi="Arial" w:cs="Arial"/>
          <w:sz w:val="24"/>
          <w:szCs w:val="24"/>
        </w:rPr>
        <w:t xml:space="preserve">е в письменном виде, </w:t>
      </w:r>
      <w:r w:rsidR="00FD51F1">
        <w:rPr>
          <w:rFonts w:ascii="Arial" w:hAnsi="Arial" w:cs="Arial"/>
          <w:sz w:val="24"/>
          <w:szCs w:val="24"/>
        </w:rPr>
        <w:t>которые соответствую</w:t>
      </w:r>
      <w:r>
        <w:rPr>
          <w:rFonts w:ascii="Arial" w:hAnsi="Arial" w:cs="Arial"/>
          <w:sz w:val="24"/>
          <w:szCs w:val="24"/>
        </w:rPr>
        <w:t>т Регл</w:t>
      </w:r>
      <w:r w:rsidR="00FD51F1">
        <w:rPr>
          <w:rFonts w:ascii="Arial" w:hAnsi="Arial" w:cs="Arial"/>
          <w:sz w:val="24"/>
          <w:szCs w:val="24"/>
        </w:rPr>
        <w:t>аменту Думы. Отметил, что мнения передаю</w:t>
      </w:r>
      <w:r>
        <w:rPr>
          <w:rFonts w:ascii="Arial" w:hAnsi="Arial" w:cs="Arial"/>
          <w:sz w:val="24"/>
          <w:szCs w:val="24"/>
        </w:rPr>
        <w:t>тся руководителю аппарата для учета мнений</w:t>
      </w:r>
      <w:r w:rsidR="00FD51F1">
        <w:rPr>
          <w:rFonts w:ascii="Arial" w:hAnsi="Arial" w:cs="Arial"/>
          <w:sz w:val="24"/>
          <w:szCs w:val="24"/>
        </w:rPr>
        <w:t xml:space="preserve"> отсутствующих депутатов, которые будут учтены</w:t>
      </w:r>
      <w:r>
        <w:rPr>
          <w:rFonts w:ascii="Arial" w:hAnsi="Arial" w:cs="Arial"/>
          <w:sz w:val="24"/>
          <w:szCs w:val="24"/>
        </w:rPr>
        <w:t xml:space="preserve"> при подсчете голосов.</w:t>
      </w:r>
    </w:p>
    <w:p w:rsidR="00831A6C" w:rsidRDefault="00831A6C" w:rsidP="00FB23D1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E93563" w:rsidRPr="00E93563" w:rsidRDefault="00E93563" w:rsidP="00E93563">
      <w:pPr>
        <w:ind w:firstLine="709"/>
        <w:jc w:val="both"/>
        <w:rPr>
          <w:rFonts w:ascii="Arial" w:hAnsi="Arial" w:cs="Arial"/>
          <w:sz w:val="24"/>
          <w:szCs w:val="24"/>
        </w:rPr>
      </w:pPr>
      <w:proofErr w:type="spellStart"/>
      <w:r w:rsidRPr="00E93563">
        <w:rPr>
          <w:rFonts w:ascii="Arial" w:hAnsi="Arial" w:cs="Arial"/>
          <w:sz w:val="24"/>
          <w:szCs w:val="24"/>
        </w:rPr>
        <w:t>Рузанов</w:t>
      </w:r>
      <w:proofErr w:type="spellEnd"/>
      <w:r w:rsidRPr="00E93563">
        <w:rPr>
          <w:rFonts w:ascii="Arial" w:hAnsi="Arial" w:cs="Arial"/>
          <w:sz w:val="24"/>
          <w:szCs w:val="24"/>
        </w:rPr>
        <w:t xml:space="preserve"> С.Ю. - Поставил проект повестки на голосование за основу.</w:t>
      </w:r>
    </w:p>
    <w:p w:rsidR="00E93563" w:rsidRPr="00E93563" w:rsidRDefault="00E93563" w:rsidP="00E93563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E93563" w:rsidRPr="00E93563" w:rsidRDefault="00E93563" w:rsidP="00E93563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Голосовали (10:04:39</w:t>
      </w:r>
      <w:r w:rsidRPr="00E93563">
        <w:rPr>
          <w:rFonts w:ascii="Arial" w:hAnsi="Arial" w:cs="Arial"/>
          <w:sz w:val="24"/>
          <w:szCs w:val="24"/>
        </w:rPr>
        <w:t xml:space="preserve">): </w:t>
      </w:r>
    </w:p>
    <w:p w:rsidR="00E93563" w:rsidRPr="00E93563" w:rsidRDefault="00FD51F1" w:rsidP="00E93563">
      <w:pPr>
        <w:ind w:firstLine="113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за - 30</w:t>
      </w:r>
      <w:r w:rsidR="00E93563" w:rsidRPr="00E93563">
        <w:rPr>
          <w:rFonts w:ascii="Arial" w:hAnsi="Arial" w:cs="Arial"/>
          <w:sz w:val="24"/>
          <w:szCs w:val="24"/>
        </w:rPr>
        <w:t xml:space="preserve">; </w:t>
      </w:r>
    </w:p>
    <w:p w:rsidR="00E93563" w:rsidRPr="00E93563" w:rsidRDefault="00E93563" w:rsidP="00E93563">
      <w:pPr>
        <w:ind w:firstLine="1134"/>
        <w:jc w:val="both"/>
        <w:rPr>
          <w:rFonts w:ascii="Arial" w:hAnsi="Arial" w:cs="Arial"/>
          <w:sz w:val="24"/>
          <w:szCs w:val="24"/>
        </w:rPr>
      </w:pPr>
      <w:r w:rsidRPr="00E93563">
        <w:rPr>
          <w:rFonts w:ascii="Arial" w:hAnsi="Arial" w:cs="Arial"/>
          <w:sz w:val="24"/>
          <w:szCs w:val="24"/>
        </w:rPr>
        <w:t xml:space="preserve">против - нет; </w:t>
      </w:r>
    </w:p>
    <w:p w:rsidR="00E93563" w:rsidRPr="00E93563" w:rsidRDefault="00E93563" w:rsidP="00E93563">
      <w:pPr>
        <w:ind w:firstLine="1134"/>
        <w:jc w:val="both"/>
        <w:rPr>
          <w:rFonts w:ascii="Arial" w:hAnsi="Arial" w:cs="Arial"/>
          <w:sz w:val="24"/>
          <w:szCs w:val="24"/>
        </w:rPr>
      </w:pPr>
      <w:r w:rsidRPr="00E93563">
        <w:rPr>
          <w:rFonts w:ascii="Arial" w:hAnsi="Arial" w:cs="Arial"/>
          <w:sz w:val="24"/>
          <w:szCs w:val="24"/>
        </w:rPr>
        <w:t xml:space="preserve">воздержались - нет; </w:t>
      </w:r>
    </w:p>
    <w:p w:rsidR="00E93563" w:rsidRPr="00E93563" w:rsidRDefault="00FD51F1" w:rsidP="00E93563">
      <w:pPr>
        <w:ind w:firstLine="113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не голосовали - нет</w:t>
      </w:r>
      <w:r w:rsidR="00E93563" w:rsidRPr="00E93563">
        <w:rPr>
          <w:rFonts w:ascii="Arial" w:hAnsi="Arial" w:cs="Arial"/>
          <w:sz w:val="24"/>
          <w:szCs w:val="24"/>
        </w:rPr>
        <w:t>.</w:t>
      </w:r>
    </w:p>
    <w:p w:rsidR="00E93563" w:rsidRPr="00E93563" w:rsidRDefault="00E93563" w:rsidP="00E93563">
      <w:pPr>
        <w:widowControl w:val="0"/>
        <w:autoSpaceDE/>
        <w:autoSpaceDN/>
        <w:ind w:left="1140" w:hanging="420"/>
        <w:rPr>
          <w:rFonts w:ascii="Arial" w:hAnsi="Arial"/>
          <w:sz w:val="24"/>
          <w:szCs w:val="24"/>
        </w:rPr>
      </w:pPr>
    </w:p>
    <w:p w:rsidR="00E93563" w:rsidRPr="00E93563" w:rsidRDefault="00E93563" w:rsidP="00E93563">
      <w:pPr>
        <w:widowControl w:val="0"/>
        <w:autoSpaceDE/>
        <w:autoSpaceDN/>
        <w:ind w:left="1140" w:hanging="420"/>
        <w:rPr>
          <w:rFonts w:ascii="Arial" w:hAnsi="Arial" w:cs="Arial"/>
          <w:sz w:val="24"/>
          <w:szCs w:val="24"/>
        </w:rPr>
      </w:pPr>
      <w:r w:rsidRPr="00E93563">
        <w:rPr>
          <w:rFonts w:ascii="Arial" w:hAnsi="Arial" w:cs="Arial"/>
          <w:sz w:val="24"/>
          <w:szCs w:val="24"/>
        </w:rPr>
        <w:t>Проект повестки принят за основу.</w:t>
      </w:r>
    </w:p>
    <w:p w:rsidR="00E93563" w:rsidRPr="00E93563" w:rsidRDefault="00E93563" w:rsidP="00E93563">
      <w:pPr>
        <w:ind w:firstLine="709"/>
        <w:jc w:val="both"/>
        <w:rPr>
          <w:rFonts w:ascii="Arial" w:hAnsi="Arial" w:cs="Arial"/>
          <w:i/>
          <w:iCs/>
          <w:sz w:val="24"/>
          <w:szCs w:val="24"/>
        </w:rPr>
      </w:pPr>
    </w:p>
    <w:p w:rsidR="00E93563" w:rsidRPr="00E93563" w:rsidRDefault="00E93563" w:rsidP="00E93563">
      <w:pPr>
        <w:ind w:firstLine="709"/>
        <w:jc w:val="both"/>
        <w:rPr>
          <w:rFonts w:ascii="Arial" w:hAnsi="Arial" w:cs="Arial"/>
          <w:i/>
          <w:iCs/>
          <w:sz w:val="24"/>
          <w:szCs w:val="24"/>
        </w:rPr>
      </w:pPr>
      <w:r w:rsidRPr="00E93563">
        <w:rPr>
          <w:rFonts w:ascii="Arial" w:hAnsi="Arial" w:cs="Arial"/>
          <w:i/>
          <w:iCs/>
          <w:sz w:val="24"/>
          <w:szCs w:val="24"/>
        </w:rPr>
        <w:t>Поправки внесли:</w:t>
      </w:r>
    </w:p>
    <w:p w:rsidR="00E93563" w:rsidRPr="00E93563" w:rsidRDefault="00E93563" w:rsidP="00E93563">
      <w:pPr>
        <w:jc w:val="both"/>
        <w:rPr>
          <w:rFonts w:ascii="Arial" w:hAnsi="Arial" w:cs="Arial"/>
          <w:sz w:val="24"/>
          <w:szCs w:val="24"/>
        </w:rPr>
      </w:pPr>
    </w:p>
    <w:p w:rsidR="00E93563" w:rsidRDefault="00FD51F1" w:rsidP="00951150">
      <w:pPr>
        <w:ind w:firstLine="709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iCs/>
          <w:sz w:val="24"/>
          <w:szCs w:val="24"/>
        </w:rPr>
        <w:t>Микель</w:t>
      </w:r>
      <w:proofErr w:type="spellEnd"/>
      <w:r>
        <w:rPr>
          <w:rFonts w:ascii="Arial" w:hAnsi="Arial" w:cs="Arial"/>
          <w:iCs/>
          <w:sz w:val="24"/>
          <w:szCs w:val="24"/>
        </w:rPr>
        <w:t xml:space="preserve"> Д.Б. </w:t>
      </w:r>
      <w:r w:rsidR="00E93563" w:rsidRPr="00E93563">
        <w:rPr>
          <w:rFonts w:ascii="Arial" w:hAnsi="Arial" w:cs="Arial"/>
          <w:iCs/>
          <w:sz w:val="24"/>
          <w:szCs w:val="24"/>
        </w:rPr>
        <w:t>– Предложил</w:t>
      </w:r>
      <w:r w:rsidR="004E5039">
        <w:rPr>
          <w:rFonts w:ascii="Arial" w:hAnsi="Arial" w:cs="Arial"/>
          <w:iCs/>
          <w:sz w:val="24"/>
          <w:szCs w:val="24"/>
        </w:rPr>
        <w:t>, в соответствии с решением постоянной комиссии по</w:t>
      </w:r>
      <w:r>
        <w:rPr>
          <w:rFonts w:ascii="Arial" w:hAnsi="Arial" w:cs="Arial"/>
          <w:iCs/>
          <w:sz w:val="24"/>
          <w:szCs w:val="24"/>
        </w:rPr>
        <w:t xml:space="preserve"> местному самоуправлению и взаимодействию с общественными и некоммерческими организациями</w:t>
      </w:r>
      <w:r w:rsidR="004E5039">
        <w:rPr>
          <w:rFonts w:ascii="Arial" w:hAnsi="Arial" w:cs="Arial"/>
          <w:iCs/>
          <w:sz w:val="24"/>
          <w:szCs w:val="24"/>
        </w:rPr>
        <w:t>,</w:t>
      </w:r>
      <w:r w:rsidR="00E93563" w:rsidRPr="00E93563">
        <w:t xml:space="preserve"> </w:t>
      </w:r>
      <w:r w:rsidR="00E93563" w:rsidRPr="00E93563">
        <w:rPr>
          <w:rFonts w:ascii="Arial" w:hAnsi="Arial" w:cs="Arial"/>
          <w:iCs/>
          <w:sz w:val="24"/>
          <w:szCs w:val="24"/>
        </w:rPr>
        <w:t xml:space="preserve">включить в повестку вопрос </w:t>
      </w:r>
      <w:r w:rsidR="00951150">
        <w:rPr>
          <w:rFonts w:ascii="Arial" w:hAnsi="Arial" w:cs="Arial"/>
          <w:iCs/>
          <w:sz w:val="24"/>
          <w:szCs w:val="24"/>
        </w:rPr>
        <w:t>«</w:t>
      </w:r>
      <w:r w:rsidR="00951150" w:rsidRPr="00951150">
        <w:rPr>
          <w:rFonts w:ascii="Arial" w:hAnsi="Arial" w:cs="Arial"/>
          <w:iCs/>
          <w:sz w:val="24"/>
          <w:szCs w:val="24"/>
        </w:rPr>
        <w:t>О присвоении звания «Почетный гражданин городского округа Тольятти к 80-й годовщине Победы</w:t>
      </w:r>
      <w:r w:rsidR="00951150">
        <w:rPr>
          <w:rFonts w:ascii="Arial" w:hAnsi="Arial" w:cs="Arial"/>
          <w:iCs/>
          <w:sz w:val="24"/>
          <w:szCs w:val="24"/>
        </w:rPr>
        <w:t xml:space="preserve"> </w:t>
      </w:r>
      <w:r w:rsidR="00951150" w:rsidRPr="00951150">
        <w:rPr>
          <w:rFonts w:ascii="Arial" w:hAnsi="Arial" w:cs="Arial"/>
          <w:iCs/>
          <w:sz w:val="24"/>
          <w:szCs w:val="24"/>
        </w:rPr>
        <w:t>в Великой Отечественной войне 1941-1945 годов» отдельным категориям граждан</w:t>
      </w:r>
      <w:r w:rsidR="00951150">
        <w:rPr>
          <w:rFonts w:ascii="Arial" w:hAnsi="Arial" w:cs="Arial"/>
          <w:iCs/>
          <w:sz w:val="24"/>
          <w:szCs w:val="24"/>
        </w:rPr>
        <w:t>»</w:t>
      </w:r>
      <w:r w:rsidR="00951150" w:rsidRPr="00951150">
        <w:rPr>
          <w:rFonts w:ascii="Arial" w:hAnsi="Arial" w:cs="Arial"/>
          <w:iCs/>
          <w:sz w:val="24"/>
          <w:szCs w:val="24"/>
        </w:rPr>
        <w:t xml:space="preserve"> </w:t>
      </w:r>
      <w:r>
        <w:rPr>
          <w:rFonts w:ascii="Arial" w:hAnsi="Arial" w:cs="Arial"/>
          <w:iCs/>
          <w:sz w:val="24"/>
          <w:szCs w:val="24"/>
        </w:rPr>
        <w:t>(Д-64</w:t>
      </w:r>
      <w:r w:rsidR="00E93563" w:rsidRPr="00E93563">
        <w:rPr>
          <w:rFonts w:ascii="Arial" w:hAnsi="Arial" w:cs="Arial"/>
          <w:iCs/>
          <w:sz w:val="24"/>
          <w:szCs w:val="24"/>
        </w:rPr>
        <w:t xml:space="preserve">). </w:t>
      </w:r>
    </w:p>
    <w:p w:rsidR="00E93563" w:rsidRDefault="00E93563" w:rsidP="00E93563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E93563" w:rsidRDefault="00E93563" w:rsidP="00E93563">
      <w:pPr>
        <w:ind w:firstLine="709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Рузанов</w:t>
      </w:r>
      <w:proofErr w:type="spellEnd"/>
      <w:r>
        <w:rPr>
          <w:rFonts w:ascii="Arial" w:hAnsi="Arial" w:cs="Arial"/>
          <w:sz w:val="24"/>
          <w:szCs w:val="24"/>
        </w:rPr>
        <w:t xml:space="preserve"> С.Ю. - Поставил на голосование предложение, озвученное </w:t>
      </w:r>
      <w:proofErr w:type="spellStart"/>
      <w:r w:rsidR="00951150">
        <w:rPr>
          <w:rFonts w:ascii="Arial" w:hAnsi="Arial" w:cs="Arial"/>
          <w:sz w:val="24"/>
          <w:szCs w:val="24"/>
        </w:rPr>
        <w:t>Микелем</w:t>
      </w:r>
      <w:proofErr w:type="spellEnd"/>
      <w:r w:rsidR="00951150">
        <w:rPr>
          <w:rFonts w:ascii="Arial" w:hAnsi="Arial" w:cs="Arial"/>
          <w:sz w:val="24"/>
          <w:szCs w:val="24"/>
        </w:rPr>
        <w:t xml:space="preserve"> Д.Б.</w:t>
      </w:r>
    </w:p>
    <w:p w:rsidR="00951150" w:rsidRDefault="00951150" w:rsidP="00E93563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E93563" w:rsidRPr="00E93563" w:rsidRDefault="00951150" w:rsidP="00E93563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Голосовали (10:05:31</w:t>
      </w:r>
      <w:r w:rsidR="00E93563" w:rsidRPr="00E93563">
        <w:rPr>
          <w:rFonts w:ascii="Arial" w:hAnsi="Arial" w:cs="Arial"/>
          <w:sz w:val="24"/>
          <w:szCs w:val="24"/>
        </w:rPr>
        <w:t xml:space="preserve">): </w:t>
      </w:r>
    </w:p>
    <w:p w:rsidR="00E93563" w:rsidRPr="00E93563" w:rsidRDefault="00951150" w:rsidP="00E93563">
      <w:pPr>
        <w:ind w:firstLine="113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за - 30</w:t>
      </w:r>
      <w:r w:rsidR="00E93563" w:rsidRPr="00E93563">
        <w:rPr>
          <w:rFonts w:ascii="Arial" w:hAnsi="Arial" w:cs="Arial"/>
          <w:sz w:val="24"/>
          <w:szCs w:val="24"/>
        </w:rPr>
        <w:t xml:space="preserve">; </w:t>
      </w:r>
    </w:p>
    <w:p w:rsidR="00E93563" w:rsidRPr="00E93563" w:rsidRDefault="00E93563" w:rsidP="00E93563">
      <w:pPr>
        <w:ind w:firstLine="1134"/>
        <w:jc w:val="both"/>
        <w:rPr>
          <w:rFonts w:ascii="Arial" w:hAnsi="Arial" w:cs="Arial"/>
          <w:sz w:val="24"/>
          <w:szCs w:val="24"/>
        </w:rPr>
      </w:pPr>
      <w:r w:rsidRPr="00E93563">
        <w:rPr>
          <w:rFonts w:ascii="Arial" w:hAnsi="Arial" w:cs="Arial"/>
          <w:sz w:val="24"/>
          <w:szCs w:val="24"/>
        </w:rPr>
        <w:t xml:space="preserve">против - нет; </w:t>
      </w:r>
    </w:p>
    <w:p w:rsidR="00E93563" w:rsidRPr="00E93563" w:rsidRDefault="00E93563" w:rsidP="00E93563">
      <w:pPr>
        <w:ind w:firstLine="1134"/>
        <w:jc w:val="both"/>
        <w:rPr>
          <w:rFonts w:ascii="Arial" w:hAnsi="Arial" w:cs="Arial"/>
          <w:sz w:val="24"/>
          <w:szCs w:val="24"/>
        </w:rPr>
      </w:pPr>
      <w:r w:rsidRPr="00E93563">
        <w:rPr>
          <w:rFonts w:ascii="Arial" w:hAnsi="Arial" w:cs="Arial"/>
          <w:sz w:val="24"/>
          <w:szCs w:val="24"/>
        </w:rPr>
        <w:t xml:space="preserve">воздержались - нет; </w:t>
      </w:r>
    </w:p>
    <w:p w:rsidR="00E93563" w:rsidRPr="00E93563" w:rsidRDefault="00E93563" w:rsidP="00E93563">
      <w:pPr>
        <w:ind w:firstLine="1134"/>
        <w:jc w:val="both"/>
        <w:rPr>
          <w:rFonts w:ascii="Arial" w:hAnsi="Arial" w:cs="Arial"/>
          <w:sz w:val="24"/>
          <w:szCs w:val="24"/>
        </w:rPr>
      </w:pPr>
      <w:r w:rsidRPr="00E93563">
        <w:rPr>
          <w:rFonts w:ascii="Arial" w:hAnsi="Arial" w:cs="Arial"/>
          <w:sz w:val="24"/>
          <w:szCs w:val="24"/>
        </w:rPr>
        <w:t>не голосовали - нет.</w:t>
      </w:r>
    </w:p>
    <w:p w:rsidR="00E93563" w:rsidRDefault="00E93563" w:rsidP="00E93563">
      <w:pPr>
        <w:ind w:firstLine="709"/>
        <w:jc w:val="both"/>
        <w:rPr>
          <w:rFonts w:ascii="Arial" w:hAnsi="Arial" w:cs="Arial"/>
          <w:iCs/>
          <w:sz w:val="24"/>
          <w:szCs w:val="24"/>
        </w:rPr>
      </w:pPr>
    </w:p>
    <w:p w:rsidR="00E93563" w:rsidRDefault="00E93563" w:rsidP="00E93563">
      <w:pPr>
        <w:ind w:firstLine="709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Вопрос включен в проект</w:t>
      </w:r>
      <w:r w:rsidRPr="00E93563">
        <w:rPr>
          <w:rFonts w:ascii="Arial" w:hAnsi="Arial" w:cs="Arial"/>
          <w:iCs/>
          <w:sz w:val="24"/>
          <w:szCs w:val="24"/>
        </w:rPr>
        <w:t xml:space="preserve"> повестки.</w:t>
      </w:r>
    </w:p>
    <w:p w:rsidR="00951150" w:rsidRDefault="00951150" w:rsidP="00E93563">
      <w:pPr>
        <w:ind w:firstLine="709"/>
        <w:jc w:val="both"/>
        <w:rPr>
          <w:rFonts w:ascii="Arial" w:hAnsi="Arial" w:cs="Arial"/>
          <w:iCs/>
          <w:sz w:val="24"/>
          <w:szCs w:val="24"/>
        </w:rPr>
      </w:pPr>
    </w:p>
    <w:p w:rsidR="00E93563" w:rsidRPr="00E93563" w:rsidRDefault="000B1F62" w:rsidP="00E93563">
      <w:pPr>
        <w:ind w:firstLine="709"/>
        <w:jc w:val="both"/>
        <w:rPr>
          <w:rFonts w:ascii="Arial" w:hAnsi="Arial" w:cs="Arial"/>
          <w:iCs/>
          <w:sz w:val="24"/>
          <w:szCs w:val="24"/>
        </w:rPr>
      </w:pPr>
      <w:proofErr w:type="spellStart"/>
      <w:r>
        <w:rPr>
          <w:rFonts w:ascii="Arial" w:hAnsi="Arial" w:cs="Arial"/>
          <w:iCs/>
          <w:sz w:val="24"/>
          <w:szCs w:val="24"/>
        </w:rPr>
        <w:t>Рузанов</w:t>
      </w:r>
      <w:proofErr w:type="spellEnd"/>
      <w:r>
        <w:rPr>
          <w:rFonts w:ascii="Arial" w:hAnsi="Arial" w:cs="Arial"/>
          <w:iCs/>
          <w:sz w:val="24"/>
          <w:szCs w:val="24"/>
        </w:rPr>
        <w:t xml:space="preserve"> С.Ю.</w:t>
      </w:r>
      <w:r w:rsidR="00E93563" w:rsidRPr="00E93563">
        <w:rPr>
          <w:rFonts w:ascii="Arial" w:hAnsi="Arial" w:cs="Arial"/>
          <w:iCs/>
          <w:sz w:val="24"/>
          <w:szCs w:val="24"/>
        </w:rPr>
        <w:t xml:space="preserve"> </w:t>
      </w:r>
      <w:r w:rsidR="00E93563">
        <w:rPr>
          <w:rFonts w:ascii="Arial" w:hAnsi="Arial" w:cs="Arial"/>
          <w:iCs/>
          <w:sz w:val="24"/>
          <w:szCs w:val="24"/>
        </w:rPr>
        <w:t>- Предложил данный</w:t>
      </w:r>
      <w:r w:rsidR="00E93563" w:rsidRPr="00E93563">
        <w:rPr>
          <w:rFonts w:ascii="Arial" w:hAnsi="Arial" w:cs="Arial"/>
          <w:iCs/>
          <w:sz w:val="24"/>
          <w:szCs w:val="24"/>
        </w:rPr>
        <w:t xml:space="preserve"> вопрос рассмотреть</w:t>
      </w:r>
      <w:r w:rsidR="00951150">
        <w:rPr>
          <w:rFonts w:ascii="Arial" w:hAnsi="Arial" w:cs="Arial"/>
          <w:iCs/>
          <w:sz w:val="24"/>
          <w:szCs w:val="24"/>
        </w:rPr>
        <w:t xml:space="preserve"> </w:t>
      </w:r>
      <w:r w:rsidR="00951150" w:rsidRPr="00951150">
        <w:rPr>
          <w:rFonts w:ascii="Arial" w:hAnsi="Arial" w:cs="Arial"/>
          <w:iCs/>
          <w:sz w:val="24"/>
          <w:szCs w:val="24"/>
        </w:rPr>
        <w:t>первым по повестке</w:t>
      </w:r>
      <w:r w:rsidR="00E93563" w:rsidRPr="00E93563">
        <w:rPr>
          <w:rFonts w:ascii="Arial" w:hAnsi="Arial" w:cs="Arial"/>
          <w:iCs/>
          <w:sz w:val="24"/>
          <w:szCs w:val="24"/>
        </w:rPr>
        <w:t xml:space="preserve">. </w:t>
      </w:r>
    </w:p>
    <w:p w:rsidR="00895AB8" w:rsidRDefault="00895AB8" w:rsidP="00E93563">
      <w:pPr>
        <w:ind w:firstLine="709"/>
        <w:jc w:val="both"/>
        <w:rPr>
          <w:rFonts w:ascii="Arial" w:hAnsi="Arial" w:cs="Arial"/>
          <w:iCs/>
          <w:sz w:val="24"/>
          <w:szCs w:val="24"/>
        </w:rPr>
      </w:pPr>
    </w:p>
    <w:p w:rsidR="00E93563" w:rsidRDefault="00E93563" w:rsidP="00E93563">
      <w:pPr>
        <w:ind w:firstLine="709"/>
        <w:jc w:val="both"/>
        <w:rPr>
          <w:rFonts w:ascii="Arial" w:hAnsi="Arial" w:cs="Arial"/>
          <w:iCs/>
          <w:sz w:val="24"/>
          <w:szCs w:val="24"/>
        </w:rPr>
      </w:pPr>
      <w:r w:rsidRPr="00E93563">
        <w:rPr>
          <w:rFonts w:ascii="Arial" w:hAnsi="Arial" w:cs="Arial"/>
          <w:iCs/>
          <w:sz w:val="24"/>
          <w:szCs w:val="24"/>
        </w:rPr>
        <w:lastRenderedPageBreak/>
        <w:t>Вопрос процедурный, принимается без голосования.</w:t>
      </w:r>
    </w:p>
    <w:p w:rsidR="00E93563" w:rsidRDefault="00E93563" w:rsidP="00E93563">
      <w:pPr>
        <w:ind w:firstLine="709"/>
        <w:jc w:val="both"/>
        <w:rPr>
          <w:rFonts w:ascii="Arial" w:hAnsi="Arial" w:cs="Arial"/>
          <w:iCs/>
          <w:sz w:val="24"/>
          <w:szCs w:val="24"/>
        </w:rPr>
      </w:pPr>
    </w:p>
    <w:p w:rsidR="00E5707D" w:rsidRDefault="00951150" w:rsidP="00E5707D">
      <w:pPr>
        <w:ind w:firstLine="709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iCs/>
          <w:sz w:val="24"/>
          <w:szCs w:val="24"/>
        </w:rPr>
        <w:t>Рузанов</w:t>
      </w:r>
      <w:proofErr w:type="spellEnd"/>
      <w:r>
        <w:rPr>
          <w:rFonts w:ascii="Arial" w:hAnsi="Arial" w:cs="Arial"/>
          <w:iCs/>
          <w:sz w:val="24"/>
          <w:szCs w:val="24"/>
        </w:rPr>
        <w:t xml:space="preserve"> С.Ю. </w:t>
      </w:r>
      <w:r w:rsidR="00E5707D" w:rsidRPr="00E93563">
        <w:rPr>
          <w:rFonts w:ascii="Arial" w:hAnsi="Arial" w:cs="Arial"/>
          <w:iCs/>
          <w:sz w:val="24"/>
          <w:szCs w:val="24"/>
        </w:rPr>
        <w:t>– Предложил</w:t>
      </w:r>
      <w:r w:rsidR="004E5039">
        <w:rPr>
          <w:rFonts w:ascii="Arial" w:hAnsi="Arial" w:cs="Arial"/>
          <w:iCs/>
          <w:sz w:val="24"/>
          <w:szCs w:val="24"/>
        </w:rPr>
        <w:t xml:space="preserve"> </w:t>
      </w:r>
      <w:r>
        <w:rPr>
          <w:rFonts w:ascii="Arial" w:hAnsi="Arial" w:cs="Arial"/>
          <w:iCs/>
          <w:sz w:val="24"/>
          <w:szCs w:val="24"/>
        </w:rPr>
        <w:t>ис</w:t>
      </w:r>
      <w:r w:rsidR="00E5707D" w:rsidRPr="00E93563">
        <w:rPr>
          <w:rFonts w:ascii="Arial" w:hAnsi="Arial" w:cs="Arial"/>
          <w:iCs/>
          <w:sz w:val="24"/>
          <w:szCs w:val="24"/>
        </w:rPr>
        <w:t>ключить</w:t>
      </w:r>
      <w:r>
        <w:rPr>
          <w:rFonts w:ascii="Arial" w:hAnsi="Arial" w:cs="Arial"/>
          <w:iCs/>
          <w:sz w:val="24"/>
          <w:szCs w:val="24"/>
        </w:rPr>
        <w:t xml:space="preserve"> из повестки</w:t>
      </w:r>
      <w:r w:rsidR="00E5707D" w:rsidRPr="00E93563">
        <w:rPr>
          <w:rFonts w:ascii="Arial" w:hAnsi="Arial" w:cs="Arial"/>
          <w:iCs/>
          <w:sz w:val="24"/>
          <w:szCs w:val="24"/>
        </w:rPr>
        <w:t xml:space="preserve"> вопрос «</w:t>
      </w:r>
      <w:r w:rsidRPr="00951150">
        <w:rPr>
          <w:rFonts w:ascii="Arial" w:hAnsi="Arial" w:cs="Arial"/>
          <w:iCs/>
          <w:sz w:val="24"/>
          <w:szCs w:val="24"/>
        </w:rPr>
        <w:t>Об информации администрации городского округа Тольятти о развитии отрасли туризма и повышении туристической привлекательности города и региона в рамках реализации мероприятий национального проекта «Туризм и индустрия гостеприимства» в 2024 году и планах на 2025 год</w:t>
      </w:r>
      <w:r>
        <w:rPr>
          <w:rFonts w:ascii="Arial" w:hAnsi="Arial" w:cs="Arial"/>
          <w:iCs/>
          <w:sz w:val="24"/>
          <w:szCs w:val="24"/>
        </w:rPr>
        <w:t>» (Д-31</w:t>
      </w:r>
      <w:r w:rsidR="00E5707D" w:rsidRPr="00E93563">
        <w:rPr>
          <w:rFonts w:ascii="Arial" w:hAnsi="Arial" w:cs="Arial"/>
          <w:iCs/>
          <w:sz w:val="24"/>
          <w:szCs w:val="24"/>
        </w:rPr>
        <w:t xml:space="preserve">). </w:t>
      </w:r>
      <w:r w:rsidR="00E5707D">
        <w:rPr>
          <w:rFonts w:ascii="Arial" w:hAnsi="Arial" w:cs="Arial"/>
          <w:sz w:val="24"/>
          <w:szCs w:val="24"/>
        </w:rPr>
        <w:t xml:space="preserve">Поставил на голосование </w:t>
      </w:r>
      <w:r>
        <w:rPr>
          <w:rFonts w:ascii="Arial" w:hAnsi="Arial" w:cs="Arial"/>
          <w:sz w:val="24"/>
          <w:szCs w:val="24"/>
        </w:rPr>
        <w:t xml:space="preserve">озвученное </w:t>
      </w:r>
      <w:r w:rsidR="00E5707D">
        <w:rPr>
          <w:rFonts w:ascii="Arial" w:hAnsi="Arial" w:cs="Arial"/>
          <w:sz w:val="24"/>
          <w:szCs w:val="24"/>
        </w:rPr>
        <w:t>предложение</w:t>
      </w:r>
      <w:r>
        <w:rPr>
          <w:rFonts w:ascii="Arial" w:hAnsi="Arial" w:cs="Arial"/>
          <w:sz w:val="24"/>
          <w:szCs w:val="24"/>
        </w:rPr>
        <w:t>.</w:t>
      </w:r>
    </w:p>
    <w:p w:rsidR="009F3E7E" w:rsidRDefault="009F3E7E" w:rsidP="00E5707D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E5707D" w:rsidRPr="00E93563" w:rsidRDefault="00E5707D" w:rsidP="00E5707D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Голосовали (10:06:</w:t>
      </w:r>
      <w:r w:rsidR="00951150">
        <w:rPr>
          <w:rFonts w:ascii="Arial" w:hAnsi="Arial" w:cs="Arial"/>
          <w:sz w:val="24"/>
          <w:szCs w:val="24"/>
        </w:rPr>
        <w:t>05</w:t>
      </w:r>
      <w:r w:rsidRPr="00E93563">
        <w:rPr>
          <w:rFonts w:ascii="Arial" w:hAnsi="Arial" w:cs="Arial"/>
          <w:sz w:val="24"/>
          <w:szCs w:val="24"/>
        </w:rPr>
        <w:t xml:space="preserve">): </w:t>
      </w:r>
    </w:p>
    <w:p w:rsidR="00E5707D" w:rsidRPr="00E93563" w:rsidRDefault="00951150" w:rsidP="00E5707D">
      <w:pPr>
        <w:ind w:firstLine="113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за - 30</w:t>
      </w:r>
      <w:r w:rsidR="00E5707D" w:rsidRPr="00E93563">
        <w:rPr>
          <w:rFonts w:ascii="Arial" w:hAnsi="Arial" w:cs="Arial"/>
          <w:sz w:val="24"/>
          <w:szCs w:val="24"/>
        </w:rPr>
        <w:t xml:space="preserve">; </w:t>
      </w:r>
    </w:p>
    <w:p w:rsidR="00E5707D" w:rsidRPr="00E93563" w:rsidRDefault="00E5707D" w:rsidP="00E5707D">
      <w:pPr>
        <w:ind w:firstLine="1134"/>
        <w:jc w:val="both"/>
        <w:rPr>
          <w:rFonts w:ascii="Arial" w:hAnsi="Arial" w:cs="Arial"/>
          <w:sz w:val="24"/>
          <w:szCs w:val="24"/>
        </w:rPr>
      </w:pPr>
      <w:r w:rsidRPr="00E93563">
        <w:rPr>
          <w:rFonts w:ascii="Arial" w:hAnsi="Arial" w:cs="Arial"/>
          <w:sz w:val="24"/>
          <w:szCs w:val="24"/>
        </w:rPr>
        <w:t xml:space="preserve">против - нет; </w:t>
      </w:r>
    </w:p>
    <w:p w:rsidR="00E5707D" w:rsidRPr="00E93563" w:rsidRDefault="00E5707D" w:rsidP="00E5707D">
      <w:pPr>
        <w:ind w:firstLine="1134"/>
        <w:jc w:val="both"/>
        <w:rPr>
          <w:rFonts w:ascii="Arial" w:hAnsi="Arial" w:cs="Arial"/>
          <w:sz w:val="24"/>
          <w:szCs w:val="24"/>
        </w:rPr>
      </w:pPr>
      <w:r w:rsidRPr="00E93563">
        <w:rPr>
          <w:rFonts w:ascii="Arial" w:hAnsi="Arial" w:cs="Arial"/>
          <w:sz w:val="24"/>
          <w:szCs w:val="24"/>
        </w:rPr>
        <w:t xml:space="preserve">воздержались - нет; </w:t>
      </w:r>
    </w:p>
    <w:p w:rsidR="00E5707D" w:rsidRPr="00E93563" w:rsidRDefault="00E5707D" w:rsidP="00E5707D">
      <w:pPr>
        <w:ind w:firstLine="1134"/>
        <w:jc w:val="both"/>
        <w:rPr>
          <w:rFonts w:ascii="Arial" w:hAnsi="Arial" w:cs="Arial"/>
          <w:sz w:val="24"/>
          <w:szCs w:val="24"/>
        </w:rPr>
      </w:pPr>
      <w:r w:rsidRPr="00E93563">
        <w:rPr>
          <w:rFonts w:ascii="Arial" w:hAnsi="Arial" w:cs="Arial"/>
          <w:sz w:val="24"/>
          <w:szCs w:val="24"/>
        </w:rPr>
        <w:t>не голосовали - нет.</w:t>
      </w:r>
    </w:p>
    <w:p w:rsidR="00E5707D" w:rsidRDefault="00E5707D" w:rsidP="00E5707D">
      <w:pPr>
        <w:ind w:firstLine="709"/>
        <w:jc w:val="both"/>
        <w:rPr>
          <w:rFonts w:ascii="Arial" w:hAnsi="Arial" w:cs="Arial"/>
          <w:iCs/>
          <w:sz w:val="24"/>
          <w:szCs w:val="24"/>
        </w:rPr>
      </w:pPr>
    </w:p>
    <w:p w:rsidR="00E5707D" w:rsidRDefault="00951150" w:rsidP="00E5707D">
      <w:pPr>
        <w:ind w:firstLine="709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Вопрос исключен из</w:t>
      </w:r>
      <w:r w:rsidR="00E5707D">
        <w:rPr>
          <w:rFonts w:ascii="Arial" w:hAnsi="Arial" w:cs="Arial"/>
          <w:iCs/>
          <w:sz w:val="24"/>
          <w:szCs w:val="24"/>
        </w:rPr>
        <w:t xml:space="preserve"> проект</w:t>
      </w:r>
      <w:r>
        <w:rPr>
          <w:rFonts w:ascii="Arial" w:hAnsi="Arial" w:cs="Arial"/>
          <w:iCs/>
          <w:sz w:val="24"/>
          <w:szCs w:val="24"/>
        </w:rPr>
        <w:t>а</w:t>
      </w:r>
      <w:r w:rsidR="00E5707D" w:rsidRPr="00E93563">
        <w:rPr>
          <w:rFonts w:ascii="Arial" w:hAnsi="Arial" w:cs="Arial"/>
          <w:iCs/>
          <w:sz w:val="24"/>
          <w:szCs w:val="24"/>
        </w:rPr>
        <w:t xml:space="preserve"> повестки.</w:t>
      </w:r>
    </w:p>
    <w:p w:rsidR="00E93563" w:rsidRDefault="00E93563" w:rsidP="00E93563">
      <w:pPr>
        <w:ind w:firstLine="709"/>
        <w:jc w:val="both"/>
        <w:rPr>
          <w:rFonts w:ascii="Arial" w:hAnsi="Arial" w:cs="Arial"/>
          <w:iCs/>
          <w:sz w:val="24"/>
          <w:szCs w:val="24"/>
        </w:rPr>
      </w:pPr>
    </w:p>
    <w:p w:rsidR="00E93563" w:rsidRPr="00E93563" w:rsidRDefault="00E93563" w:rsidP="00E93563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E93563">
        <w:rPr>
          <w:rFonts w:ascii="Arial" w:hAnsi="Arial" w:cs="Arial"/>
          <w:sz w:val="24"/>
          <w:szCs w:val="24"/>
        </w:rPr>
        <w:t>Других замечаний, дополнений, поправок по проекту повестки не поступило.</w:t>
      </w:r>
    </w:p>
    <w:p w:rsidR="00E93563" w:rsidRPr="00E93563" w:rsidRDefault="00E93563" w:rsidP="00E93563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E93563" w:rsidRPr="00E93563" w:rsidRDefault="00E93563" w:rsidP="00E93563">
      <w:pPr>
        <w:ind w:firstLine="709"/>
        <w:jc w:val="both"/>
        <w:rPr>
          <w:rFonts w:ascii="Arial" w:hAnsi="Arial" w:cs="Arial"/>
          <w:sz w:val="24"/>
          <w:szCs w:val="24"/>
        </w:rPr>
      </w:pPr>
      <w:proofErr w:type="spellStart"/>
      <w:r w:rsidRPr="00E93563">
        <w:rPr>
          <w:rFonts w:ascii="Arial" w:hAnsi="Arial" w:cs="Arial"/>
          <w:sz w:val="24"/>
          <w:szCs w:val="24"/>
        </w:rPr>
        <w:t>Рузанов</w:t>
      </w:r>
      <w:proofErr w:type="spellEnd"/>
      <w:r w:rsidRPr="00E93563">
        <w:rPr>
          <w:rFonts w:ascii="Arial" w:hAnsi="Arial" w:cs="Arial"/>
          <w:sz w:val="24"/>
          <w:szCs w:val="24"/>
        </w:rPr>
        <w:t xml:space="preserve"> С.Ю. - Поставил на голосование в целом проект повестки с учетом внесенных поправок.</w:t>
      </w:r>
    </w:p>
    <w:p w:rsidR="00E93563" w:rsidRPr="00E93563" w:rsidRDefault="00E93563" w:rsidP="00E93563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E93563" w:rsidRPr="00E93563" w:rsidRDefault="00951150" w:rsidP="00E93563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Голосовали (10:06:37</w:t>
      </w:r>
      <w:r w:rsidR="00E93563" w:rsidRPr="00E93563">
        <w:rPr>
          <w:rFonts w:ascii="Arial" w:hAnsi="Arial" w:cs="Arial"/>
          <w:sz w:val="24"/>
          <w:szCs w:val="24"/>
        </w:rPr>
        <w:t xml:space="preserve">): </w:t>
      </w:r>
    </w:p>
    <w:p w:rsidR="00E93563" w:rsidRPr="00E93563" w:rsidRDefault="00951150" w:rsidP="00E93563">
      <w:pPr>
        <w:ind w:firstLine="127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за - 30</w:t>
      </w:r>
      <w:r w:rsidR="00E93563" w:rsidRPr="00E93563">
        <w:rPr>
          <w:rFonts w:ascii="Arial" w:hAnsi="Arial" w:cs="Arial"/>
          <w:sz w:val="24"/>
          <w:szCs w:val="24"/>
        </w:rPr>
        <w:t xml:space="preserve">; </w:t>
      </w:r>
    </w:p>
    <w:p w:rsidR="00E93563" w:rsidRPr="00E93563" w:rsidRDefault="00E93563" w:rsidP="00E93563">
      <w:pPr>
        <w:ind w:firstLine="1276"/>
        <w:jc w:val="both"/>
        <w:rPr>
          <w:rFonts w:ascii="Arial" w:hAnsi="Arial" w:cs="Arial"/>
          <w:sz w:val="24"/>
          <w:szCs w:val="24"/>
        </w:rPr>
      </w:pPr>
      <w:r w:rsidRPr="00E93563">
        <w:rPr>
          <w:rFonts w:ascii="Arial" w:hAnsi="Arial" w:cs="Arial"/>
          <w:sz w:val="24"/>
          <w:szCs w:val="24"/>
        </w:rPr>
        <w:t xml:space="preserve">против - нет; </w:t>
      </w:r>
    </w:p>
    <w:p w:rsidR="00E93563" w:rsidRPr="00E93563" w:rsidRDefault="00E93563" w:rsidP="00E93563">
      <w:pPr>
        <w:ind w:firstLine="1276"/>
        <w:jc w:val="both"/>
        <w:rPr>
          <w:rFonts w:ascii="Arial" w:hAnsi="Arial" w:cs="Arial"/>
          <w:sz w:val="24"/>
          <w:szCs w:val="24"/>
        </w:rPr>
      </w:pPr>
      <w:r w:rsidRPr="00E93563">
        <w:rPr>
          <w:rFonts w:ascii="Arial" w:hAnsi="Arial" w:cs="Arial"/>
          <w:sz w:val="24"/>
          <w:szCs w:val="24"/>
        </w:rPr>
        <w:t xml:space="preserve">воздержались - нет; </w:t>
      </w:r>
    </w:p>
    <w:p w:rsidR="00E93563" w:rsidRPr="00E93563" w:rsidRDefault="00951150" w:rsidP="00E93563">
      <w:pPr>
        <w:ind w:firstLine="127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не голосовали – нет</w:t>
      </w:r>
      <w:r w:rsidR="00E93563" w:rsidRPr="00E93563">
        <w:rPr>
          <w:rFonts w:ascii="Arial" w:hAnsi="Arial" w:cs="Arial"/>
          <w:sz w:val="24"/>
          <w:szCs w:val="24"/>
        </w:rPr>
        <w:t>.</w:t>
      </w:r>
    </w:p>
    <w:p w:rsidR="00E93563" w:rsidRPr="00E93563" w:rsidRDefault="00E93563" w:rsidP="00E93563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E93563" w:rsidRPr="00E93563" w:rsidRDefault="00E93563" w:rsidP="00E93563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E93563">
        <w:rPr>
          <w:rFonts w:ascii="Arial" w:hAnsi="Arial" w:cs="Arial"/>
          <w:sz w:val="24"/>
          <w:szCs w:val="24"/>
        </w:rPr>
        <w:t>Повестка заседания Думы утверждена.</w:t>
      </w:r>
    </w:p>
    <w:p w:rsidR="00FB23D1" w:rsidRDefault="00FB23D1" w:rsidP="00FB23D1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EF7107" w:rsidRPr="00CF1FF2" w:rsidRDefault="00EF7107" w:rsidP="00EF7107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CF1FF2">
        <w:rPr>
          <w:rFonts w:ascii="Arial" w:hAnsi="Arial" w:cs="Arial"/>
          <w:b/>
          <w:bCs/>
          <w:sz w:val="24"/>
          <w:szCs w:val="24"/>
        </w:rPr>
        <w:t>ПОВЕСТКА:</w:t>
      </w:r>
    </w:p>
    <w:p w:rsidR="00EF7107" w:rsidRPr="00010EAA" w:rsidRDefault="00EF7107" w:rsidP="00EF7107">
      <w:pPr>
        <w:autoSpaceDE/>
        <w:ind w:left="786"/>
        <w:jc w:val="both"/>
        <w:rPr>
          <w:rFonts w:ascii="Arial" w:hAnsi="Arial" w:cs="Arial"/>
          <w:bCs/>
          <w:i/>
          <w:iCs/>
          <w:sz w:val="24"/>
          <w:szCs w:val="24"/>
        </w:rPr>
      </w:pPr>
    </w:p>
    <w:p w:rsidR="00EF7107" w:rsidRDefault="00804F4E" w:rsidP="00804F4E">
      <w:pPr>
        <w:numPr>
          <w:ilvl w:val="0"/>
          <w:numId w:val="45"/>
        </w:numPr>
        <w:jc w:val="both"/>
        <w:rPr>
          <w:rFonts w:ascii="Arial" w:hAnsi="Arial" w:cs="Arial"/>
          <w:bCs/>
          <w:i/>
          <w:iCs/>
          <w:sz w:val="24"/>
        </w:rPr>
      </w:pPr>
      <w:r w:rsidRPr="00804F4E">
        <w:rPr>
          <w:rFonts w:ascii="Arial" w:hAnsi="Arial" w:cs="Arial"/>
          <w:bCs/>
          <w:i/>
          <w:iCs/>
          <w:sz w:val="24"/>
        </w:rPr>
        <w:t>О присвоении звания «Почетный гражданин городского округа Тольятти к 80-й годовщине Победы в Великой Отечественной войне 1941-1945 годов» отдельным категориям граждан</w:t>
      </w:r>
      <w:r w:rsidR="00951150" w:rsidRPr="00804F4E">
        <w:rPr>
          <w:rFonts w:ascii="Arial" w:hAnsi="Arial" w:cs="Arial"/>
          <w:bCs/>
          <w:i/>
          <w:iCs/>
          <w:sz w:val="24"/>
        </w:rPr>
        <w:t xml:space="preserve"> (Д-64</w:t>
      </w:r>
      <w:r w:rsidR="006E2ECE" w:rsidRPr="00804F4E">
        <w:rPr>
          <w:rFonts w:ascii="Arial" w:hAnsi="Arial" w:cs="Arial"/>
          <w:bCs/>
          <w:i/>
          <w:iCs/>
          <w:sz w:val="24"/>
        </w:rPr>
        <w:t>)</w:t>
      </w:r>
      <w:r>
        <w:rPr>
          <w:rFonts w:ascii="Arial" w:hAnsi="Arial" w:cs="Arial"/>
          <w:bCs/>
          <w:i/>
          <w:iCs/>
          <w:sz w:val="24"/>
        </w:rPr>
        <w:t>.</w:t>
      </w:r>
    </w:p>
    <w:p w:rsidR="00804F4E" w:rsidRDefault="00804F4E" w:rsidP="00804F4E">
      <w:pPr>
        <w:ind w:left="786"/>
        <w:jc w:val="both"/>
        <w:rPr>
          <w:rFonts w:ascii="Arial" w:hAnsi="Arial" w:cs="Arial"/>
          <w:bCs/>
          <w:i/>
          <w:iCs/>
          <w:sz w:val="24"/>
        </w:rPr>
      </w:pPr>
    </w:p>
    <w:p w:rsidR="00804F4E" w:rsidRDefault="00804F4E" w:rsidP="00804F4E">
      <w:pPr>
        <w:numPr>
          <w:ilvl w:val="0"/>
          <w:numId w:val="45"/>
        </w:numPr>
        <w:jc w:val="both"/>
        <w:rPr>
          <w:rFonts w:ascii="Arial" w:hAnsi="Arial" w:cs="Arial"/>
          <w:bCs/>
          <w:i/>
          <w:iCs/>
          <w:sz w:val="24"/>
        </w:rPr>
      </w:pPr>
      <w:r w:rsidRPr="00804F4E">
        <w:rPr>
          <w:rFonts w:ascii="Arial" w:hAnsi="Arial" w:cs="Arial"/>
          <w:bCs/>
          <w:i/>
          <w:iCs/>
          <w:sz w:val="24"/>
        </w:rPr>
        <w:t>О внесении изменений в Программу приватизации муниципального имущества городского округа Тольятти на 2025 год, утвержденную решением Думы городского округа Тольятти от 13.11.2024 № 353</w:t>
      </w:r>
      <w:r>
        <w:rPr>
          <w:rFonts w:ascii="Arial" w:hAnsi="Arial" w:cs="Arial"/>
          <w:bCs/>
          <w:i/>
          <w:iCs/>
          <w:sz w:val="24"/>
        </w:rPr>
        <w:t xml:space="preserve"> (Д-41).</w:t>
      </w:r>
    </w:p>
    <w:p w:rsidR="00804F4E" w:rsidRDefault="00804F4E" w:rsidP="00804F4E">
      <w:pPr>
        <w:pStyle w:val="ad"/>
        <w:rPr>
          <w:rFonts w:ascii="Arial" w:hAnsi="Arial" w:cs="Arial"/>
          <w:bCs/>
          <w:i/>
          <w:iCs/>
          <w:sz w:val="24"/>
        </w:rPr>
      </w:pPr>
    </w:p>
    <w:p w:rsidR="00804F4E" w:rsidRDefault="00804F4E" w:rsidP="00804F4E">
      <w:pPr>
        <w:numPr>
          <w:ilvl w:val="0"/>
          <w:numId w:val="45"/>
        </w:numPr>
        <w:jc w:val="both"/>
        <w:rPr>
          <w:rFonts w:ascii="Arial" w:hAnsi="Arial" w:cs="Arial"/>
          <w:bCs/>
          <w:i/>
          <w:iCs/>
          <w:sz w:val="24"/>
        </w:rPr>
      </w:pPr>
      <w:r w:rsidRPr="00804F4E">
        <w:rPr>
          <w:rFonts w:ascii="Arial" w:hAnsi="Arial" w:cs="Arial"/>
          <w:bCs/>
          <w:i/>
          <w:iCs/>
          <w:sz w:val="24"/>
        </w:rPr>
        <w:t xml:space="preserve">Об информации администрации городского округа Тольятти о ходе </w:t>
      </w:r>
      <w:proofErr w:type="gramStart"/>
      <w:r w:rsidRPr="00804F4E">
        <w:rPr>
          <w:rFonts w:ascii="Arial" w:hAnsi="Arial" w:cs="Arial"/>
          <w:bCs/>
          <w:i/>
          <w:iCs/>
          <w:sz w:val="24"/>
        </w:rPr>
        <w:t>реализации мер поддержки участников специальной военной операции</w:t>
      </w:r>
      <w:proofErr w:type="gramEnd"/>
      <w:r w:rsidRPr="00804F4E">
        <w:rPr>
          <w:rFonts w:ascii="Arial" w:hAnsi="Arial" w:cs="Arial"/>
          <w:bCs/>
          <w:i/>
          <w:iCs/>
          <w:sz w:val="24"/>
        </w:rPr>
        <w:t xml:space="preserve"> и членов их семей в городском округе Тольятти в 2024 году и планах на 2025 год</w:t>
      </w:r>
      <w:r>
        <w:rPr>
          <w:rFonts w:ascii="Arial" w:hAnsi="Arial" w:cs="Arial"/>
          <w:bCs/>
          <w:i/>
          <w:iCs/>
          <w:sz w:val="24"/>
        </w:rPr>
        <w:t xml:space="preserve"> (Д-43).</w:t>
      </w:r>
    </w:p>
    <w:p w:rsidR="00804F4E" w:rsidRDefault="00804F4E" w:rsidP="00804F4E">
      <w:pPr>
        <w:pStyle w:val="ad"/>
        <w:rPr>
          <w:rFonts w:ascii="Arial" w:hAnsi="Arial" w:cs="Arial"/>
          <w:bCs/>
          <w:i/>
          <w:iCs/>
          <w:sz w:val="24"/>
        </w:rPr>
      </w:pPr>
    </w:p>
    <w:p w:rsidR="00804F4E" w:rsidRDefault="00804F4E" w:rsidP="00804F4E">
      <w:pPr>
        <w:numPr>
          <w:ilvl w:val="0"/>
          <w:numId w:val="45"/>
        </w:numPr>
        <w:jc w:val="both"/>
        <w:rPr>
          <w:rFonts w:ascii="Arial" w:hAnsi="Arial" w:cs="Arial"/>
          <w:bCs/>
          <w:i/>
          <w:iCs/>
          <w:sz w:val="24"/>
        </w:rPr>
      </w:pPr>
      <w:r w:rsidRPr="00804F4E">
        <w:rPr>
          <w:rFonts w:ascii="Arial" w:hAnsi="Arial" w:cs="Arial"/>
          <w:bCs/>
          <w:i/>
          <w:iCs/>
          <w:sz w:val="24"/>
        </w:rPr>
        <w:t>Об информации администрации городского округа Тольятти о неиспользуемых в соответствии с целевым назначением зданиях детских садов и школ (в том числе находящихся в муниципальной собственности) и о плане строительства новых детских садов и школ</w:t>
      </w:r>
      <w:r>
        <w:rPr>
          <w:rFonts w:ascii="Arial" w:hAnsi="Arial" w:cs="Arial"/>
          <w:bCs/>
          <w:i/>
          <w:iCs/>
          <w:sz w:val="24"/>
        </w:rPr>
        <w:t xml:space="preserve"> (Д-47).</w:t>
      </w:r>
    </w:p>
    <w:p w:rsidR="00804F4E" w:rsidRDefault="00804F4E" w:rsidP="00804F4E">
      <w:pPr>
        <w:pStyle w:val="ad"/>
        <w:rPr>
          <w:rFonts w:ascii="Arial" w:hAnsi="Arial" w:cs="Arial"/>
          <w:bCs/>
          <w:i/>
          <w:iCs/>
          <w:sz w:val="24"/>
        </w:rPr>
      </w:pPr>
    </w:p>
    <w:p w:rsidR="00804F4E" w:rsidRDefault="00804F4E" w:rsidP="00804F4E">
      <w:pPr>
        <w:numPr>
          <w:ilvl w:val="0"/>
          <w:numId w:val="45"/>
        </w:numPr>
        <w:jc w:val="both"/>
        <w:rPr>
          <w:rFonts w:ascii="Arial" w:hAnsi="Arial" w:cs="Arial"/>
          <w:bCs/>
          <w:i/>
          <w:iCs/>
          <w:sz w:val="24"/>
        </w:rPr>
      </w:pPr>
      <w:r w:rsidRPr="00804F4E">
        <w:rPr>
          <w:rFonts w:ascii="Arial" w:hAnsi="Arial" w:cs="Arial"/>
          <w:bCs/>
          <w:i/>
          <w:iCs/>
          <w:sz w:val="24"/>
        </w:rPr>
        <w:lastRenderedPageBreak/>
        <w:t>Об информации администрации городского округа Тольятти о состоянии похоронного дела в городском округе Тольятти (обеспечение доступности, в том числе цен и тарифов, содержание мест захоронений (в том числе воинских), создание новых мест захоронений, проектирование и строительство крематория)</w:t>
      </w:r>
      <w:r>
        <w:rPr>
          <w:rFonts w:ascii="Arial" w:hAnsi="Arial" w:cs="Arial"/>
          <w:bCs/>
          <w:i/>
          <w:iCs/>
          <w:sz w:val="24"/>
        </w:rPr>
        <w:t xml:space="preserve"> (Д-59).</w:t>
      </w:r>
    </w:p>
    <w:p w:rsidR="00804F4E" w:rsidRDefault="00804F4E" w:rsidP="00804F4E">
      <w:pPr>
        <w:pStyle w:val="ad"/>
        <w:rPr>
          <w:rFonts w:ascii="Arial" w:hAnsi="Arial" w:cs="Arial"/>
          <w:bCs/>
          <w:i/>
          <w:iCs/>
          <w:sz w:val="24"/>
        </w:rPr>
      </w:pPr>
    </w:p>
    <w:p w:rsidR="00804F4E" w:rsidRDefault="00804F4E" w:rsidP="00804F4E">
      <w:pPr>
        <w:numPr>
          <w:ilvl w:val="0"/>
          <w:numId w:val="45"/>
        </w:numPr>
        <w:jc w:val="both"/>
        <w:rPr>
          <w:rFonts w:ascii="Arial" w:hAnsi="Arial" w:cs="Arial"/>
          <w:bCs/>
          <w:i/>
          <w:iCs/>
          <w:sz w:val="24"/>
        </w:rPr>
      </w:pPr>
      <w:r w:rsidRPr="00804F4E">
        <w:rPr>
          <w:rFonts w:ascii="Arial" w:hAnsi="Arial" w:cs="Arial"/>
          <w:bCs/>
          <w:i/>
          <w:iCs/>
          <w:sz w:val="24"/>
        </w:rPr>
        <w:t>Об информации администрации городского округа Тольятти о газификации жилищно-коммунального хозяйства, промышленных и иных организаций городского округа Тольятти</w:t>
      </w:r>
      <w:r>
        <w:rPr>
          <w:rFonts w:ascii="Arial" w:hAnsi="Arial" w:cs="Arial"/>
          <w:bCs/>
          <w:i/>
          <w:iCs/>
          <w:sz w:val="24"/>
        </w:rPr>
        <w:t xml:space="preserve"> (Д-27).</w:t>
      </w:r>
    </w:p>
    <w:p w:rsidR="00804F4E" w:rsidRDefault="00804F4E" w:rsidP="00804F4E">
      <w:pPr>
        <w:pStyle w:val="ad"/>
        <w:rPr>
          <w:rFonts w:ascii="Arial" w:hAnsi="Arial" w:cs="Arial"/>
          <w:bCs/>
          <w:i/>
          <w:iCs/>
          <w:sz w:val="24"/>
        </w:rPr>
      </w:pPr>
    </w:p>
    <w:p w:rsidR="00804F4E" w:rsidRDefault="000D7F55" w:rsidP="000D7F55">
      <w:pPr>
        <w:numPr>
          <w:ilvl w:val="0"/>
          <w:numId w:val="45"/>
        </w:numPr>
        <w:jc w:val="both"/>
        <w:rPr>
          <w:rFonts w:ascii="Arial" w:hAnsi="Arial" w:cs="Arial"/>
          <w:bCs/>
          <w:i/>
          <w:iCs/>
          <w:sz w:val="24"/>
        </w:rPr>
      </w:pPr>
      <w:r w:rsidRPr="000D7F55">
        <w:rPr>
          <w:rFonts w:ascii="Arial" w:hAnsi="Arial" w:cs="Arial"/>
          <w:bCs/>
          <w:i/>
          <w:iCs/>
          <w:sz w:val="24"/>
        </w:rPr>
        <w:t>Об информации администрации городского округа Тольятти о реализации мероприятий военно-спортивной направленности («Зарница 2.0», «Юный спасатель») в рамках Плана мероприятий по патриотическому воспитанию граждан, проживающих на территории городского округа Тольятти, в 2024 году и планах на 2025 год</w:t>
      </w:r>
      <w:r>
        <w:rPr>
          <w:rFonts w:ascii="Arial" w:hAnsi="Arial" w:cs="Arial"/>
          <w:bCs/>
          <w:i/>
          <w:iCs/>
          <w:sz w:val="24"/>
        </w:rPr>
        <w:t xml:space="preserve"> (Д-55).</w:t>
      </w:r>
    </w:p>
    <w:p w:rsidR="000D7F55" w:rsidRDefault="000D7F55" w:rsidP="000D7F55">
      <w:pPr>
        <w:pStyle w:val="ad"/>
        <w:rPr>
          <w:rFonts w:ascii="Arial" w:hAnsi="Arial" w:cs="Arial"/>
          <w:bCs/>
          <w:i/>
          <w:iCs/>
          <w:sz w:val="24"/>
        </w:rPr>
      </w:pPr>
    </w:p>
    <w:p w:rsidR="000D7F55" w:rsidRDefault="00370A38" w:rsidP="00370A38">
      <w:pPr>
        <w:numPr>
          <w:ilvl w:val="0"/>
          <w:numId w:val="45"/>
        </w:numPr>
        <w:jc w:val="both"/>
        <w:rPr>
          <w:rFonts w:ascii="Arial" w:hAnsi="Arial" w:cs="Arial"/>
          <w:bCs/>
          <w:i/>
          <w:iCs/>
          <w:sz w:val="24"/>
        </w:rPr>
      </w:pPr>
      <w:r w:rsidRPr="00370A38">
        <w:rPr>
          <w:rFonts w:ascii="Arial" w:hAnsi="Arial" w:cs="Arial"/>
          <w:bCs/>
          <w:i/>
          <w:iCs/>
          <w:sz w:val="24"/>
        </w:rPr>
        <w:t>Об информации администрации городского округа Тольятти о создании условий по привлечению жителей городского округа к систематическим занятиям физической культурой и спортом и о работе по привлечению внебюджетных средств на строительство и реконструкцию городских территориальных спортивных объектов и сооружений</w:t>
      </w:r>
      <w:r>
        <w:rPr>
          <w:rFonts w:ascii="Arial" w:hAnsi="Arial" w:cs="Arial"/>
          <w:bCs/>
          <w:i/>
          <w:iCs/>
          <w:sz w:val="24"/>
        </w:rPr>
        <w:t xml:space="preserve"> (Д-58).</w:t>
      </w:r>
    </w:p>
    <w:p w:rsidR="00370A38" w:rsidRDefault="00370A38" w:rsidP="00370A38">
      <w:pPr>
        <w:pStyle w:val="ad"/>
        <w:rPr>
          <w:rFonts w:ascii="Arial" w:hAnsi="Arial" w:cs="Arial"/>
          <w:bCs/>
          <w:i/>
          <w:iCs/>
          <w:sz w:val="24"/>
        </w:rPr>
      </w:pPr>
    </w:p>
    <w:p w:rsidR="00370A38" w:rsidRDefault="00370A38" w:rsidP="00370A38">
      <w:pPr>
        <w:numPr>
          <w:ilvl w:val="0"/>
          <w:numId w:val="45"/>
        </w:numPr>
        <w:jc w:val="both"/>
        <w:rPr>
          <w:rFonts w:ascii="Arial" w:hAnsi="Arial" w:cs="Arial"/>
          <w:bCs/>
          <w:i/>
          <w:iCs/>
          <w:sz w:val="24"/>
        </w:rPr>
      </w:pPr>
      <w:r w:rsidRPr="00370A38">
        <w:rPr>
          <w:rFonts w:ascii="Arial" w:hAnsi="Arial" w:cs="Arial"/>
          <w:bCs/>
          <w:i/>
          <w:iCs/>
          <w:sz w:val="24"/>
        </w:rPr>
        <w:t>Об информации администрации городского округа Тольятти о мониторинге межнациональной и межкультурной ситуации в городском округе Тольятти за 2024 год</w:t>
      </w:r>
      <w:r w:rsidR="00CD1329">
        <w:rPr>
          <w:rFonts w:ascii="Arial" w:hAnsi="Arial" w:cs="Arial"/>
          <w:bCs/>
          <w:i/>
          <w:iCs/>
          <w:sz w:val="24"/>
        </w:rPr>
        <w:t xml:space="preserve"> (Д-42).</w:t>
      </w:r>
    </w:p>
    <w:p w:rsidR="00CD1329" w:rsidRDefault="00CD1329" w:rsidP="00CD1329">
      <w:pPr>
        <w:pStyle w:val="ad"/>
        <w:rPr>
          <w:rFonts w:ascii="Arial" w:hAnsi="Arial" w:cs="Arial"/>
          <w:bCs/>
          <w:i/>
          <w:iCs/>
          <w:sz w:val="24"/>
        </w:rPr>
      </w:pPr>
    </w:p>
    <w:p w:rsidR="00CD1329" w:rsidRDefault="00575873" w:rsidP="00575873">
      <w:pPr>
        <w:numPr>
          <w:ilvl w:val="0"/>
          <w:numId w:val="45"/>
        </w:numPr>
        <w:jc w:val="both"/>
        <w:rPr>
          <w:rFonts w:ascii="Arial" w:hAnsi="Arial" w:cs="Arial"/>
          <w:bCs/>
          <w:i/>
          <w:iCs/>
          <w:sz w:val="24"/>
        </w:rPr>
      </w:pPr>
      <w:r w:rsidRPr="00575873">
        <w:rPr>
          <w:rFonts w:ascii="Arial" w:hAnsi="Arial" w:cs="Arial"/>
          <w:bCs/>
          <w:i/>
          <w:iCs/>
          <w:sz w:val="24"/>
        </w:rPr>
        <w:t>Об информации администрации городского округа Тольятти по развитию побратимских и партнерских связей в 2024 году и планах на 2025 год</w:t>
      </w:r>
      <w:r>
        <w:rPr>
          <w:rFonts w:ascii="Arial" w:hAnsi="Arial" w:cs="Arial"/>
          <w:bCs/>
          <w:i/>
          <w:iCs/>
          <w:sz w:val="24"/>
        </w:rPr>
        <w:t xml:space="preserve"> (Д-26).</w:t>
      </w:r>
    </w:p>
    <w:p w:rsidR="00575873" w:rsidRDefault="00575873" w:rsidP="00575873">
      <w:pPr>
        <w:pStyle w:val="ad"/>
        <w:rPr>
          <w:rFonts w:ascii="Arial" w:hAnsi="Arial" w:cs="Arial"/>
          <w:bCs/>
          <w:i/>
          <w:iCs/>
          <w:sz w:val="24"/>
        </w:rPr>
      </w:pPr>
    </w:p>
    <w:p w:rsidR="00575873" w:rsidRDefault="00575873" w:rsidP="00575873">
      <w:pPr>
        <w:numPr>
          <w:ilvl w:val="0"/>
          <w:numId w:val="45"/>
        </w:numPr>
        <w:jc w:val="both"/>
        <w:rPr>
          <w:rFonts w:ascii="Arial" w:hAnsi="Arial" w:cs="Arial"/>
          <w:bCs/>
          <w:i/>
          <w:iCs/>
          <w:sz w:val="24"/>
        </w:rPr>
      </w:pPr>
      <w:r w:rsidRPr="00575873">
        <w:rPr>
          <w:rFonts w:ascii="Arial" w:hAnsi="Arial" w:cs="Arial"/>
          <w:bCs/>
          <w:i/>
          <w:iCs/>
          <w:sz w:val="24"/>
        </w:rPr>
        <w:t xml:space="preserve">О протесте прокурора Центрального района </w:t>
      </w:r>
      <w:proofErr w:type="spellStart"/>
      <w:r w:rsidRPr="00575873">
        <w:rPr>
          <w:rFonts w:ascii="Arial" w:hAnsi="Arial" w:cs="Arial"/>
          <w:bCs/>
          <w:i/>
          <w:iCs/>
          <w:sz w:val="24"/>
        </w:rPr>
        <w:t>г</w:t>
      </w:r>
      <w:proofErr w:type="gramStart"/>
      <w:r w:rsidRPr="00575873">
        <w:rPr>
          <w:rFonts w:ascii="Arial" w:hAnsi="Arial" w:cs="Arial"/>
          <w:bCs/>
          <w:i/>
          <w:iCs/>
          <w:sz w:val="24"/>
        </w:rPr>
        <w:t>.Т</w:t>
      </w:r>
      <w:proofErr w:type="gramEnd"/>
      <w:r w:rsidRPr="00575873">
        <w:rPr>
          <w:rFonts w:ascii="Arial" w:hAnsi="Arial" w:cs="Arial"/>
          <w:bCs/>
          <w:i/>
          <w:iCs/>
          <w:sz w:val="24"/>
        </w:rPr>
        <w:t>ольятти</w:t>
      </w:r>
      <w:proofErr w:type="spellEnd"/>
      <w:r w:rsidRPr="00575873">
        <w:rPr>
          <w:rFonts w:ascii="Arial" w:hAnsi="Arial" w:cs="Arial"/>
          <w:bCs/>
          <w:i/>
          <w:iCs/>
          <w:sz w:val="24"/>
        </w:rPr>
        <w:t xml:space="preserve"> на решение Думы городского округа Тольятти от 04.07.2018 № 1799 «О местных нормативах градостроительного проектирования городского округа Тольятти Самарской области»</w:t>
      </w:r>
      <w:r>
        <w:rPr>
          <w:rFonts w:ascii="Arial" w:hAnsi="Arial" w:cs="Arial"/>
          <w:bCs/>
          <w:i/>
          <w:iCs/>
          <w:sz w:val="24"/>
        </w:rPr>
        <w:t xml:space="preserve"> (Д-57).</w:t>
      </w:r>
    </w:p>
    <w:p w:rsidR="00575873" w:rsidRDefault="00575873" w:rsidP="00575873">
      <w:pPr>
        <w:pStyle w:val="ad"/>
        <w:rPr>
          <w:rFonts w:ascii="Arial" w:hAnsi="Arial" w:cs="Arial"/>
          <w:bCs/>
          <w:i/>
          <w:iCs/>
          <w:sz w:val="24"/>
        </w:rPr>
      </w:pPr>
    </w:p>
    <w:p w:rsidR="00575873" w:rsidRDefault="00575873" w:rsidP="00575873">
      <w:pPr>
        <w:numPr>
          <w:ilvl w:val="0"/>
          <w:numId w:val="45"/>
        </w:numPr>
        <w:jc w:val="both"/>
        <w:rPr>
          <w:rFonts w:ascii="Arial" w:hAnsi="Arial" w:cs="Arial"/>
          <w:bCs/>
          <w:i/>
          <w:iCs/>
          <w:sz w:val="24"/>
        </w:rPr>
      </w:pPr>
      <w:r w:rsidRPr="00575873">
        <w:rPr>
          <w:rFonts w:ascii="Arial" w:hAnsi="Arial" w:cs="Arial"/>
          <w:bCs/>
          <w:i/>
          <w:iCs/>
          <w:sz w:val="24"/>
        </w:rPr>
        <w:t>Об отчете о деятельности Общественного совета по стратегическому планированию при Думе городского округа Тольятти за 2024 год</w:t>
      </w:r>
      <w:r>
        <w:rPr>
          <w:rFonts w:ascii="Arial" w:hAnsi="Arial" w:cs="Arial"/>
          <w:bCs/>
          <w:i/>
          <w:iCs/>
          <w:sz w:val="24"/>
        </w:rPr>
        <w:t xml:space="preserve"> (Д-25).</w:t>
      </w:r>
    </w:p>
    <w:p w:rsidR="00575873" w:rsidRDefault="00575873" w:rsidP="00575873">
      <w:pPr>
        <w:pStyle w:val="ad"/>
        <w:rPr>
          <w:rFonts w:ascii="Arial" w:hAnsi="Arial" w:cs="Arial"/>
          <w:bCs/>
          <w:i/>
          <w:iCs/>
          <w:sz w:val="24"/>
        </w:rPr>
      </w:pPr>
    </w:p>
    <w:p w:rsidR="00575873" w:rsidRDefault="00575873" w:rsidP="00575873">
      <w:pPr>
        <w:numPr>
          <w:ilvl w:val="0"/>
          <w:numId w:val="45"/>
        </w:numPr>
        <w:jc w:val="both"/>
        <w:rPr>
          <w:rFonts w:ascii="Arial" w:hAnsi="Arial" w:cs="Arial"/>
          <w:bCs/>
          <w:i/>
          <w:iCs/>
          <w:sz w:val="24"/>
        </w:rPr>
      </w:pPr>
      <w:r w:rsidRPr="00575873">
        <w:rPr>
          <w:rFonts w:ascii="Arial" w:hAnsi="Arial" w:cs="Arial"/>
          <w:bCs/>
          <w:i/>
          <w:iCs/>
          <w:sz w:val="24"/>
        </w:rPr>
        <w:t>О плане нормотворческой деятельности Думы городского округа Тольятти на II квартал 2025 года (первое чтение)</w:t>
      </w:r>
      <w:r>
        <w:rPr>
          <w:rFonts w:ascii="Arial" w:hAnsi="Arial" w:cs="Arial"/>
          <w:bCs/>
          <w:i/>
          <w:iCs/>
          <w:sz w:val="24"/>
        </w:rPr>
        <w:t xml:space="preserve"> (Д-61).</w:t>
      </w:r>
    </w:p>
    <w:p w:rsidR="00575873" w:rsidRDefault="00575873" w:rsidP="00575873">
      <w:pPr>
        <w:pStyle w:val="ad"/>
        <w:rPr>
          <w:rFonts w:ascii="Arial" w:hAnsi="Arial" w:cs="Arial"/>
          <w:bCs/>
          <w:i/>
          <w:iCs/>
          <w:sz w:val="24"/>
        </w:rPr>
      </w:pPr>
    </w:p>
    <w:p w:rsidR="00575873" w:rsidRDefault="00575873" w:rsidP="00575873">
      <w:pPr>
        <w:numPr>
          <w:ilvl w:val="0"/>
          <w:numId w:val="45"/>
        </w:numPr>
        <w:jc w:val="both"/>
        <w:rPr>
          <w:rFonts w:ascii="Arial" w:hAnsi="Arial" w:cs="Arial"/>
          <w:bCs/>
          <w:i/>
          <w:iCs/>
          <w:sz w:val="24"/>
        </w:rPr>
      </w:pPr>
      <w:r w:rsidRPr="00575873">
        <w:rPr>
          <w:rFonts w:ascii="Arial" w:hAnsi="Arial" w:cs="Arial"/>
          <w:bCs/>
          <w:i/>
          <w:iCs/>
          <w:sz w:val="24"/>
        </w:rPr>
        <w:t>О плане текущей деятельности Думы городского округа Тольятти на II квартал 2025 года (первое чтение)</w:t>
      </w:r>
      <w:r>
        <w:rPr>
          <w:rFonts w:ascii="Arial" w:hAnsi="Arial" w:cs="Arial"/>
          <w:bCs/>
          <w:i/>
          <w:iCs/>
          <w:sz w:val="24"/>
        </w:rPr>
        <w:t xml:space="preserve"> (Д-62).</w:t>
      </w:r>
    </w:p>
    <w:p w:rsidR="00575873" w:rsidRDefault="00575873" w:rsidP="00575873">
      <w:pPr>
        <w:pStyle w:val="ad"/>
        <w:rPr>
          <w:rFonts w:ascii="Arial" w:hAnsi="Arial" w:cs="Arial"/>
          <w:bCs/>
          <w:i/>
          <w:iCs/>
          <w:sz w:val="24"/>
        </w:rPr>
      </w:pPr>
    </w:p>
    <w:p w:rsidR="00F97C9A" w:rsidRDefault="00F97C9A" w:rsidP="00F97C9A">
      <w:pPr>
        <w:pStyle w:val="ad"/>
        <w:rPr>
          <w:rFonts w:ascii="Arial" w:hAnsi="Arial" w:cs="Arial"/>
          <w:i/>
          <w:sz w:val="24"/>
          <w:szCs w:val="24"/>
        </w:rPr>
      </w:pPr>
    </w:p>
    <w:p w:rsidR="00996DC9" w:rsidRPr="00972A5F" w:rsidRDefault="003F15E1" w:rsidP="00972A5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СЛУШАЛИ: 1</w:t>
      </w:r>
      <w:r>
        <w:rPr>
          <w:rFonts w:ascii="Arial" w:hAnsi="Arial" w:cs="Arial"/>
          <w:bCs/>
          <w:sz w:val="24"/>
          <w:szCs w:val="24"/>
        </w:rPr>
        <w:t>.</w:t>
      </w:r>
      <w:r w:rsidR="00575873">
        <w:rPr>
          <w:rFonts w:ascii="Arial" w:hAnsi="Arial" w:cs="Arial"/>
          <w:bCs/>
          <w:sz w:val="24"/>
          <w:szCs w:val="24"/>
        </w:rPr>
        <w:t xml:space="preserve"> </w:t>
      </w:r>
      <w:r w:rsidR="00575873" w:rsidRPr="00575873">
        <w:rPr>
          <w:rFonts w:ascii="Arial" w:hAnsi="Arial" w:cs="Arial"/>
          <w:bCs/>
          <w:sz w:val="24"/>
          <w:szCs w:val="24"/>
        </w:rPr>
        <w:t>Власов</w:t>
      </w:r>
      <w:r w:rsidR="00575873">
        <w:rPr>
          <w:rFonts w:ascii="Arial" w:hAnsi="Arial" w:cs="Arial"/>
          <w:bCs/>
          <w:sz w:val="24"/>
          <w:szCs w:val="24"/>
        </w:rPr>
        <w:t>а В.А., руководителя</w:t>
      </w:r>
      <w:r w:rsidR="00575873" w:rsidRPr="00575873">
        <w:rPr>
          <w:rFonts w:ascii="Arial" w:hAnsi="Arial" w:cs="Arial"/>
          <w:bCs/>
          <w:sz w:val="24"/>
          <w:szCs w:val="24"/>
        </w:rPr>
        <w:t xml:space="preserve"> организационного управления</w:t>
      </w:r>
      <w:r w:rsidR="00575873">
        <w:rPr>
          <w:rFonts w:ascii="Arial" w:hAnsi="Arial" w:cs="Arial"/>
          <w:bCs/>
          <w:sz w:val="24"/>
          <w:szCs w:val="24"/>
        </w:rPr>
        <w:t xml:space="preserve"> администрации, </w:t>
      </w:r>
      <w:r w:rsidR="00972A5F">
        <w:rPr>
          <w:rFonts w:ascii="Arial" w:hAnsi="Arial" w:cs="Arial"/>
          <w:bCs/>
          <w:sz w:val="24"/>
          <w:szCs w:val="24"/>
        </w:rPr>
        <w:t>о</w:t>
      </w:r>
      <w:r w:rsidR="00972A5F" w:rsidRPr="00972A5F">
        <w:rPr>
          <w:rFonts w:ascii="Arial" w:hAnsi="Arial" w:cs="Arial"/>
          <w:bCs/>
          <w:sz w:val="24"/>
          <w:szCs w:val="24"/>
        </w:rPr>
        <w:t xml:space="preserve"> присвоении звания «Почетный гражданин городского округа Тольятти к 80-й годовщине Победы</w:t>
      </w:r>
      <w:r w:rsidR="00972A5F">
        <w:rPr>
          <w:rFonts w:ascii="Arial" w:hAnsi="Arial" w:cs="Arial"/>
          <w:bCs/>
          <w:sz w:val="24"/>
          <w:szCs w:val="24"/>
        </w:rPr>
        <w:t xml:space="preserve"> </w:t>
      </w:r>
      <w:r w:rsidR="00972A5F" w:rsidRPr="00972A5F">
        <w:rPr>
          <w:rFonts w:ascii="Arial" w:hAnsi="Arial" w:cs="Arial"/>
          <w:bCs/>
          <w:sz w:val="24"/>
          <w:szCs w:val="24"/>
        </w:rPr>
        <w:t>в Великой Отечественной войне 1941-1945 годов» отдельным категориям граждан</w:t>
      </w:r>
      <w:r w:rsidR="00996DC9" w:rsidRPr="00972A5F">
        <w:rPr>
          <w:rFonts w:ascii="Arial" w:hAnsi="Arial" w:cs="Arial"/>
          <w:bCs/>
          <w:sz w:val="24"/>
          <w:szCs w:val="24"/>
        </w:rPr>
        <w:t xml:space="preserve"> </w:t>
      </w:r>
      <w:r w:rsidR="00575873" w:rsidRPr="00972A5F">
        <w:rPr>
          <w:rFonts w:ascii="Arial" w:hAnsi="Arial" w:cs="Arial"/>
          <w:bCs/>
          <w:sz w:val="24"/>
          <w:szCs w:val="24"/>
        </w:rPr>
        <w:t>(Д-64</w:t>
      </w:r>
      <w:r w:rsidR="00996DC9" w:rsidRPr="00972A5F">
        <w:rPr>
          <w:rFonts w:ascii="Arial" w:hAnsi="Arial" w:cs="Arial"/>
          <w:bCs/>
          <w:sz w:val="24"/>
          <w:szCs w:val="24"/>
        </w:rPr>
        <w:t>).</w:t>
      </w:r>
    </w:p>
    <w:p w:rsidR="00996DC9" w:rsidRDefault="00996DC9" w:rsidP="00996DC9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972A5F" w:rsidRPr="00A97921" w:rsidRDefault="00972A5F" w:rsidP="00972A5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lastRenderedPageBreak/>
        <w:t>Микель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Д.Б. </w:t>
      </w:r>
      <w:r w:rsidRPr="00A97921">
        <w:rPr>
          <w:rFonts w:ascii="Arial" w:hAnsi="Arial" w:cs="Arial"/>
          <w:bCs/>
          <w:sz w:val="24"/>
          <w:szCs w:val="24"/>
        </w:rPr>
        <w:t>предложил перейти к вопросам и обсуждению проекта решения Думы без заслушивания доклада по данному вопросу.</w:t>
      </w:r>
    </w:p>
    <w:p w:rsidR="00972A5F" w:rsidRPr="00A97921" w:rsidRDefault="00972A5F" w:rsidP="00972A5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972A5F" w:rsidRPr="00A97921" w:rsidRDefault="00972A5F" w:rsidP="00972A5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A97921">
        <w:rPr>
          <w:rFonts w:ascii="Arial" w:hAnsi="Arial" w:cs="Arial"/>
          <w:bCs/>
          <w:sz w:val="24"/>
          <w:szCs w:val="24"/>
        </w:rPr>
        <w:t>Возражений от депутатов не поступило.</w:t>
      </w:r>
    </w:p>
    <w:p w:rsidR="00972A5F" w:rsidRDefault="00972A5F" w:rsidP="00996DC9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996DC9" w:rsidRPr="000E501E" w:rsidRDefault="00996DC9" w:rsidP="00996DC9">
      <w:pPr>
        <w:ind w:firstLine="709"/>
        <w:jc w:val="both"/>
        <w:rPr>
          <w:rFonts w:ascii="Arial" w:hAnsi="Arial" w:cs="Arial"/>
          <w:bCs/>
          <w:i/>
          <w:sz w:val="24"/>
          <w:szCs w:val="24"/>
        </w:rPr>
      </w:pPr>
      <w:r w:rsidRPr="000E501E">
        <w:rPr>
          <w:rFonts w:ascii="Arial" w:hAnsi="Arial" w:cs="Arial"/>
          <w:bCs/>
          <w:i/>
          <w:sz w:val="24"/>
          <w:szCs w:val="24"/>
        </w:rPr>
        <w:t>Выступили:</w:t>
      </w:r>
    </w:p>
    <w:p w:rsidR="00996DC9" w:rsidRPr="00996DC9" w:rsidRDefault="00996DC9" w:rsidP="00996DC9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996DC9" w:rsidRPr="00996DC9" w:rsidRDefault="00996DC9" w:rsidP="00996DC9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 w:rsidRPr="00996DC9">
        <w:rPr>
          <w:rFonts w:ascii="Arial" w:hAnsi="Arial" w:cs="Arial"/>
          <w:bCs/>
          <w:sz w:val="24"/>
          <w:szCs w:val="24"/>
        </w:rPr>
        <w:t>Микель</w:t>
      </w:r>
      <w:proofErr w:type="spellEnd"/>
      <w:r w:rsidRPr="00996DC9">
        <w:rPr>
          <w:rFonts w:ascii="Arial" w:hAnsi="Arial" w:cs="Arial"/>
          <w:bCs/>
          <w:sz w:val="24"/>
          <w:szCs w:val="24"/>
        </w:rPr>
        <w:t xml:space="preserve"> Д.Б. – Проинформировал о ходе обсуждения вопроса на заседании профильной комиссии. </w:t>
      </w:r>
      <w:r w:rsidR="00972A5F">
        <w:rPr>
          <w:rFonts w:ascii="Arial" w:hAnsi="Arial" w:cs="Arial"/>
          <w:bCs/>
          <w:sz w:val="24"/>
          <w:szCs w:val="24"/>
        </w:rPr>
        <w:t>Отметил, что постоянная комиссия</w:t>
      </w:r>
      <w:r w:rsidRPr="00996DC9">
        <w:rPr>
          <w:rFonts w:ascii="Arial" w:hAnsi="Arial" w:cs="Arial"/>
          <w:bCs/>
          <w:sz w:val="24"/>
          <w:szCs w:val="24"/>
        </w:rPr>
        <w:t xml:space="preserve"> по местному самоуправлению и взаимодействию с общественными и некоммерческими организациями</w:t>
      </w:r>
      <w:r w:rsidR="00972A5F">
        <w:rPr>
          <w:rFonts w:ascii="Arial" w:hAnsi="Arial" w:cs="Arial"/>
          <w:bCs/>
          <w:sz w:val="24"/>
          <w:szCs w:val="24"/>
        </w:rPr>
        <w:t xml:space="preserve"> рекомендует принять проект решения Думы, </w:t>
      </w:r>
      <w:r w:rsidR="00972A5F" w:rsidRPr="00972A5F">
        <w:rPr>
          <w:rFonts w:ascii="Arial" w:hAnsi="Arial" w:cs="Arial"/>
          <w:bCs/>
          <w:sz w:val="24"/>
          <w:szCs w:val="24"/>
        </w:rPr>
        <w:t>подготовленный администрацией городского округа Тольятти</w:t>
      </w:r>
      <w:r w:rsidRPr="00996DC9">
        <w:rPr>
          <w:rFonts w:ascii="Arial" w:hAnsi="Arial" w:cs="Arial"/>
          <w:bCs/>
          <w:sz w:val="24"/>
          <w:szCs w:val="24"/>
        </w:rPr>
        <w:t>.</w:t>
      </w:r>
    </w:p>
    <w:p w:rsidR="00895AB8" w:rsidRDefault="00895AB8" w:rsidP="00996DC9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996DC9" w:rsidRPr="00996DC9" w:rsidRDefault="00996DC9" w:rsidP="00996DC9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 w:rsidRPr="00996DC9">
        <w:rPr>
          <w:rFonts w:ascii="Arial" w:hAnsi="Arial" w:cs="Arial"/>
          <w:bCs/>
          <w:sz w:val="24"/>
          <w:szCs w:val="24"/>
        </w:rPr>
        <w:t>Рузанов</w:t>
      </w:r>
      <w:proofErr w:type="spellEnd"/>
      <w:r w:rsidRPr="00996DC9">
        <w:rPr>
          <w:rFonts w:ascii="Arial" w:hAnsi="Arial" w:cs="Arial"/>
          <w:bCs/>
          <w:sz w:val="24"/>
          <w:szCs w:val="24"/>
        </w:rPr>
        <w:t xml:space="preserve"> С.Ю. – Поставил на голосование в целом проект решения Думы, подготовленный</w:t>
      </w:r>
      <w:r w:rsidR="00972A5F">
        <w:rPr>
          <w:rFonts w:ascii="Arial" w:hAnsi="Arial" w:cs="Arial"/>
          <w:bCs/>
          <w:sz w:val="24"/>
          <w:szCs w:val="24"/>
        </w:rPr>
        <w:t xml:space="preserve"> </w:t>
      </w:r>
      <w:r w:rsidR="00972A5F" w:rsidRPr="00972A5F">
        <w:rPr>
          <w:rFonts w:ascii="Arial" w:hAnsi="Arial" w:cs="Arial"/>
          <w:bCs/>
          <w:sz w:val="24"/>
          <w:szCs w:val="24"/>
        </w:rPr>
        <w:t>администрацией городского округа Тольятти</w:t>
      </w:r>
      <w:r w:rsidRPr="00996DC9">
        <w:rPr>
          <w:rFonts w:ascii="Arial" w:hAnsi="Arial" w:cs="Arial"/>
          <w:bCs/>
          <w:sz w:val="24"/>
          <w:szCs w:val="24"/>
        </w:rPr>
        <w:t>.</w:t>
      </w:r>
    </w:p>
    <w:p w:rsidR="00996DC9" w:rsidRPr="00996DC9" w:rsidRDefault="00996DC9" w:rsidP="00996DC9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996DC9" w:rsidRPr="00996DC9" w:rsidRDefault="00972A5F" w:rsidP="00996DC9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Голосовали (10:09:07</w:t>
      </w:r>
      <w:r w:rsidR="00996DC9" w:rsidRPr="00996DC9">
        <w:rPr>
          <w:rFonts w:ascii="Arial" w:hAnsi="Arial" w:cs="Arial"/>
          <w:bCs/>
          <w:sz w:val="24"/>
          <w:szCs w:val="24"/>
        </w:rPr>
        <w:t xml:space="preserve">):  </w:t>
      </w:r>
    </w:p>
    <w:p w:rsidR="00996DC9" w:rsidRPr="00996DC9" w:rsidRDefault="00972A5F" w:rsidP="000E501E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30</w:t>
      </w:r>
      <w:r w:rsidR="00996DC9" w:rsidRPr="00996DC9">
        <w:rPr>
          <w:rFonts w:ascii="Arial" w:hAnsi="Arial" w:cs="Arial"/>
          <w:bCs/>
          <w:sz w:val="24"/>
          <w:szCs w:val="24"/>
        </w:rPr>
        <w:t>;</w:t>
      </w:r>
    </w:p>
    <w:p w:rsidR="00996DC9" w:rsidRPr="00996DC9" w:rsidRDefault="00996DC9" w:rsidP="000E501E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 w:rsidRPr="00996DC9">
        <w:rPr>
          <w:rFonts w:ascii="Arial" w:hAnsi="Arial" w:cs="Arial"/>
          <w:bCs/>
          <w:sz w:val="24"/>
          <w:szCs w:val="24"/>
        </w:rPr>
        <w:t>против – нет;</w:t>
      </w:r>
    </w:p>
    <w:p w:rsidR="00996DC9" w:rsidRPr="00996DC9" w:rsidRDefault="00996DC9" w:rsidP="000E501E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 w:rsidRPr="00996DC9">
        <w:rPr>
          <w:rFonts w:ascii="Arial" w:hAnsi="Arial" w:cs="Arial"/>
          <w:bCs/>
          <w:sz w:val="24"/>
          <w:szCs w:val="24"/>
        </w:rPr>
        <w:t>воздержались – нет;</w:t>
      </w:r>
    </w:p>
    <w:p w:rsidR="00996DC9" w:rsidRPr="00996DC9" w:rsidRDefault="00972A5F" w:rsidP="000E501E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не голосовали – нет</w:t>
      </w:r>
      <w:r w:rsidR="00996DC9" w:rsidRPr="00996DC9">
        <w:rPr>
          <w:rFonts w:ascii="Arial" w:hAnsi="Arial" w:cs="Arial"/>
          <w:bCs/>
          <w:sz w:val="24"/>
          <w:szCs w:val="24"/>
        </w:rPr>
        <w:t xml:space="preserve">. </w:t>
      </w:r>
    </w:p>
    <w:p w:rsidR="00996DC9" w:rsidRDefault="00996DC9" w:rsidP="00996DC9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0E501E" w:rsidRDefault="00972A5F" w:rsidP="000E501E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С учетом мнений</w:t>
      </w:r>
      <w:r w:rsidR="000E501E">
        <w:rPr>
          <w:rFonts w:ascii="Arial" w:hAnsi="Arial" w:cs="Arial"/>
          <w:sz w:val="24"/>
          <w:szCs w:val="24"/>
        </w:rPr>
        <w:t xml:space="preserve"> Воробьева В.А. – «за»</w:t>
      </w:r>
      <w:r>
        <w:rPr>
          <w:rFonts w:ascii="Arial" w:hAnsi="Arial" w:cs="Arial"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sz w:val="24"/>
          <w:szCs w:val="24"/>
        </w:rPr>
        <w:t>Камбарова</w:t>
      </w:r>
      <w:proofErr w:type="spellEnd"/>
      <w:r>
        <w:rPr>
          <w:rFonts w:ascii="Arial" w:hAnsi="Arial" w:cs="Arial"/>
          <w:sz w:val="24"/>
          <w:szCs w:val="24"/>
        </w:rPr>
        <w:t xml:space="preserve"> А.М. – «за», </w:t>
      </w:r>
      <w:r>
        <w:rPr>
          <w:rFonts w:ascii="Arial" w:hAnsi="Arial" w:cs="Arial"/>
          <w:sz w:val="24"/>
          <w:szCs w:val="24"/>
        </w:rPr>
        <w:br/>
        <w:t xml:space="preserve">Михайлова С.В. – «за» </w:t>
      </w:r>
      <w:r w:rsidR="000E501E">
        <w:rPr>
          <w:rFonts w:ascii="Arial" w:hAnsi="Arial" w:cs="Arial"/>
          <w:sz w:val="24"/>
          <w:szCs w:val="24"/>
        </w:rPr>
        <w:t xml:space="preserve"> результаты голосования следующие:</w:t>
      </w:r>
    </w:p>
    <w:p w:rsidR="000E501E" w:rsidRDefault="000E501E" w:rsidP="00996DC9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E96611" w:rsidRPr="00996DC9" w:rsidRDefault="00E96611" w:rsidP="00E96611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Голосовали</w:t>
      </w:r>
      <w:r w:rsidRPr="00996DC9">
        <w:rPr>
          <w:rFonts w:ascii="Arial" w:hAnsi="Arial" w:cs="Arial"/>
          <w:bCs/>
          <w:sz w:val="24"/>
          <w:szCs w:val="24"/>
        </w:rPr>
        <w:t xml:space="preserve">:  </w:t>
      </w:r>
    </w:p>
    <w:p w:rsidR="00E96611" w:rsidRPr="00996DC9" w:rsidRDefault="00972A5F" w:rsidP="00E96611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33</w:t>
      </w:r>
      <w:r w:rsidR="00E96611" w:rsidRPr="00996DC9">
        <w:rPr>
          <w:rFonts w:ascii="Arial" w:hAnsi="Arial" w:cs="Arial"/>
          <w:bCs/>
          <w:sz w:val="24"/>
          <w:szCs w:val="24"/>
        </w:rPr>
        <w:t>;</w:t>
      </w:r>
    </w:p>
    <w:p w:rsidR="00E96611" w:rsidRPr="00996DC9" w:rsidRDefault="00E96611" w:rsidP="00E96611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 w:rsidRPr="00996DC9">
        <w:rPr>
          <w:rFonts w:ascii="Arial" w:hAnsi="Arial" w:cs="Arial"/>
          <w:bCs/>
          <w:sz w:val="24"/>
          <w:szCs w:val="24"/>
        </w:rPr>
        <w:t>против – нет;</w:t>
      </w:r>
    </w:p>
    <w:p w:rsidR="00E96611" w:rsidRPr="00996DC9" w:rsidRDefault="00E96611" w:rsidP="00E96611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 w:rsidRPr="00996DC9">
        <w:rPr>
          <w:rFonts w:ascii="Arial" w:hAnsi="Arial" w:cs="Arial"/>
          <w:bCs/>
          <w:sz w:val="24"/>
          <w:szCs w:val="24"/>
        </w:rPr>
        <w:t>воздержались – нет;</w:t>
      </w:r>
    </w:p>
    <w:p w:rsidR="00E96611" w:rsidRPr="00996DC9" w:rsidRDefault="00972A5F" w:rsidP="00E96611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не голосовали – нет</w:t>
      </w:r>
      <w:r w:rsidR="00E96611" w:rsidRPr="00996DC9">
        <w:rPr>
          <w:rFonts w:ascii="Arial" w:hAnsi="Arial" w:cs="Arial"/>
          <w:bCs/>
          <w:sz w:val="24"/>
          <w:szCs w:val="24"/>
        </w:rPr>
        <w:t xml:space="preserve">. </w:t>
      </w:r>
    </w:p>
    <w:p w:rsidR="00E96611" w:rsidRPr="00996DC9" w:rsidRDefault="00E96611" w:rsidP="00996DC9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996DC9" w:rsidRPr="00996DC9" w:rsidRDefault="00996DC9" w:rsidP="00996DC9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996DC9">
        <w:rPr>
          <w:rFonts w:ascii="Arial" w:hAnsi="Arial" w:cs="Arial"/>
          <w:bCs/>
          <w:sz w:val="24"/>
          <w:szCs w:val="24"/>
        </w:rPr>
        <w:t>Решение принято.</w:t>
      </w:r>
    </w:p>
    <w:p w:rsidR="00996DC9" w:rsidRDefault="00996DC9" w:rsidP="00996DC9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0E501E">
        <w:rPr>
          <w:rFonts w:ascii="Arial" w:hAnsi="Arial" w:cs="Arial"/>
          <w:b/>
          <w:bCs/>
          <w:sz w:val="24"/>
          <w:szCs w:val="24"/>
        </w:rPr>
        <w:t>РЕШИЛИ:</w:t>
      </w:r>
      <w:r w:rsidR="00972A5F">
        <w:rPr>
          <w:rFonts w:ascii="Arial" w:hAnsi="Arial" w:cs="Arial"/>
          <w:bCs/>
          <w:sz w:val="24"/>
          <w:szCs w:val="24"/>
        </w:rPr>
        <w:t xml:space="preserve"> решение № 462</w:t>
      </w:r>
      <w:r w:rsidRPr="00996DC9">
        <w:rPr>
          <w:rFonts w:ascii="Arial" w:hAnsi="Arial" w:cs="Arial"/>
          <w:bCs/>
          <w:sz w:val="24"/>
          <w:szCs w:val="24"/>
        </w:rPr>
        <w:t xml:space="preserve"> прилагается.</w:t>
      </w:r>
    </w:p>
    <w:p w:rsidR="000E501E" w:rsidRDefault="000E501E" w:rsidP="00996DC9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0E501E" w:rsidRDefault="000E501E" w:rsidP="00996DC9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F24DC0" w:rsidRPr="00996DC9" w:rsidRDefault="00F24DC0" w:rsidP="0085638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СЛУШАЛИ: 2</w:t>
      </w:r>
      <w:r>
        <w:rPr>
          <w:rFonts w:ascii="Arial" w:hAnsi="Arial" w:cs="Arial"/>
          <w:bCs/>
          <w:sz w:val="24"/>
          <w:szCs w:val="24"/>
        </w:rPr>
        <w:t>.</w:t>
      </w:r>
      <w:r w:rsidR="00856384" w:rsidRPr="00856384">
        <w:t xml:space="preserve"> </w:t>
      </w:r>
      <w:proofErr w:type="gramStart"/>
      <w:r w:rsidR="00856384" w:rsidRPr="00856384">
        <w:rPr>
          <w:rFonts w:ascii="Arial" w:hAnsi="Arial" w:cs="Arial"/>
          <w:bCs/>
          <w:sz w:val="24"/>
          <w:szCs w:val="24"/>
        </w:rPr>
        <w:t>Прошин</w:t>
      </w:r>
      <w:r w:rsidR="00856384">
        <w:rPr>
          <w:rFonts w:ascii="Arial" w:hAnsi="Arial" w:cs="Arial"/>
          <w:bCs/>
          <w:sz w:val="24"/>
          <w:szCs w:val="24"/>
        </w:rPr>
        <w:t>а И.А.</w:t>
      </w:r>
      <w:r w:rsidR="00856384" w:rsidRPr="00856384">
        <w:rPr>
          <w:rFonts w:ascii="Arial" w:hAnsi="Arial" w:cs="Arial"/>
          <w:bCs/>
          <w:sz w:val="24"/>
          <w:szCs w:val="24"/>
        </w:rPr>
        <w:t>, начальник</w:t>
      </w:r>
      <w:r w:rsidR="00856384">
        <w:rPr>
          <w:rFonts w:ascii="Arial" w:hAnsi="Arial" w:cs="Arial"/>
          <w:bCs/>
          <w:sz w:val="24"/>
          <w:szCs w:val="24"/>
        </w:rPr>
        <w:t>а</w:t>
      </w:r>
      <w:r w:rsidR="00856384" w:rsidRPr="00856384">
        <w:rPr>
          <w:rFonts w:ascii="Arial" w:hAnsi="Arial" w:cs="Arial"/>
          <w:bCs/>
          <w:sz w:val="24"/>
          <w:szCs w:val="24"/>
        </w:rPr>
        <w:t xml:space="preserve"> отдела пользования и приватизации муниципального имущества </w:t>
      </w:r>
      <w:r w:rsidR="00E92702">
        <w:rPr>
          <w:rFonts w:ascii="Arial" w:hAnsi="Arial" w:cs="Arial"/>
          <w:bCs/>
          <w:sz w:val="24"/>
          <w:szCs w:val="24"/>
        </w:rPr>
        <w:t xml:space="preserve">департамента по управлению муниципальным имуществом </w:t>
      </w:r>
      <w:r w:rsidR="00856384" w:rsidRPr="00856384">
        <w:rPr>
          <w:rFonts w:ascii="Arial" w:hAnsi="Arial" w:cs="Arial"/>
          <w:bCs/>
          <w:sz w:val="24"/>
          <w:szCs w:val="24"/>
        </w:rPr>
        <w:t>администрации</w:t>
      </w:r>
      <w:r w:rsidR="00856384">
        <w:rPr>
          <w:rFonts w:ascii="Arial" w:hAnsi="Arial" w:cs="Arial"/>
          <w:bCs/>
          <w:sz w:val="24"/>
          <w:szCs w:val="24"/>
        </w:rPr>
        <w:t>, о</w:t>
      </w:r>
      <w:r w:rsidR="00856384" w:rsidRPr="00856384">
        <w:rPr>
          <w:rFonts w:ascii="Arial" w:hAnsi="Arial" w:cs="Arial"/>
          <w:bCs/>
          <w:sz w:val="24"/>
          <w:szCs w:val="24"/>
        </w:rPr>
        <w:t xml:space="preserve"> внесении изменений в Программу приватизации муниципального имущества городского округа Тольятти на 2025 год, утвержденную решением Думы городского округа Тольятти от 13.11.2024 № 353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="00856384">
        <w:rPr>
          <w:rFonts w:ascii="Arial" w:hAnsi="Arial" w:cs="Arial"/>
          <w:bCs/>
          <w:sz w:val="24"/>
          <w:szCs w:val="24"/>
        </w:rPr>
        <w:t>(Д-41</w:t>
      </w:r>
      <w:r w:rsidRPr="00996DC9">
        <w:rPr>
          <w:rFonts w:ascii="Arial" w:hAnsi="Arial" w:cs="Arial"/>
          <w:bCs/>
          <w:sz w:val="24"/>
          <w:szCs w:val="24"/>
        </w:rPr>
        <w:t>).</w:t>
      </w:r>
      <w:proofErr w:type="gramEnd"/>
    </w:p>
    <w:p w:rsidR="00F24DC0" w:rsidRDefault="00F24DC0" w:rsidP="00F24DC0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856384" w:rsidRPr="00A97921" w:rsidRDefault="00856384" w:rsidP="00856384">
      <w:pPr>
        <w:ind w:firstLine="709"/>
        <w:jc w:val="both"/>
        <w:rPr>
          <w:rFonts w:ascii="Arial" w:hAnsi="Arial" w:cs="Arial"/>
          <w:bCs/>
          <w:i/>
          <w:sz w:val="24"/>
          <w:szCs w:val="24"/>
        </w:rPr>
      </w:pPr>
      <w:r w:rsidRPr="00A97921">
        <w:rPr>
          <w:rFonts w:ascii="Arial" w:hAnsi="Arial" w:cs="Arial"/>
          <w:bCs/>
          <w:i/>
          <w:sz w:val="24"/>
          <w:szCs w:val="24"/>
        </w:rPr>
        <w:t>Выступили:</w:t>
      </w:r>
    </w:p>
    <w:p w:rsidR="00856384" w:rsidRDefault="00856384" w:rsidP="0085638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856384" w:rsidRPr="00996DC9" w:rsidRDefault="00856384" w:rsidP="0085638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Шевелев Д.В. </w:t>
      </w:r>
      <w:r w:rsidRPr="00996DC9">
        <w:rPr>
          <w:rFonts w:ascii="Arial" w:hAnsi="Arial" w:cs="Arial"/>
          <w:bCs/>
          <w:sz w:val="24"/>
          <w:szCs w:val="24"/>
        </w:rPr>
        <w:t xml:space="preserve">– Проинформировал о ходе обсуждения вопроса на заседании профильной комиссии. </w:t>
      </w:r>
      <w:r>
        <w:rPr>
          <w:rFonts w:ascii="Arial" w:hAnsi="Arial" w:cs="Arial"/>
          <w:bCs/>
          <w:sz w:val="24"/>
          <w:szCs w:val="24"/>
        </w:rPr>
        <w:t>Отметил, что постоянная комиссия</w:t>
      </w:r>
      <w:r w:rsidRPr="00996DC9">
        <w:rPr>
          <w:rFonts w:ascii="Arial" w:hAnsi="Arial" w:cs="Arial"/>
          <w:bCs/>
          <w:sz w:val="24"/>
          <w:szCs w:val="24"/>
        </w:rPr>
        <w:t xml:space="preserve"> по </w:t>
      </w:r>
      <w:r>
        <w:rPr>
          <w:rFonts w:ascii="Arial" w:hAnsi="Arial" w:cs="Arial"/>
          <w:bCs/>
          <w:sz w:val="24"/>
          <w:szCs w:val="24"/>
        </w:rPr>
        <w:t xml:space="preserve">муниципальному имуществу, градостроительству и землепользованию рекомендует принять проект решения Думы, </w:t>
      </w:r>
      <w:r w:rsidRPr="00972A5F">
        <w:rPr>
          <w:rFonts w:ascii="Arial" w:hAnsi="Arial" w:cs="Arial"/>
          <w:bCs/>
          <w:sz w:val="24"/>
          <w:szCs w:val="24"/>
        </w:rPr>
        <w:t>подготовленный администрацией городского округа Тольятти</w:t>
      </w:r>
      <w:r w:rsidRPr="00996DC9">
        <w:rPr>
          <w:rFonts w:ascii="Arial" w:hAnsi="Arial" w:cs="Arial"/>
          <w:bCs/>
          <w:sz w:val="24"/>
          <w:szCs w:val="24"/>
        </w:rPr>
        <w:t>.</w:t>
      </w:r>
    </w:p>
    <w:p w:rsidR="00856384" w:rsidRDefault="00856384" w:rsidP="0085638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856384" w:rsidRPr="00996DC9" w:rsidRDefault="00856384" w:rsidP="0085638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 w:rsidRPr="00996DC9">
        <w:rPr>
          <w:rFonts w:ascii="Arial" w:hAnsi="Arial" w:cs="Arial"/>
          <w:bCs/>
          <w:sz w:val="24"/>
          <w:szCs w:val="24"/>
        </w:rPr>
        <w:t>Рузанов</w:t>
      </w:r>
      <w:proofErr w:type="spellEnd"/>
      <w:r w:rsidRPr="00996DC9">
        <w:rPr>
          <w:rFonts w:ascii="Arial" w:hAnsi="Arial" w:cs="Arial"/>
          <w:bCs/>
          <w:sz w:val="24"/>
          <w:szCs w:val="24"/>
        </w:rPr>
        <w:t xml:space="preserve"> С.Ю. – Поставил на голосование в целом проект решения Думы, подготовленный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Pr="00972A5F">
        <w:rPr>
          <w:rFonts w:ascii="Arial" w:hAnsi="Arial" w:cs="Arial"/>
          <w:bCs/>
          <w:sz w:val="24"/>
          <w:szCs w:val="24"/>
        </w:rPr>
        <w:t>администрацией городского округа Тольятти</w:t>
      </w:r>
      <w:r w:rsidRPr="00996DC9">
        <w:rPr>
          <w:rFonts w:ascii="Arial" w:hAnsi="Arial" w:cs="Arial"/>
          <w:bCs/>
          <w:sz w:val="24"/>
          <w:szCs w:val="24"/>
        </w:rPr>
        <w:t>.</w:t>
      </w:r>
    </w:p>
    <w:p w:rsidR="00856384" w:rsidRPr="00996DC9" w:rsidRDefault="00856384" w:rsidP="0085638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lastRenderedPageBreak/>
        <w:t>Голосовали (10:10:49</w:t>
      </w:r>
      <w:r w:rsidRPr="00996DC9">
        <w:rPr>
          <w:rFonts w:ascii="Arial" w:hAnsi="Arial" w:cs="Arial"/>
          <w:bCs/>
          <w:sz w:val="24"/>
          <w:szCs w:val="24"/>
        </w:rPr>
        <w:t xml:space="preserve">):  </w:t>
      </w:r>
    </w:p>
    <w:p w:rsidR="00856384" w:rsidRPr="00996DC9" w:rsidRDefault="00856384" w:rsidP="00856384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30</w:t>
      </w:r>
      <w:r w:rsidRPr="00996DC9">
        <w:rPr>
          <w:rFonts w:ascii="Arial" w:hAnsi="Arial" w:cs="Arial"/>
          <w:bCs/>
          <w:sz w:val="24"/>
          <w:szCs w:val="24"/>
        </w:rPr>
        <w:t>;</w:t>
      </w:r>
    </w:p>
    <w:p w:rsidR="00856384" w:rsidRPr="00996DC9" w:rsidRDefault="00856384" w:rsidP="00856384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 w:rsidRPr="00996DC9">
        <w:rPr>
          <w:rFonts w:ascii="Arial" w:hAnsi="Arial" w:cs="Arial"/>
          <w:bCs/>
          <w:sz w:val="24"/>
          <w:szCs w:val="24"/>
        </w:rPr>
        <w:t>против – нет;</w:t>
      </w:r>
    </w:p>
    <w:p w:rsidR="00856384" w:rsidRPr="00996DC9" w:rsidRDefault="00856384" w:rsidP="00856384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 w:rsidRPr="00996DC9">
        <w:rPr>
          <w:rFonts w:ascii="Arial" w:hAnsi="Arial" w:cs="Arial"/>
          <w:bCs/>
          <w:sz w:val="24"/>
          <w:szCs w:val="24"/>
        </w:rPr>
        <w:t>воздержались – нет;</w:t>
      </w:r>
    </w:p>
    <w:p w:rsidR="00856384" w:rsidRPr="00996DC9" w:rsidRDefault="00856384" w:rsidP="00856384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не голосовали – нет</w:t>
      </w:r>
      <w:r w:rsidRPr="00996DC9">
        <w:rPr>
          <w:rFonts w:ascii="Arial" w:hAnsi="Arial" w:cs="Arial"/>
          <w:bCs/>
          <w:sz w:val="24"/>
          <w:szCs w:val="24"/>
        </w:rPr>
        <w:t xml:space="preserve">. </w:t>
      </w:r>
    </w:p>
    <w:p w:rsidR="00856384" w:rsidRDefault="00856384" w:rsidP="0085638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856384" w:rsidRDefault="00856384" w:rsidP="00856384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С учетом мнений Воробьева В.А. – «воздержался», </w:t>
      </w:r>
      <w:proofErr w:type="spellStart"/>
      <w:r>
        <w:rPr>
          <w:rFonts w:ascii="Arial" w:hAnsi="Arial" w:cs="Arial"/>
          <w:sz w:val="24"/>
          <w:szCs w:val="24"/>
        </w:rPr>
        <w:t>Камбарова</w:t>
      </w:r>
      <w:proofErr w:type="spellEnd"/>
      <w:r>
        <w:rPr>
          <w:rFonts w:ascii="Arial" w:hAnsi="Arial" w:cs="Arial"/>
          <w:sz w:val="24"/>
          <w:szCs w:val="24"/>
        </w:rPr>
        <w:t xml:space="preserve"> А.М. – «за», </w:t>
      </w:r>
      <w:r>
        <w:rPr>
          <w:rFonts w:ascii="Arial" w:hAnsi="Arial" w:cs="Arial"/>
          <w:sz w:val="24"/>
          <w:szCs w:val="24"/>
        </w:rPr>
        <w:br/>
        <w:t>Михайлова С.В. – «за»  результаты голосования следующие:</w:t>
      </w:r>
    </w:p>
    <w:p w:rsidR="00856384" w:rsidRDefault="00856384" w:rsidP="0085638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856384" w:rsidRPr="00996DC9" w:rsidRDefault="00856384" w:rsidP="0085638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Голосовали</w:t>
      </w:r>
      <w:r w:rsidRPr="00996DC9">
        <w:rPr>
          <w:rFonts w:ascii="Arial" w:hAnsi="Arial" w:cs="Arial"/>
          <w:bCs/>
          <w:sz w:val="24"/>
          <w:szCs w:val="24"/>
        </w:rPr>
        <w:t xml:space="preserve">:  </w:t>
      </w:r>
    </w:p>
    <w:p w:rsidR="00856384" w:rsidRPr="00996DC9" w:rsidRDefault="00856384" w:rsidP="00856384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32</w:t>
      </w:r>
      <w:r w:rsidRPr="00996DC9">
        <w:rPr>
          <w:rFonts w:ascii="Arial" w:hAnsi="Arial" w:cs="Arial"/>
          <w:bCs/>
          <w:sz w:val="24"/>
          <w:szCs w:val="24"/>
        </w:rPr>
        <w:t>;</w:t>
      </w:r>
    </w:p>
    <w:p w:rsidR="00856384" w:rsidRPr="00996DC9" w:rsidRDefault="00856384" w:rsidP="00856384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 w:rsidRPr="00996DC9">
        <w:rPr>
          <w:rFonts w:ascii="Arial" w:hAnsi="Arial" w:cs="Arial"/>
          <w:bCs/>
          <w:sz w:val="24"/>
          <w:szCs w:val="24"/>
        </w:rPr>
        <w:t>против – нет;</w:t>
      </w:r>
    </w:p>
    <w:p w:rsidR="00856384" w:rsidRPr="00996DC9" w:rsidRDefault="00856384" w:rsidP="00856384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воздержались – 1</w:t>
      </w:r>
      <w:r w:rsidRPr="00996DC9">
        <w:rPr>
          <w:rFonts w:ascii="Arial" w:hAnsi="Arial" w:cs="Arial"/>
          <w:bCs/>
          <w:sz w:val="24"/>
          <w:szCs w:val="24"/>
        </w:rPr>
        <w:t>;</w:t>
      </w:r>
    </w:p>
    <w:p w:rsidR="00856384" w:rsidRPr="00996DC9" w:rsidRDefault="00856384" w:rsidP="00856384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не голосовали – нет</w:t>
      </w:r>
      <w:r w:rsidRPr="00996DC9">
        <w:rPr>
          <w:rFonts w:ascii="Arial" w:hAnsi="Arial" w:cs="Arial"/>
          <w:bCs/>
          <w:sz w:val="24"/>
          <w:szCs w:val="24"/>
        </w:rPr>
        <w:t xml:space="preserve">. </w:t>
      </w:r>
    </w:p>
    <w:p w:rsidR="00856384" w:rsidRPr="00996DC9" w:rsidRDefault="00856384" w:rsidP="0085638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856384" w:rsidRPr="00996DC9" w:rsidRDefault="00856384" w:rsidP="0085638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996DC9">
        <w:rPr>
          <w:rFonts w:ascii="Arial" w:hAnsi="Arial" w:cs="Arial"/>
          <w:bCs/>
          <w:sz w:val="24"/>
          <w:szCs w:val="24"/>
        </w:rPr>
        <w:t>Решение принято.</w:t>
      </w:r>
    </w:p>
    <w:p w:rsidR="00856384" w:rsidRDefault="00856384" w:rsidP="0085638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0E501E">
        <w:rPr>
          <w:rFonts w:ascii="Arial" w:hAnsi="Arial" w:cs="Arial"/>
          <w:b/>
          <w:bCs/>
          <w:sz w:val="24"/>
          <w:szCs w:val="24"/>
        </w:rPr>
        <w:t>РЕШИЛИ:</w:t>
      </w:r>
      <w:r>
        <w:rPr>
          <w:rFonts w:ascii="Arial" w:hAnsi="Arial" w:cs="Arial"/>
          <w:bCs/>
          <w:sz w:val="24"/>
          <w:szCs w:val="24"/>
        </w:rPr>
        <w:t xml:space="preserve"> решение № 463</w:t>
      </w:r>
      <w:r w:rsidRPr="00996DC9">
        <w:rPr>
          <w:rFonts w:ascii="Arial" w:hAnsi="Arial" w:cs="Arial"/>
          <w:bCs/>
          <w:sz w:val="24"/>
          <w:szCs w:val="24"/>
        </w:rPr>
        <w:t xml:space="preserve"> прилагается.</w:t>
      </w:r>
    </w:p>
    <w:p w:rsidR="00856384" w:rsidRDefault="00856384" w:rsidP="0085638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856384" w:rsidRDefault="00856384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7D7970" w:rsidRPr="007D7970" w:rsidRDefault="007D7970" w:rsidP="007D7970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СЛУШАЛИ: 3</w:t>
      </w:r>
      <w:r>
        <w:rPr>
          <w:rFonts w:ascii="Arial" w:hAnsi="Arial" w:cs="Arial"/>
          <w:bCs/>
          <w:sz w:val="24"/>
          <w:szCs w:val="24"/>
        </w:rPr>
        <w:t>.</w:t>
      </w:r>
      <w:r w:rsidRPr="00856384">
        <w:t xml:space="preserve"> </w:t>
      </w:r>
      <w:r>
        <w:rPr>
          <w:rFonts w:ascii="Arial" w:hAnsi="Arial" w:cs="Arial"/>
          <w:sz w:val="24"/>
          <w:szCs w:val="24"/>
        </w:rPr>
        <w:t>Власову Н.В., руководителя</w:t>
      </w:r>
      <w:r w:rsidRPr="007D7970">
        <w:rPr>
          <w:rFonts w:ascii="Arial" w:hAnsi="Arial" w:cs="Arial"/>
          <w:sz w:val="24"/>
          <w:szCs w:val="24"/>
        </w:rPr>
        <w:t xml:space="preserve"> управления муниципальных программ и реализации национальных проектов департамента социального обеспечения администрации</w:t>
      </w:r>
      <w:r>
        <w:rPr>
          <w:rFonts w:ascii="Arial" w:hAnsi="Arial" w:cs="Arial"/>
          <w:sz w:val="24"/>
          <w:szCs w:val="24"/>
        </w:rPr>
        <w:t>, о</w:t>
      </w:r>
      <w:r w:rsidRPr="007D7970">
        <w:rPr>
          <w:rFonts w:ascii="Arial" w:hAnsi="Arial" w:cs="Arial"/>
          <w:sz w:val="24"/>
          <w:szCs w:val="24"/>
        </w:rPr>
        <w:t xml:space="preserve">б информации администрации городского округа Тольятти о ходе </w:t>
      </w:r>
      <w:proofErr w:type="gramStart"/>
      <w:r w:rsidRPr="007D7970">
        <w:rPr>
          <w:rFonts w:ascii="Arial" w:hAnsi="Arial" w:cs="Arial"/>
          <w:sz w:val="24"/>
          <w:szCs w:val="24"/>
        </w:rPr>
        <w:t>реализации мер поддержки участников специальной военной операции</w:t>
      </w:r>
      <w:proofErr w:type="gramEnd"/>
      <w:r w:rsidRPr="007D7970">
        <w:rPr>
          <w:rFonts w:ascii="Arial" w:hAnsi="Arial" w:cs="Arial"/>
          <w:sz w:val="24"/>
          <w:szCs w:val="24"/>
        </w:rPr>
        <w:t xml:space="preserve"> и членов их семей в городском округе Тольятти в 2024 году и планах на 2025 год </w:t>
      </w:r>
      <w:r w:rsidRPr="007D7970">
        <w:rPr>
          <w:rFonts w:ascii="Arial" w:hAnsi="Arial" w:cs="Arial"/>
          <w:bCs/>
          <w:sz w:val="24"/>
          <w:szCs w:val="24"/>
        </w:rPr>
        <w:t>(Д-43).</w:t>
      </w:r>
    </w:p>
    <w:p w:rsidR="007D7970" w:rsidRDefault="007D7970" w:rsidP="007D7970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7D7970" w:rsidRPr="00A97921" w:rsidRDefault="007D7970" w:rsidP="007D7970">
      <w:pPr>
        <w:ind w:firstLine="709"/>
        <w:jc w:val="both"/>
        <w:rPr>
          <w:rFonts w:ascii="Arial" w:hAnsi="Arial" w:cs="Arial"/>
          <w:bCs/>
          <w:i/>
          <w:sz w:val="24"/>
          <w:szCs w:val="24"/>
        </w:rPr>
      </w:pPr>
      <w:r w:rsidRPr="00A97921">
        <w:rPr>
          <w:rFonts w:ascii="Arial" w:hAnsi="Arial" w:cs="Arial"/>
          <w:bCs/>
          <w:i/>
          <w:sz w:val="24"/>
          <w:szCs w:val="24"/>
        </w:rPr>
        <w:t>Выступили:</w:t>
      </w:r>
    </w:p>
    <w:p w:rsidR="007D7970" w:rsidRDefault="007D7970" w:rsidP="007D7970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7D7970" w:rsidRPr="00996DC9" w:rsidRDefault="007D7970" w:rsidP="007D7970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Дидковский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Р.А. </w:t>
      </w:r>
      <w:r w:rsidRPr="00996DC9">
        <w:rPr>
          <w:rFonts w:ascii="Arial" w:hAnsi="Arial" w:cs="Arial"/>
          <w:bCs/>
          <w:sz w:val="24"/>
          <w:szCs w:val="24"/>
        </w:rPr>
        <w:t xml:space="preserve">– Проинформировал о ходе обсуждения вопроса на заседании профильной комиссии. </w:t>
      </w:r>
      <w:r>
        <w:rPr>
          <w:rFonts w:ascii="Arial" w:hAnsi="Arial" w:cs="Arial"/>
          <w:bCs/>
          <w:sz w:val="24"/>
          <w:szCs w:val="24"/>
        </w:rPr>
        <w:t>Прокомментировал проект решения Думы, подготовленный постоянной комиссией</w:t>
      </w:r>
      <w:r w:rsidRPr="00996DC9">
        <w:rPr>
          <w:rFonts w:ascii="Arial" w:hAnsi="Arial" w:cs="Arial"/>
          <w:bCs/>
          <w:sz w:val="24"/>
          <w:szCs w:val="24"/>
        </w:rPr>
        <w:t xml:space="preserve"> по</w:t>
      </w:r>
      <w:r>
        <w:rPr>
          <w:rFonts w:ascii="Arial" w:hAnsi="Arial" w:cs="Arial"/>
          <w:bCs/>
          <w:sz w:val="24"/>
          <w:szCs w:val="24"/>
        </w:rPr>
        <w:t xml:space="preserve"> контролю, общественной безопасности и соблюдению депутатской этики.</w:t>
      </w:r>
    </w:p>
    <w:p w:rsidR="007D7970" w:rsidRDefault="007D7970" w:rsidP="007D7970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7D7970" w:rsidRPr="00996DC9" w:rsidRDefault="007D7970" w:rsidP="007D7970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 w:rsidRPr="00996DC9">
        <w:rPr>
          <w:rFonts w:ascii="Arial" w:hAnsi="Arial" w:cs="Arial"/>
          <w:bCs/>
          <w:sz w:val="24"/>
          <w:szCs w:val="24"/>
        </w:rPr>
        <w:t>Рузанов</w:t>
      </w:r>
      <w:proofErr w:type="spellEnd"/>
      <w:r w:rsidRPr="00996DC9">
        <w:rPr>
          <w:rFonts w:ascii="Arial" w:hAnsi="Arial" w:cs="Arial"/>
          <w:bCs/>
          <w:sz w:val="24"/>
          <w:szCs w:val="24"/>
        </w:rPr>
        <w:t xml:space="preserve"> С.Ю. – Поставил на голосование в целом проект решения Думы, подготовленный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Pr="007D7970">
        <w:rPr>
          <w:rFonts w:ascii="Arial" w:hAnsi="Arial" w:cs="Arial"/>
          <w:bCs/>
          <w:sz w:val="24"/>
          <w:szCs w:val="24"/>
        </w:rPr>
        <w:t>постоянной комиссией по контролю, общественной безопасности и соблюдению депутатской этики</w:t>
      </w:r>
      <w:r w:rsidRPr="00996DC9">
        <w:rPr>
          <w:rFonts w:ascii="Arial" w:hAnsi="Arial" w:cs="Arial"/>
          <w:bCs/>
          <w:sz w:val="24"/>
          <w:szCs w:val="24"/>
        </w:rPr>
        <w:t>.</w:t>
      </w:r>
    </w:p>
    <w:p w:rsidR="007D7970" w:rsidRPr="00996DC9" w:rsidRDefault="007D7970" w:rsidP="007D7970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7D7970" w:rsidRPr="00996DC9" w:rsidRDefault="007D7970" w:rsidP="007D7970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Голосовали (10:19:14</w:t>
      </w:r>
      <w:r w:rsidRPr="00996DC9">
        <w:rPr>
          <w:rFonts w:ascii="Arial" w:hAnsi="Arial" w:cs="Arial"/>
          <w:bCs/>
          <w:sz w:val="24"/>
          <w:szCs w:val="24"/>
        </w:rPr>
        <w:t xml:space="preserve">):  </w:t>
      </w:r>
    </w:p>
    <w:p w:rsidR="007D7970" w:rsidRPr="00996DC9" w:rsidRDefault="007D7970" w:rsidP="007D7970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30</w:t>
      </w:r>
      <w:r w:rsidRPr="00996DC9">
        <w:rPr>
          <w:rFonts w:ascii="Arial" w:hAnsi="Arial" w:cs="Arial"/>
          <w:bCs/>
          <w:sz w:val="24"/>
          <w:szCs w:val="24"/>
        </w:rPr>
        <w:t>;</w:t>
      </w:r>
    </w:p>
    <w:p w:rsidR="007D7970" w:rsidRPr="00996DC9" w:rsidRDefault="007D7970" w:rsidP="007D7970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 w:rsidRPr="00996DC9">
        <w:rPr>
          <w:rFonts w:ascii="Arial" w:hAnsi="Arial" w:cs="Arial"/>
          <w:bCs/>
          <w:sz w:val="24"/>
          <w:szCs w:val="24"/>
        </w:rPr>
        <w:t>против – нет;</w:t>
      </w:r>
    </w:p>
    <w:p w:rsidR="007D7970" w:rsidRPr="00996DC9" w:rsidRDefault="007D7970" w:rsidP="007D7970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 w:rsidRPr="00996DC9">
        <w:rPr>
          <w:rFonts w:ascii="Arial" w:hAnsi="Arial" w:cs="Arial"/>
          <w:bCs/>
          <w:sz w:val="24"/>
          <w:szCs w:val="24"/>
        </w:rPr>
        <w:t>воздержались – нет;</w:t>
      </w:r>
    </w:p>
    <w:p w:rsidR="007D7970" w:rsidRPr="00996DC9" w:rsidRDefault="007D7970" w:rsidP="007D7970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не голосовали – нет</w:t>
      </w:r>
      <w:r w:rsidRPr="00996DC9">
        <w:rPr>
          <w:rFonts w:ascii="Arial" w:hAnsi="Arial" w:cs="Arial"/>
          <w:bCs/>
          <w:sz w:val="24"/>
          <w:szCs w:val="24"/>
        </w:rPr>
        <w:t xml:space="preserve">. </w:t>
      </w:r>
    </w:p>
    <w:p w:rsidR="007D7970" w:rsidRDefault="007D7970" w:rsidP="007D7970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7D7970" w:rsidRDefault="007D7970" w:rsidP="007D7970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С учетом мнений Воробьева В.А. – «за», </w:t>
      </w:r>
      <w:proofErr w:type="spellStart"/>
      <w:r>
        <w:rPr>
          <w:rFonts w:ascii="Arial" w:hAnsi="Arial" w:cs="Arial"/>
          <w:sz w:val="24"/>
          <w:szCs w:val="24"/>
        </w:rPr>
        <w:t>Камбарова</w:t>
      </w:r>
      <w:proofErr w:type="spellEnd"/>
      <w:r>
        <w:rPr>
          <w:rFonts w:ascii="Arial" w:hAnsi="Arial" w:cs="Arial"/>
          <w:sz w:val="24"/>
          <w:szCs w:val="24"/>
        </w:rPr>
        <w:t xml:space="preserve"> А.М. – «за», </w:t>
      </w:r>
      <w:r>
        <w:rPr>
          <w:rFonts w:ascii="Arial" w:hAnsi="Arial" w:cs="Arial"/>
          <w:sz w:val="24"/>
          <w:szCs w:val="24"/>
        </w:rPr>
        <w:br/>
        <w:t>Михайлова С.В. – «за»  результаты голосования следующие:</w:t>
      </w:r>
    </w:p>
    <w:p w:rsidR="007D7970" w:rsidRDefault="007D7970" w:rsidP="007D7970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7D7970" w:rsidRPr="00996DC9" w:rsidRDefault="007D7970" w:rsidP="007D7970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Голосовали</w:t>
      </w:r>
      <w:r w:rsidRPr="00996DC9">
        <w:rPr>
          <w:rFonts w:ascii="Arial" w:hAnsi="Arial" w:cs="Arial"/>
          <w:bCs/>
          <w:sz w:val="24"/>
          <w:szCs w:val="24"/>
        </w:rPr>
        <w:t xml:space="preserve">:  </w:t>
      </w:r>
    </w:p>
    <w:p w:rsidR="007D7970" w:rsidRPr="00996DC9" w:rsidRDefault="007D7970" w:rsidP="007D7970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33</w:t>
      </w:r>
      <w:r w:rsidRPr="00996DC9">
        <w:rPr>
          <w:rFonts w:ascii="Arial" w:hAnsi="Arial" w:cs="Arial"/>
          <w:bCs/>
          <w:sz w:val="24"/>
          <w:szCs w:val="24"/>
        </w:rPr>
        <w:t>;</w:t>
      </w:r>
    </w:p>
    <w:p w:rsidR="007D7970" w:rsidRPr="00996DC9" w:rsidRDefault="007D7970" w:rsidP="007D7970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 w:rsidRPr="00996DC9">
        <w:rPr>
          <w:rFonts w:ascii="Arial" w:hAnsi="Arial" w:cs="Arial"/>
          <w:bCs/>
          <w:sz w:val="24"/>
          <w:szCs w:val="24"/>
        </w:rPr>
        <w:t>против – нет;</w:t>
      </w:r>
    </w:p>
    <w:p w:rsidR="007D7970" w:rsidRPr="00996DC9" w:rsidRDefault="007D7970" w:rsidP="007D7970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воздержались – нет</w:t>
      </w:r>
      <w:r w:rsidRPr="00996DC9">
        <w:rPr>
          <w:rFonts w:ascii="Arial" w:hAnsi="Arial" w:cs="Arial"/>
          <w:bCs/>
          <w:sz w:val="24"/>
          <w:szCs w:val="24"/>
        </w:rPr>
        <w:t>;</w:t>
      </w:r>
    </w:p>
    <w:p w:rsidR="007D7970" w:rsidRPr="00996DC9" w:rsidRDefault="007D7970" w:rsidP="007D7970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не голосовали – нет</w:t>
      </w:r>
      <w:r w:rsidRPr="00996DC9">
        <w:rPr>
          <w:rFonts w:ascii="Arial" w:hAnsi="Arial" w:cs="Arial"/>
          <w:bCs/>
          <w:sz w:val="24"/>
          <w:szCs w:val="24"/>
        </w:rPr>
        <w:t xml:space="preserve">. </w:t>
      </w:r>
    </w:p>
    <w:p w:rsidR="007D7970" w:rsidRPr="00996DC9" w:rsidRDefault="007D7970" w:rsidP="007D7970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7D7970" w:rsidRPr="00996DC9" w:rsidRDefault="007D7970" w:rsidP="007D7970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996DC9">
        <w:rPr>
          <w:rFonts w:ascii="Arial" w:hAnsi="Arial" w:cs="Arial"/>
          <w:bCs/>
          <w:sz w:val="24"/>
          <w:szCs w:val="24"/>
        </w:rPr>
        <w:lastRenderedPageBreak/>
        <w:t>Решение принято.</w:t>
      </w:r>
    </w:p>
    <w:p w:rsidR="007D7970" w:rsidRDefault="007D7970" w:rsidP="007D7970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0E501E">
        <w:rPr>
          <w:rFonts w:ascii="Arial" w:hAnsi="Arial" w:cs="Arial"/>
          <w:b/>
          <w:bCs/>
          <w:sz w:val="24"/>
          <w:szCs w:val="24"/>
        </w:rPr>
        <w:t>РЕШИЛИ:</w:t>
      </w:r>
      <w:r>
        <w:rPr>
          <w:rFonts w:ascii="Arial" w:hAnsi="Arial" w:cs="Arial"/>
          <w:bCs/>
          <w:sz w:val="24"/>
          <w:szCs w:val="24"/>
        </w:rPr>
        <w:t xml:space="preserve"> решение № 464</w:t>
      </w:r>
      <w:r w:rsidRPr="00996DC9">
        <w:rPr>
          <w:rFonts w:ascii="Arial" w:hAnsi="Arial" w:cs="Arial"/>
          <w:bCs/>
          <w:sz w:val="24"/>
          <w:szCs w:val="24"/>
        </w:rPr>
        <w:t xml:space="preserve"> прилагается.</w:t>
      </w:r>
    </w:p>
    <w:p w:rsidR="007D7970" w:rsidRDefault="007D7970" w:rsidP="007D7970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7D7970" w:rsidRDefault="007D7970" w:rsidP="007D7970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241F47" w:rsidRDefault="00241F47" w:rsidP="00241F4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СЛУШАЛИ: 4</w:t>
      </w:r>
      <w:r>
        <w:rPr>
          <w:rFonts w:ascii="Arial" w:hAnsi="Arial" w:cs="Arial"/>
          <w:bCs/>
          <w:sz w:val="24"/>
          <w:szCs w:val="24"/>
        </w:rPr>
        <w:t xml:space="preserve">. </w:t>
      </w:r>
      <w:proofErr w:type="spellStart"/>
      <w:r w:rsidRPr="00241F47">
        <w:rPr>
          <w:rFonts w:ascii="Arial" w:hAnsi="Arial" w:cs="Arial"/>
          <w:bCs/>
          <w:sz w:val="24"/>
          <w:szCs w:val="24"/>
        </w:rPr>
        <w:t>Квасов</w:t>
      </w:r>
      <w:r>
        <w:rPr>
          <w:rFonts w:ascii="Arial" w:hAnsi="Arial" w:cs="Arial"/>
          <w:bCs/>
          <w:sz w:val="24"/>
          <w:szCs w:val="24"/>
        </w:rPr>
        <w:t>а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И.Н.</w:t>
      </w:r>
      <w:r w:rsidRPr="00241F47">
        <w:rPr>
          <w:rFonts w:ascii="Arial" w:hAnsi="Arial" w:cs="Arial"/>
          <w:bCs/>
          <w:sz w:val="24"/>
          <w:szCs w:val="24"/>
        </w:rPr>
        <w:t>, рук</w:t>
      </w:r>
      <w:r>
        <w:rPr>
          <w:rFonts w:ascii="Arial" w:hAnsi="Arial" w:cs="Arial"/>
          <w:bCs/>
          <w:sz w:val="24"/>
          <w:szCs w:val="24"/>
        </w:rPr>
        <w:t>оводителя</w:t>
      </w:r>
      <w:r w:rsidRPr="00241F47">
        <w:rPr>
          <w:rFonts w:ascii="Arial" w:hAnsi="Arial" w:cs="Arial"/>
          <w:bCs/>
          <w:sz w:val="24"/>
          <w:szCs w:val="24"/>
        </w:rPr>
        <w:t xml:space="preserve"> департамента градостроительной деятельности администрации</w:t>
      </w:r>
      <w:r>
        <w:rPr>
          <w:rFonts w:ascii="Arial" w:hAnsi="Arial" w:cs="Arial"/>
          <w:bCs/>
          <w:sz w:val="24"/>
          <w:szCs w:val="24"/>
        </w:rPr>
        <w:t>, о</w:t>
      </w:r>
      <w:r w:rsidRPr="00241F47">
        <w:rPr>
          <w:rFonts w:ascii="Arial" w:hAnsi="Arial" w:cs="Arial"/>
          <w:bCs/>
          <w:sz w:val="24"/>
          <w:szCs w:val="24"/>
        </w:rPr>
        <w:t>б информации администрации городского округа Тольятти о неиспользуемых в соответствии с целевым назначением зданиях детских садов и школ (в том числе находящихся в муниципальной собственности) и о плане строительства новых детских садов и школ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Pr="007D7970">
        <w:rPr>
          <w:rFonts w:ascii="Arial" w:hAnsi="Arial" w:cs="Arial"/>
          <w:bCs/>
          <w:sz w:val="24"/>
          <w:szCs w:val="24"/>
        </w:rPr>
        <w:t>(Д-4</w:t>
      </w:r>
      <w:r>
        <w:rPr>
          <w:rFonts w:ascii="Arial" w:hAnsi="Arial" w:cs="Arial"/>
          <w:bCs/>
          <w:sz w:val="24"/>
          <w:szCs w:val="24"/>
        </w:rPr>
        <w:t>7</w:t>
      </w:r>
      <w:r w:rsidRPr="007D7970">
        <w:rPr>
          <w:rFonts w:ascii="Arial" w:hAnsi="Arial" w:cs="Arial"/>
          <w:bCs/>
          <w:sz w:val="24"/>
          <w:szCs w:val="24"/>
        </w:rPr>
        <w:t>).</w:t>
      </w:r>
    </w:p>
    <w:p w:rsidR="00241F47" w:rsidRDefault="00241F47" w:rsidP="00241F4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241F47" w:rsidRPr="00A97921" w:rsidRDefault="00241F47" w:rsidP="00241F4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Шевелев Д.В. </w:t>
      </w:r>
      <w:r w:rsidRPr="00A97921">
        <w:rPr>
          <w:rFonts w:ascii="Arial" w:hAnsi="Arial" w:cs="Arial"/>
          <w:bCs/>
          <w:sz w:val="24"/>
          <w:szCs w:val="24"/>
        </w:rPr>
        <w:t>предложил перейти к вопросам и обсуждению проекта решения Думы без заслушивания доклада по данному вопросу.</w:t>
      </w:r>
    </w:p>
    <w:p w:rsidR="00241F47" w:rsidRPr="00A97921" w:rsidRDefault="00241F47" w:rsidP="00241F4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241F47" w:rsidRPr="00A97921" w:rsidRDefault="00241F47" w:rsidP="00241F4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A97921">
        <w:rPr>
          <w:rFonts w:ascii="Arial" w:hAnsi="Arial" w:cs="Arial"/>
          <w:bCs/>
          <w:sz w:val="24"/>
          <w:szCs w:val="24"/>
        </w:rPr>
        <w:t>Возражений от депутатов не поступило.</w:t>
      </w:r>
    </w:p>
    <w:p w:rsidR="00241F47" w:rsidRPr="007D7970" w:rsidRDefault="00241F47" w:rsidP="00241F4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241F47" w:rsidRPr="00A97921" w:rsidRDefault="00241F47" w:rsidP="00241F47">
      <w:pPr>
        <w:ind w:firstLine="709"/>
        <w:jc w:val="both"/>
        <w:rPr>
          <w:rFonts w:ascii="Arial" w:hAnsi="Arial" w:cs="Arial"/>
          <w:bCs/>
          <w:i/>
          <w:sz w:val="24"/>
          <w:szCs w:val="24"/>
        </w:rPr>
      </w:pPr>
      <w:r w:rsidRPr="00A97921">
        <w:rPr>
          <w:rFonts w:ascii="Arial" w:hAnsi="Arial" w:cs="Arial"/>
          <w:bCs/>
          <w:i/>
          <w:sz w:val="24"/>
          <w:szCs w:val="24"/>
        </w:rPr>
        <w:t>Выступили:</w:t>
      </w:r>
    </w:p>
    <w:p w:rsidR="00856384" w:rsidRDefault="00856384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856384" w:rsidRDefault="00B75DCB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Бобров В.П. – Предложил внести запись в протокол заседания Думы:</w:t>
      </w:r>
    </w:p>
    <w:p w:rsidR="00B75DCB" w:rsidRDefault="00B75DCB" w:rsidP="008650DF">
      <w:pPr>
        <w:ind w:firstLine="709"/>
        <w:jc w:val="both"/>
        <w:rPr>
          <w:rFonts w:ascii="Arial" w:hAnsi="Arial" w:cs="Arial"/>
          <w:bCs/>
          <w:i/>
          <w:sz w:val="24"/>
          <w:szCs w:val="24"/>
        </w:rPr>
      </w:pPr>
      <w:r>
        <w:rPr>
          <w:rFonts w:ascii="Arial" w:hAnsi="Arial" w:cs="Arial"/>
          <w:bCs/>
          <w:i/>
          <w:sz w:val="24"/>
          <w:szCs w:val="24"/>
        </w:rPr>
        <w:t>«</w:t>
      </w:r>
      <w:r w:rsidRPr="00B75DCB">
        <w:rPr>
          <w:rFonts w:ascii="Arial" w:hAnsi="Arial" w:cs="Arial"/>
          <w:bCs/>
          <w:i/>
          <w:sz w:val="24"/>
          <w:szCs w:val="24"/>
        </w:rPr>
        <w:t xml:space="preserve">Рекомендовать администрации городского округа Тольятти рассмотреть возможность исключения из муниципальной программы «Развитие системы образования городского округа Тольятти на </w:t>
      </w:r>
      <w:r w:rsidRPr="00B75DCB">
        <w:rPr>
          <w:rFonts w:ascii="Arial" w:hAnsi="Arial" w:cs="Arial"/>
          <w:bCs/>
          <w:i/>
          <w:sz w:val="24"/>
          <w:szCs w:val="24"/>
        </w:rPr>
        <w:br/>
        <w:t xml:space="preserve">2021-2027 гг.», утвержденной постановлением администрации городского округа Тольятти от 09.10.2020 № 3062-п/1, </w:t>
      </w:r>
      <w:r w:rsidR="00A465F1">
        <w:rPr>
          <w:rFonts w:ascii="Arial" w:hAnsi="Arial" w:cs="Arial"/>
          <w:bCs/>
          <w:i/>
          <w:sz w:val="24"/>
          <w:szCs w:val="24"/>
        </w:rPr>
        <w:t xml:space="preserve">корпуса </w:t>
      </w:r>
      <w:r w:rsidRPr="00B75DCB">
        <w:rPr>
          <w:rFonts w:ascii="Arial" w:hAnsi="Arial" w:cs="Arial"/>
          <w:bCs/>
          <w:i/>
          <w:sz w:val="24"/>
          <w:szCs w:val="24"/>
        </w:rPr>
        <w:t xml:space="preserve">детского сада по адресу: </w:t>
      </w:r>
      <w:proofErr w:type="spellStart"/>
      <w:r w:rsidRPr="00B75DCB">
        <w:rPr>
          <w:rFonts w:ascii="Arial" w:hAnsi="Arial" w:cs="Arial"/>
          <w:bCs/>
          <w:i/>
          <w:sz w:val="24"/>
          <w:szCs w:val="24"/>
        </w:rPr>
        <w:t>ул</w:t>
      </w:r>
      <w:proofErr w:type="gramStart"/>
      <w:r w:rsidRPr="00B75DCB">
        <w:rPr>
          <w:rFonts w:ascii="Arial" w:hAnsi="Arial" w:cs="Arial"/>
          <w:bCs/>
          <w:i/>
          <w:sz w:val="24"/>
          <w:szCs w:val="24"/>
        </w:rPr>
        <w:t>.К</w:t>
      </w:r>
      <w:proofErr w:type="gramEnd"/>
      <w:r w:rsidRPr="00B75DCB">
        <w:rPr>
          <w:rFonts w:ascii="Arial" w:hAnsi="Arial" w:cs="Arial"/>
          <w:bCs/>
          <w:i/>
          <w:sz w:val="24"/>
          <w:szCs w:val="24"/>
        </w:rPr>
        <w:t>рылова</w:t>
      </w:r>
      <w:proofErr w:type="spellEnd"/>
      <w:r w:rsidRPr="00B75DCB">
        <w:rPr>
          <w:rFonts w:ascii="Arial" w:hAnsi="Arial" w:cs="Arial"/>
          <w:bCs/>
          <w:i/>
          <w:sz w:val="24"/>
          <w:szCs w:val="24"/>
        </w:rPr>
        <w:t>, 6, в связи с аварийным состоянием и необходимостью проведения капитального ремонта</w:t>
      </w:r>
      <w:r>
        <w:rPr>
          <w:rFonts w:ascii="Arial" w:hAnsi="Arial" w:cs="Arial"/>
          <w:bCs/>
          <w:i/>
          <w:sz w:val="24"/>
          <w:szCs w:val="24"/>
        </w:rPr>
        <w:t>».</w:t>
      </w:r>
    </w:p>
    <w:p w:rsidR="00B75DCB" w:rsidRDefault="00B75DCB" w:rsidP="008650DF">
      <w:pPr>
        <w:ind w:firstLine="709"/>
        <w:jc w:val="both"/>
        <w:rPr>
          <w:rFonts w:ascii="Arial" w:hAnsi="Arial" w:cs="Arial"/>
          <w:bCs/>
          <w:i/>
          <w:sz w:val="24"/>
          <w:szCs w:val="24"/>
        </w:rPr>
      </w:pPr>
    </w:p>
    <w:p w:rsidR="00B75DCB" w:rsidRDefault="00B75DCB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Депутаты согласились с записью в протокол без голосования. </w:t>
      </w:r>
    </w:p>
    <w:p w:rsidR="00B75DCB" w:rsidRDefault="00B75DCB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B75DCB" w:rsidRDefault="00C1428B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Набиев А.В. </w:t>
      </w:r>
      <w:r w:rsidR="00DB51AA">
        <w:rPr>
          <w:rFonts w:ascii="Arial" w:hAnsi="Arial" w:cs="Arial"/>
          <w:bCs/>
          <w:sz w:val="24"/>
          <w:szCs w:val="24"/>
        </w:rPr>
        <w:t>–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="00DB51AA">
        <w:rPr>
          <w:rFonts w:ascii="Arial" w:hAnsi="Arial" w:cs="Arial"/>
          <w:bCs/>
          <w:sz w:val="24"/>
          <w:szCs w:val="24"/>
        </w:rPr>
        <w:t xml:space="preserve">Обратил внимание администрации на необходимость предусмотреть </w:t>
      </w:r>
      <w:r w:rsidR="00E92702">
        <w:rPr>
          <w:rFonts w:ascii="Arial" w:hAnsi="Arial" w:cs="Arial"/>
          <w:bCs/>
          <w:sz w:val="24"/>
          <w:szCs w:val="24"/>
        </w:rPr>
        <w:t>тротуары вдоль</w:t>
      </w:r>
      <w:r w:rsidR="00DB51AA">
        <w:rPr>
          <w:rFonts w:ascii="Arial" w:hAnsi="Arial" w:cs="Arial"/>
          <w:bCs/>
          <w:sz w:val="24"/>
          <w:szCs w:val="24"/>
        </w:rPr>
        <w:t xml:space="preserve"> территории строящейся школы в 18 квартале. </w:t>
      </w:r>
    </w:p>
    <w:p w:rsidR="00DB51AA" w:rsidRDefault="00DB51AA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DB51AA" w:rsidRDefault="00DB51AA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Квасов И.Н. – Проинформировал, что в рамках работ по благоустройству</w:t>
      </w:r>
      <w:r w:rsidR="00E92702">
        <w:rPr>
          <w:rFonts w:ascii="Arial" w:hAnsi="Arial" w:cs="Arial"/>
          <w:bCs/>
          <w:sz w:val="24"/>
          <w:szCs w:val="24"/>
        </w:rPr>
        <w:t xml:space="preserve"> генеральный подрядчик планирует</w:t>
      </w:r>
      <w:r>
        <w:rPr>
          <w:rFonts w:ascii="Arial" w:hAnsi="Arial" w:cs="Arial"/>
          <w:bCs/>
          <w:sz w:val="24"/>
          <w:szCs w:val="24"/>
        </w:rPr>
        <w:t xml:space="preserve"> сделать пешеходную дорожку вдоль указанной школы по направлению к детскому саду. </w:t>
      </w:r>
    </w:p>
    <w:p w:rsidR="00DB51AA" w:rsidRDefault="00DB51AA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DB51AA" w:rsidRDefault="00DB51AA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Чигарев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Р.И. – Предусматривается ли строительство детского сада в 17А квартале Автозаводского района?</w:t>
      </w:r>
    </w:p>
    <w:p w:rsidR="00DB51AA" w:rsidRDefault="00DB51AA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DB51AA" w:rsidRDefault="00DB51AA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Квасов И.Н. – Отметил, что в настоящее время строительство детского сада </w:t>
      </w:r>
      <w:r w:rsidR="00E92702">
        <w:rPr>
          <w:rFonts w:ascii="Arial" w:hAnsi="Arial" w:cs="Arial"/>
          <w:bCs/>
          <w:sz w:val="24"/>
          <w:szCs w:val="24"/>
        </w:rPr>
        <w:t xml:space="preserve">в 17А квартале </w:t>
      </w:r>
      <w:r>
        <w:rPr>
          <w:rFonts w:ascii="Arial" w:hAnsi="Arial" w:cs="Arial"/>
          <w:bCs/>
          <w:sz w:val="24"/>
          <w:szCs w:val="24"/>
        </w:rPr>
        <w:t xml:space="preserve">не планируется. </w:t>
      </w:r>
    </w:p>
    <w:p w:rsidR="00DB51AA" w:rsidRDefault="00DB51AA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DB51AA" w:rsidRPr="00996DC9" w:rsidRDefault="00DB51AA" w:rsidP="00DB51AA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Шевелев Д.В. </w:t>
      </w:r>
      <w:r w:rsidRPr="00996DC9">
        <w:rPr>
          <w:rFonts w:ascii="Arial" w:hAnsi="Arial" w:cs="Arial"/>
          <w:bCs/>
          <w:sz w:val="24"/>
          <w:szCs w:val="24"/>
        </w:rPr>
        <w:t xml:space="preserve">– Проинформировал о ходе обсуждения вопроса на заседании профильной комиссии. </w:t>
      </w:r>
      <w:r>
        <w:rPr>
          <w:rFonts w:ascii="Arial" w:hAnsi="Arial" w:cs="Arial"/>
          <w:bCs/>
          <w:sz w:val="24"/>
          <w:szCs w:val="24"/>
        </w:rPr>
        <w:t>Прокомментировал проект решения Думы, подготовленный постоянной комиссией</w:t>
      </w:r>
      <w:r w:rsidRPr="00996DC9">
        <w:rPr>
          <w:rFonts w:ascii="Arial" w:hAnsi="Arial" w:cs="Arial"/>
          <w:bCs/>
          <w:sz w:val="24"/>
          <w:szCs w:val="24"/>
        </w:rPr>
        <w:t xml:space="preserve"> по </w:t>
      </w:r>
      <w:r>
        <w:rPr>
          <w:rFonts w:ascii="Arial" w:hAnsi="Arial" w:cs="Arial"/>
          <w:bCs/>
          <w:sz w:val="24"/>
          <w:szCs w:val="24"/>
        </w:rPr>
        <w:t>муниципальному имуществу, градостроительству и землепользованию</w:t>
      </w:r>
      <w:r w:rsidRPr="00996DC9">
        <w:rPr>
          <w:rFonts w:ascii="Arial" w:hAnsi="Arial" w:cs="Arial"/>
          <w:bCs/>
          <w:sz w:val="24"/>
          <w:szCs w:val="24"/>
        </w:rPr>
        <w:t>.</w:t>
      </w:r>
    </w:p>
    <w:p w:rsidR="00DB51AA" w:rsidRDefault="00DB51AA" w:rsidP="00DB51AA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DB51AA" w:rsidRPr="00996DC9" w:rsidRDefault="00DB51AA" w:rsidP="00DB51AA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 w:rsidRPr="00996DC9">
        <w:rPr>
          <w:rFonts w:ascii="Arial" w:hAnsi="Arial" w:cs="Arial"/>
          <w:bCs/>
          <w:sz w:val="24"/>
          <w:szCs w:val="24"/>
        </w:rPr>
        <w:t>Рузанов</w:t>
      </w:r>
      <w:proofErr w:type="spellEnd"/>
      <w:r w:rsidRPr="00996DC9">
        <w:rPr>
          <w:rFonts w:ascii="Arial" w:hAnsi="Arial" w:cs="Arial"/>
          <w:bCs/>
          <w:sz w:val="24"/>
          <w:szCs w:val="24"/>
        </w:rPr>
        <w:t xml:space="preserve"> С.Ю. – Поставил на голосование в целом проект решения Думы, подготовленный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Pr="00DB51AA">
        <w:rPr>
          <w:rFonts w:ascii="Arial" w:hAnsi="Arial" w:cs="Arial"/>
          <w:bCs/>
          <w:sz w:val="24"/>
          <w:szCs w:val="24"/>
        </w:rPr>
        <w:t>постоянной комиссией по муниципальному имуществу, градостроительству и землепользованию</w:t>
      </w:r>
      <w:r w:rsidRPr="00996DC9">
        <w:rPr>
          <w:rFonts w:ascii="Arial" w:hAnsi="Arial" w:cs="Arial"/>
          <w:bCs/>
          <w:sz w:val="24"/>
          <w:szCs w:val="24"/>
        </w:rPr>
        <w:t>.</w:t>
      </w:r>
    </w:p>
    <w:p w:rsidR="00DB51AA" w:rsidRDefault="00DB51AA" w:rsidP="00DB51AA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E92702" w:rsidRPr="00996DC9" w:rsidRDefault="00E92702" w:rsidP="00DB51AA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DB51AA" w:rsidRPr="00996DC9" w:rsidRDefault="00DB51AA" w:rsidP="00DB51AA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lastRenderedPageBreak/>
        <w:t>Голосовали (10:32:41</w:t>
      </w:r>
      <w:r w:rsidRPr="00996DC9">
        <w:rPr>
          <w:rFonts w:ascii="Arial" w:hAnsi="Arial" w:cs="Arial"/>
          <w:bCs/>
          <w:sz w:val="24"/>
          <w:szCs w:val="24"/>
        </w:rPr>
        <w:t xml:space="preserve">):  </w:t>
      </w:r>
    </w:p>
    <w:p w:rsidR="00DB51AA" w:rsidRPr="00996DC9" w:rsidRDefault="00DB51AA" w:rsidP="00DB51AA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30</w:t>
      </w:r>
      <w:r w:rsidRPr="00996DC9">
        <w:rPr>
          <w:rFonts w:ascii="Arial" w:hAnsi="Arial" w:cs="Arial"/>
          <w:bCs/>
          <w:sz w:val="24"/>
          <w:szCs w:val="24"/>
        </w:rPr>
        <w:t>;</w:t>
      </w:r>
    </w:p>
    <w:p w:rsidR="00DB51AA" w:rsidRPr="00996DC9" w:rsidRDefault="00DB51AA" w:rsidP="00DB51AA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 w:rsidRPr="00996DC9">
        <w:rPr>
          <w:rFonts w:ascii="Arial" w:hAnsi="Arial" w:cs="Arial"/>
          <w:bCs/>
          <w:sz w:val="24"/>
          <w:szCs w:val="24"/>
        </w:rPr>
        <w:t>против – нет;</w:t>
      </w:r>
    </w:p>
    <w:p w:rsidR="00DB51AA" w:rsidRPr="00996DC9" w:rsidRDefault="00DB51AA" w:rsidP="00DB51AA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 w:rsidRPr="00996DC9">
        <w:rPr>
          <w:rFonts w:ascii="Arial" w:hAnsi="Arial" w:cs="Arial"/>
          <w:bCs/>
          <w:sz w:val="24"/>
          <w:szCs w:val="24"/>
        </w:rPr>
        <w:t>воздержались – нет;</w:t>
      </w:r>
    </w:p>
    <w:p w:rsidR="00DB51AA" w:rsidRPr="00996DC9" w:rsidRDefault="00DB51AA" w:rsidP="00DB51AA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не голосовали – нет</w:t>
      </w:r>
      <w:r w:rsidRPr="00996DC9">
        <w:rPr>
          <w:rFonts w:ascii="Arial" w:hAnsi="Arial" w:cs="Arial"/>
          <w:bCs/>
          <w:sz w:val="24"/>
          <w:szCs w:val="24"/>
        </w:rPr>
        <w:t xml:space="preserve">. </w:t>
      </w:r>
    </w:p>
    <w:p w:rsidR="00DB51AA" w:rsidRDefault="00DB51AA" w:rsidP="00DB51AA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DB51AA" w:rsidRDefault="00DB51AA" w:rsidP="00DB51AA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С учетом мнений Воробьева В.А. – «за», </w:t>
      </w:r>
      <w:proofErr w:type="spellStart"/>
      <w:r>
        <w:rPr>
          <w:rFonts w:ascii="Arial" w:hAnsi="Arial" w:cs="Arial"/>
          <w:sz w:val="24"/>
          <w:szCs w:val="24"/>
        </w:rPr>
        <w:t>Камбарова</w:t>
      </w:r>
      <w:proofErr w:type="spellEnd"/>
      <w:r>
        <w:rPr>
          <w:rFonts w:ascii="Arial" w:hAnsi="Arial" w:cs="Arial"/>
          <w:sz w:val="24"/>
          <w:szCs w:val="24"/>
        </w:rPr>
        <w:t xml:space="preserve"> А.М. – «за», </w:t>
      </w:r>
      <w:r>
        <w:rPr>
          <w:rFonts w:ascii="Arial" w:hAnsi="Arial" w:cs="Arial"/>
          <w:sz w:val="24"/>
          <w:szCs w:val="24"/>
        </w:rPr>
        <w:br/>
        <w:t>Михайлова С.В. – «за»  результаты голосования следующие:</w:t>
      </w:r>
    </w:p>
    <w:p w:rsidR="00DB51AA" w:rsidRDefault="00DB51AA" w:rsidP="00DB51AA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DB51AA" w:rsidRPr="00996DC9" w:rsidRDefault="00DB51AA" w:rsidP="00DB51AA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Голосовали</w:t>
      </w:r>
      <w:r w:rsidRPr="00996DC9">
        <w:rPr>
          <w:rFonts w:ascii="Arial" w:hAnsi="Arial" w:cs="Arial"/>
          <w:bCs/>
          <w:sz w:val="24"/>
          <w:szCs w:val="24"/>
        </w:rPr>
        <w:t xml:space="preserve">:  </w:t>
      </w:r>
    </w:p>
    <w:p w:rsidR="00DB51AA" w:rsidRPr="00996DC9" w:rsidRDefault="00DB51AA" w:rsidP="00DB51AA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33</w:t>
      </w:r>
      <w:r w:rsidRPr="00996DC9">
        <w:rPr>
          <w:rFonts w:ascii="Arial" w:hAnsi="Arial" w:cs="Arial"/>
          <w:bCs/>
          <w:sz w:val="24"/>
          <w:szCs w:val="24"/>
        </w:rPr>
        <w:t>;</w:t>
      </w:r>
    </w:p>
    <w:p w:rsidR="00DB51AA" w:rsidRPr="00996DC9" w:rsidRDefault="00DB51AA" w:rsidP="00DB51AA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 w:rsidRPr="00996DC9">
        <w:rPr>
          <w:rFonts w:ascii="Arial" w:hAnsi="Arial" w:cs="Arial"/>
          <w:bCs/>
          <w:sz w:val="24"/>
          <w:szCs w:val="24"/>
        </w:rPr>
        <w:t>против – нет;</w:t>
      </w:r>
    </w:p>
    <w:p w:rsidR="00DB51AA" w:rsidRPr="00996DC9" w:rsidRDefault="00DB51AA" w:rsidP="00DB51AA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воздержались – нет</w:t>
      </w:r>
      <w:r w:rsidRPr="00996DC9">
        <w:rPr>
          <w:rFonts w:ascii="Arial" w:hAnsi="Arial" w:cs="Arial"/>
          <w:bCs/>
          <w:sz w:val="24"/>
          <w:szCs w:val="24"/>
        </w:rPr>
        <w:t>;</w:t>
      </w:r>
    </w:p>
    <w:p w:rsidR="00DB51AA" w:rsidRPr="00996DC9" w:rsidRDefault="00DB51AA" w:rsidP="00DB51AA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не голосовали – нет</w:t>
      </w:r>
      <w:r w:rsidRPr="00996DC9">
        <w:rPr>
          <w:rFonts w:ascii="Arial" w:hAnsi="Arial" w:cs="Arial"/>
          <w:bCs/>
          <w:sz w:val="24"/>
          <w:szCs w:val="24"/>
        </w:rPr>
        <w:t xml:space="preserve">. </w:t>
      </w:r>
    </w:p>
    <w:p w:rsidR="00DB51AA" w:rsidRPr="00996DC9" w:rsidRDefault="00DB51AA" w:rsidP="00DB51AA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DB51AA" w:rsidRPr="00996DC9" w:rsidRDefault="00DB51AA" w:rsidP="00DB51AA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996DC9">
        <w:rPr>
          <w:rFonts w:ascii="Arial" w:hAnsi="Arial" w:cs="Arial"/>
          <w:bCs/>
          <w:sz w:val="24"/>
          <w:szCs w:val="24"/>
        </w:rPr>
        <w:t>Решение принято.</w:t>
      </w:r>
    </w:p>
    <w:p w:rsidR="00DB51AA" w:rsidRDefault="00DB51AA" w:rsidP="00DB51AA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0E501E">
        <w:rPr>
          <w:rFonts w:ascii="Arial" w:hAnsi="Arial" w:cs="Arial"/>
          <w:b/>
          <w:bCs/>
          <w:sz w:val="24"/>
          <w:szCs w:val="24"/>
        </w:rPr>
        <w:t>РЕШИЛИ:</w:t>
      </w:r>
      <w:r>
        <w:rPr>
          <w:rFonts w:ascii="Arial" w:hAnsi="Arial" w:cs="Arial"/>
          <w:bCs/>
          <w:sz w:val="24"/>
          <w:szCs w:val="24"/>
        </w:rPr>
        <w:t xml:space="preserve"> решение № 465</w:t>
      </w:r>
      <w:r w:rsidRPr="00996DC9">
        <w:rPr>
          <w:rFonts w:ascii="Arial" w:hAnsi="Arial" w:cs="Arial"/>
          <w:bCs/>
          <w:sz w:val="24"/>
          <w:szCs w:val="24"/>
        </w:rPr>
        <w:t xml:space="preserve"> прилагается.</w:t>
      </w:r>
    </w:p>
    <w:p w:rsidR="00DB51AA" w:rsidRPr="00B75DCB" w:rsidRDefault="00DB51AA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856384" w:rsidRDefault="00856384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FA3FCA" w:rsidRPr="00FA3FCA" w:rsidRDefault="00FA3FCA" w:rsidP="00FA3FCA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СЛУШАЛИ: 5</w:t>
      </w:r>
      <w:r>
        <w:rPr>
          <w:rFonts w:ascii="Arial" w:hAnsi="Arial" w:cs="Arial"/>
          <w:bCs/>
          <w:sz w:val="24"/>
          <w:szCs w:val="24"/>
        </w:rPr>
        <w:t xml:space="preserve">. </w:t>
      </w:r>
      <w:proofErr w:type="spellStart"/>
      <w:r w:rsidRPr="00FA3FCA">
        <w:rPr>
          <w:rFonts w:ascii="Arial" w:hAnsi="Arial" w:cs="Arial"/>
          <w:bCs/>
          <w:sz w:val="24"/>
          <w:szCs w:val="24"/>
        </w:rPr>
        <w:t>Арзамасцев</w:t>
      </w:r>
      <w:r>
        <w:rPr>
          <w:rFonts w:ascii="Arial" w:hAnsi="Arial" w:cs="Arial"/>
          <w:bCs/>
          <w:sz w:val="24"/>
          <w:szCs w:val="24"/>
        </w:rPr>
        <w:t>а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М.В.</w:t>
      </w:r>
      <w:r w:rsidRPr="00FA3FCA">
        <w:rPr>
          <w:rFonts w:ascii="Arial" w:hAnsi="Arial" w:cs="Arial"/>
          <w:bCs/>
          <w:sz w:val="24"/>
          <w:szCs w:val="24"/>
        </w:rPr>
        <w:t xml:space="preserve">, </w:t>
      </w:r>
      <w:proofErr w:type="spellStart"/>
      <w:r w:rsidRPr="00FA3FCA">
        <w:rPr>
          <w:rFonts w:ascii="Arial" w:hAnsi="Arial" w:cs="Arial"/>
          <w:bCs/>
          <w:sz w:val="24"/>
          <w:szCs w:val="24"/>
        </w:rPr>
        <w:t>и.о</w:t>
      </w:r>
      <w:proofErr w:type="gramStart"/>
      <w:r w:rsidRPr="00FA3FCA">
        <w:rPr>
          <w:rFonts w:ascii="Arial" w:hAnsi="Arial" w:cs="Arial"/>
          <w:bCs/>
          <w:sz w:val="24"/>
          <w:szCs w:val="24"/>
        </w:rPr>
        <w:t>.р</w:t>
      </w:r>
      <w:proofErr w:type="gramEnd"/>
      <w:r w:rsidRPr="00FA3FCA">
        <w:rPr>
          <w:rFonts w:ascii="Arial" w:hAnsi="Arial" w:cs="Arial"/>
          <w:bCs/>
          <w:sz w:val="24"/>
          <w:szCs w:val="24"/>
        </w:rPr>
        <w:t>уководителя</w:t>
      </w:r>
      <w:proofErr w:type="spellEnd"/>
      <w:r w:rsidRPr="00FA3FCA">
        <w:rPr>
          <w:rFonts w:ascii="Arial" w:hAnsi="Arial" w:cs="Arial"/>
          <w:bCs/>
          <w:sz w:val="24"/>
          <w:szCs w:val="24"/>
        </w:rPr>
        <w:t xml:space="preserve"> департамента городского хозяйства администрации</w:t>
      </w:r>
      <w:r>
        <w:rPr>
          <w:rFonts w:ascii="Arial" w:hAnsi="Arial" w:cs="Arial"/>
          <w:bCs/>
          <w:sz w:val="24"/>
          <w:szCs w:val="24"/>
        </w:rPr>
        <w:t>, о</w:t>
      </w:r>
      <w:r w:rsidRPr="00FA3FCA">
        <w:rPr>
          <w:rFonts w:ascii="Arial" w:hAnsi="Arial" w:cs="Arial"/>
          <w:bCs/>
          <w:sz w:val="24"/>
          <w:szCs w:val="24"/>
        </w:rPr>
        <w:t>б информации администрации городского округа Тольятти о состоянии похоронного дела в городском округе Тольятти (обеспечение доступности, в том числе цен и тарифов, содержание мест захоронений (в том числе воинских), создание новых мест захоронений, проектирование и строительство крематория) (Д-59).</w:t>
      </w:r>
    </w:p>
    <w:p w:rsidR="00FA3FCA" w:rsidRPr="00FA3FCA" w:rsidRDefault="00FA3FCA" w:rsidP="00FA3FCA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FA3FCA" w:rsidRPr="00A97921" w:rsidRDefault="00FA3FCA" w:rsidP="00FA3FCA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Дорожкин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А.В. </w:t>
      </w:r>
      <w:r w:rsidRPr="00A97921">
        <w:rPr>
          <w:rFonts w:ascii="Arial" w:hAnsi="Arial" w:cs="Arial"/>
          <w:bCs/>
          <w:sz w:val="24"/>
          <w:szCs w:val="24"/>
        </w:rPr>
        <w:t>предложил перейти к вопросам и обсуждению проекта решения Думы без заслушивания доклада по данному вопросу.</w:t>
      </w:r>
    </w:p>
    <w:p w:rsidR="00FA3FCA" w:rsidRPr="00A97921" w:rsidRDefault="00FA3FCA" w:rsidP="00FA3FCA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FA3FCA" w:rsidRPr="00A97921" w:rsidRDefault="00FA3FCA" w:rsidP="00FA3FCA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A97921">
        <w:rPr>
          <w:rFonts w:ascii="Arial" w:hAnsi="Arial" w:cs="Arial"/>
          <w:bCs/>
          <w:sz w:val="24"/>
          <w:szCs w:val="24"/>
        </w:rPr>
        <w:t>Возражений от депутатов не поступило.</w:t>
      </w:r>
    </w:p>
    <w:p w:rsidR="00FA3FCA" w:rsidRDefault="00FA3FCA" w:rsidP="00FA3FCA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077A4E" w:rsidRPr="00077A4E" w:rsidRDefault="00077A4E" w:rsidP="00FA3FCA">
      <w:pPr>
        <w:ind w:firstLine="709"/>
        <w:jc w:val="both"/>
        <w:rPr>
          <w:rFonts w:ascii="Arial" w:hAnsi="Arial" w:cs="Arial"/>
          <w:bCs/>
          <w:i/>
          <w:sz w:val="24"/>
          <w:szCs w:val="24"/>
        </w:rPr>
      </w:pPr>
      <w:r w:rsidRPr="00077A4E">
        <w:rPr>
          <w:rFonts w:ascii="Arial" w:hAnsi="Arial" w:cs="Arial"/>
          <w:bCs/>
          <w:i/>
          <w:sz w:val="24"/>
          <w:szCs w:val="24"/>
        </w:rPr>
        <w:t>Вопросы:</w:t>
      </w:r>
    </w:p>
    <w:p w:rsidR="00077A4E" w:rsidRDefault="00077A4E" w:rsidP="00FA3FCA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1B44BB" w:rsidRDefault="00077A4E" w:rsidP="00FA3FCA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Гребеньков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В.В. – Поднял вопрос о возможности подведения водоснабжения на «</w:t>
      </w:r>
      <w:proofErr w:type="spellStart"/>
      <w:r>
        <w:rPr>
          <w:rFonts w:ascii="Arial" w:hAnsi="Arial" w:cs="Arial"/>
          <w:bCs/>
          <w:sz w:val="24"/>
          <w:szCs w:val="24"/>
        </w:rPr>
        <w:t>Тоазовское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» кладбище. </w:t>
      </w:r>
      <w:r w:rsidR="001B44BB">
        <w:rPr>
          <w:rFonts w:ascii="Arial" w:hAnsi="Arial" w:cs="Arial"/>
          <w:bCs/>
          <w:sz w:val="24"/>
          <w:szCs w:val="24"/>
        </w:rPr>
        <w:t>Запланированы ли средства в 2025 году на проектирование водоснабжения?</w:t>
      </w:r>
    </w:p>
    <w:p w:rsidR="001B44BB" w:rsidRDefault="001B44BB" w:rsidP="00FA3FCA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1B44BB" w:rsidRDefault="001B44BB" w:rsidP="00FA3FCA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Игнатьева О.Н. – Проинформировала, что ближайшая точка по </w:t>
      </w:r>
      <w:r w:rsidR="007C6860">
        <w:rPr>
          <w:rFonts w:ascii="Arial" w:hAnsi="Arial" w:cs="Arial"/>
          <w:bCs/>
          <w:sz w:val="24"/>
          <w:szCs w:val="24"/>
        </w:rPr>
        <w:t xml:space="preserve">подключению к </w:t>
      </w:r>
      <w:r>
        <w:rPr>
          <w:rFonts w:ascii="Arial" w:hAnsi="Arial" w:cs="Arial"/>
          <w:bCs/>
          <w:sz w:val="24"/>
          <w:szCs w:val="24"/>
        </w:rPr>
        <w:t xml:space="preserve">сети водоснабжения определена в районе </w:t>
      </w:r>
      <w:proofErr w:type="spellStart"/>
      <w:r>
        <w:rPr>
          <w:rFonts w:ascii="Arial" w:hAnsi="Arial" w:cs="Arial"/>
          <w:bCs/>
          <w:sz w:val="24"/>
          <w:szCs w:val="24"/>
        </w:rPr>
        <w:t>с</w:t>
      </w:r>
      <w:proofErr w:type="gramStart"/>
      <w:r>
        <w:rPr>
          <w:rFonts w:ascii="Arial" w:hAnsi="Arial" w:cs="Arial"/>
          <w:bCs/>
          <w:sz w:val="24"/>
          <w:szCs w:val="24"/>
        </w:rPr>
        <w:t>.В</w:t>
      </w:r>
      <w:proofErr w:type="gramEnd"/>
      <w:r>
        <w:rPr>
          <w:rFonts w:ascii="Arial" w:hAnsi="Arial" w:cs="Arial"/>
          <w:bCs/>
          <w:sz w:val="24"/>
          <w:szCs w:val="24"/>
        </w:rPr>
        <w:t>асильевка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. </w:t>
      </w:r>
    </w:p>
    <w:p w:rsidR="001B44BB" w:rsidRDefault="001B44BB" w:rsidP="00FA3FCA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1B44BB" w:rsidRDefault="001B44BB" w:rsidP="00FA3FCA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Гребеньков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В.В. – Возможно ли предусмотреть скважи</w:t>
      </w:r>
      <w:r w:rsidR="007C6860">
        <w:rPr>
          <w:rFonts w:ascii="Arial" w:hAnsi="Arial" w:cs="Arial"/>
          <w:bCs/>
          <w:sz w:val="24"/>
          <w:szCs w:val="24"/>
        </w:rPr>
        <w:t>ну для обеспечения водоснабжением</w:t>
      </w:r>
      <w:r>
        <w:rPr>
          <w:rFonts w:ascii="Arial" w:hAnsi="Arial" w:cs="Arial"/>
          <w:bCs/>
          <w:sz w:val="24"/>
          <w:szCs w:val="24"/>
        </w:rPr>
        <w:t>?</w:t>
      </w:r>
    </w:p>
    <w:p w:rsidR="001B44BB" w:rsidRDefault="001B44BB" w:rsidP="00FA3FCA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1B44BB" w:rsidRDefault="001B44BB" w:rsidP="00FA3FCA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Игнатьева О.Б. – Отметила, что вопрос эксплуатации </w:t>
      </w:r>
      <w:r w:rsidR="007C6860">
        <w:rPr>
          <w:rFonts w:ascii="Arial" w:hAnsi="Arial" w:cs="Arial"/>
          <w:bCs/>
          <w:sz w:val="24"/>
          <w:szCs w:val="24"/>
        </w:rPr>
        <w:t xml:space="preserve">существующей </w:t>
      </w:r>
      <w:r>
        <w:rPr>
          <w:rFonts w:ascii="Arial" w:hAnsi="Arial" w:cs="Arial"/>
          <w:bCs/>
          <w:sz w:val="24"/>
          <w:szCs w:val="24"/>
        </w:rPr>
        <w:t xml:space="preserve">скважины закрыт, так как объем скважины не соответствует нормам действующего законодательства. </w:t>
      </w:r>
      <w:r w:rsidR="007C6860">
        <w:rPr>
          <w:rFonts w:ascii="Arial" w:hAnsi="Arial" w:cs="Arial"/>
          <w:bCs/>
          <w:sz w:val="24"/>
          <w:szCs w:val="24"/>
        </w:rPr>
        <w:t xml:space="preserve">Вопрос об обустройстве новой скважины не рассматривался. </w:t>
      </w:r>
    </w:p>
    <w:p w:rsidR="001B44BB" w:rsidRDefault="001B44BB" w:rsidP="00FA3FCA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1B44BB" w:rsidRDefault="001B44BB" w:rsidP="00FA3FCA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Гребеньков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В.В. – Предложил внести запись в протокол заседания Думы:</w:t>
      </w:r>
    </w:p>
    <w:p w:rsidR="001B44BB" w:rsidRDefault="001B44BB" w:rsidP="001B44BB">
      <w:pPr>
        <w:ind w:firstLine="709"/>
        <w:jc w:val="both"/>
        <w:rPr>
          <w:rFonts w:ascii="Arial" w:hAnsi="Arial" w:cs="Arial"/>
          <w:bCs/>
          <w:i/>
          <w:sz w:val="24"/>
          <w:szCs w:val="24"/>
        </w:rPr>
      </w:pPr>
      <w:r w:rsidRPr="001B44BB">
        <w:rPr>
          <w:rFonts w:ascii="Arial" w:hAnsi="Arial" w:cs="Arial"/>
          <w:bCs/>
          <w:i/>
          <w:sz w:val="24"/>
          <w:szCs w:val="24"/>
        </w:rPr>
        <w:t>«Рекомендовать администр</w:t>
      </w:r>
      <w:r>
        <w:rPr>
          <w:rFonts w:ascii="Arial" w:hAnsi="Arial" w:cs="Arial"/>
          <w:bCs/>
          <w:i/>
          <w:sz w:val="24"/>
          <w:szCs w:val="24"/>
        </w:rPr>
        <w:t>ации городского округа Тольятти</w:t>
      </w:r>
      <w:r w:rsidRPr="001B44BB">
        <w:rPr>
          <w:rFonts w:ascii="Arial" w:hAnsi="Arial" w:cs="Arial"/>
          <w:bCs/>
          <w:i/>
          <w:sz w:val="24"/>
          <w:szCs w:val="24"/>
        </w:rPr>
        <w:t xml:space="preserve"> рассмотреть возможность строительства новой скважины</w:t>
      </w:r>
      <w:r w:rsidR="00A465F1">
        <w:rPr>
          <w:rFonts w:ascii="Arial" w:hAnsi="Arial" w:cs="Arial"/>
          <w:bCs/>
          <w:i/>
          <w:sz w:val="24"/>
          <w:szCs w:val="24"/>
        </w:rPr>
        <w:t xml:space="preserve"> на воду, а также разработки</w:t>
      </w:r>
      <w:r w:rsidRPr="001B44BB">
        <w:rPr>
          <w:rFonts w:ascii="Arial" w:hAnsi="Arial" w:cs="Arial"/>
          <w:bCs/>
          <w:i/>
          <w:sz w:val="24"/>
          <w:szCs w:val="24"/>
        </w:rPr>
        <w:t xml:space="preserve"> проект</w:t>
      </w:r>
      <w:r w:rsidR="00A465F1">
        <w:rPr>
          <w:rFonts w:ascii="Arial" w:hAnsi="Arial" w:cs="Arial"/>
          <w:bCs/>
          <w:i/>
          <w:sz w:val="24"/>
          <w:szCs w:val="24"/>
        </w:rPr>
        <w:t>а</w:t>
      </w:r>
      <w:r w:rsidRPr="001B44BB">
        <w:rPr>
          <w:rFonts w:ascii="Arial" w:hAnsi="Arial" w:cs="Arial"/>
          <w:bCs/>
          <w:i/>
          <w:sz w:val="24"/>
          <w:szCs w:val="24"/>
        </w:rPr>
        <w:t xml:space="preserve"> по обеспечению водосна</w:t>
      </w:r>
      <w:r w:rsidR="00A465F1">
        <w:rPr>
          <w:rFonts w:ascii="Arial" w:hAnsi="Arial" w:cs="Arial"/>
          <w:bCs/>
          <w:i/>
          <w:sz w:val="24"/>
          <w:szCs w:val="24"/>
        </w:rPr>
        <w:t>бжением</w:t>
      </w:r>
      <w:r>
        <w:rPr>
          <w:rFonts w:ascii="Arial" w:hAnsi="Arial" w:cs="Arial"/>
          <w:bCs/>
          <w:i/>
          <w:sz w:val="24"/>
          <w:szCs w:val="24"/>
        </w:rPr>
        <w:t xml:space="preserve"> на «</w:t>
      </w:r>
      <w:proofErr w:type="spellStart"/>
      <w:r>
        <w:rPr>
          <w:rFonts w:ascii="Arial" w:hAnsi="Arial" w:cs="Arial"/>
          <w:bCs/>
          <w:i/>
          <w:sz w:val="24"/>
          <w:szCs w:val="24"/>
        </w:rPr>
        <w:t>Тоазовском</w:t>
      </w:r>
      <w:proofErr w:type="spellEnd"/>
      <w:r>
        <w:rPr>
          <w:rFonts w:ascii="Arial" w:hAnsi="Arial" w:cs="Arial"/>
          <w:bCs/>
          <w:i/>
          <w:sz w:val="24"/>
          <w:szCs w:val="24"/>
        </w:rPr>
        <w:t>» кладбище».</w:t>
      </w:r>
    </w:p>
    <w:p w:rsidR="001B44BB" w:rsidRDefault="001B44BB" w:rsidP="00FA3FCA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lastRenderedPageBreak/>
        <w:t xml:space="preserve">Депутаты согласились с записью в протокол без голосования. </w:t>
      </w:r>
    </w:p>
    <w:p w:rsidR="001B44BB" w:rsidRDefault="001B44BB" w:rsidP="00FA3FCA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251AE2" w:rsidRDefault="00C367F0" w:rsidP="00FA3FCA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Бобров В.П. – Когда будут внесены изменения в Генеральный план городского округа Тольятти в части двух новых участков по 40 га под захоронения? Когда будет обеспечена транспортная доступность к данным территориям?</w:t>
      </w:r>
    </w:p>
    <w:p w:rsidR="00C367F0" w:rsidRDefault="00C367F0" w:rsidP="00FA3FCA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C367F0" w:rsidRDefault="003A619A" w:rsidP="00FA3FCA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Квасов И.Н. – Проинформировал, что на прошлой неделе администрация направила обращение в министерство градостроительной политики Самарской области на точечное внесение изменений в Генеральный план по земельному участку 40 га</w:t>
      </w:r>
      <w:r w:rsidR="007C6860">
        <w:rPr>
          <w:rFonts w:ascii="Arial" w:hAnsi="Arial" w:cs="Arial"/>
          <w:bCs/>
          <w:sz w:val="24"/>
          <w:szCs w:val="24"/>
        </w:rPr>
        <w:t xml:space="preserve"> (вторая очередь Тольяттинского городского кладбища)</w:t>
      </w:r>
      <w:r>
        <w:rPr>
          <w:rFonts w:ascii="Arial" w:hAnsi="Arial" w:cs="Arial"/>
          <w:bCs/>
          <w:sz w:val="24"/>
          <w:szCs w:val="24"/>
        </w:rPr>
        <w:t xml:space="preserve">. Планируется, что изменения в Генеральный план будут внесены в 2025 году либо в части всего Генерального плана, либо точечно по земельным участкам. </w:t>
      </w:r>
    </w:p>
    <w:p w:rsidR="003A619A" w:rsidRDefault="003A619A" w:rsidP="00FA3FCA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3A619A" w:rsidRDefault="003A619A" w:rsidP="00FA3FCA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Бобров В.П. – Поднял вопрос </w:t>
      </w:r>
      <w:r w:rsidR="009543E6">
        <w:rPr>
          <w:rFonts w:ascii="Arial" w:hAnsi="Arial" w:cs="Arial"/>
          <w:bCs/>
          <w:sz w:val="24"/>
          <w:szCs w:val="24"/>
        </w:rPr>
        <w:t>по четвертой очереди «</w:t>
      </w:r>
      <w:proofErr w:type="spellStart"/>
      <w:r w:rsidR="009543E6">
        <w:rPr>
          <w:rFonts w:ascii="Arial" w:hAnsi="Arial" w:cs="Arial"/>
          <w:bCs/>
          <w:sz w:val="24"/>
          <w:szCs w:val="24"/>
        </w:rPr>
        <w:t>Тоазовского</w:t>
      </w:r>
      <w:proofErr w:type="spellEnd"/>
      <w:r w:rsidR="009543E6">
        <w:rPr>
          <w:rFonts w:ascii="Arial" w:hAnsi="Arial" w:cs="Arial"/>
          <w:bCs/>
          <w:sz w:val="24"/>
          <w:szCs w:val="24"/>
        </w:rPr>
        <w:t xml:space="preserve">» кладбища. Планируется ли </w:t>
      </w:r>
      <w:r w:rsidR="007C6860">
        <w:rPr>
          <w:rFonts w:ascii="Arial" w:hAnsi="Arial" w:cs="Arial"/>
          <w:bCs/>
          <w:sz w:val="24"/>
          <w:szCs w:val="24"/>
        </w:rPr>
        <w:t xml:space="preserve">обустройство дорог </w:t>
      </w:r>
      <w:r w:rsidR="009543E6">
        <w:rPr>
          <w:rFonts w:ascii="Arial" w:hAnsi="Arial" w:cs="Arial"/>
          <w:bCs/>
          <w:sz w:val="24"/>
          <w:szCs w:val="24"/>
        </w:rPr>
        <w:t>к местам захоронения?</w:t>
      </w:r>
      <w:r w:rsidR="009757AF">
        <w:rPr>
          <w:rFonts w:ascii="Arial" w:hAnsi="Arial" w:cs="Arial"/>
          <w:bCs/>
          <w:sz w:val="24"/>
          <w:szCs w:val="24"/>
        </w:rPr>
        <w:t xml:space="preserve"> </w:t>
      </w:r>
    </w:p>
    <w:p w:rsidR="009543E6" w:rsidRDefault="009543E6" w:rsidP="00FA3FCA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9543E6" w:rsidRDefault="009543E6" w:rsidP="00FA3FCA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Игнатьева О.Н. – Проинформировала, что в 2019 году департаментом градостроительной деятельности администрации был разработан прое</w:t>
      </w:r>
      <w:proofErr w:type="gramStart"/>
      <w:r>
        <w:rPr>
          <w:rFonts w:ascii="Arial" w:hAnsi="Arial" w:cs="Arial"/>
          <w:bCs/>
          <w:sz w:val="24"/>
          <w:szCs w:val="24"/>
        </w:rPr>
        <w:t>кт стр</w:t>
      </w:r>
      <w:proofErr w:type="gramEnd"/>
      <w:r>
        <w:rPr>
          <w:rFonts w:ascii="Arial" w:hAnsi="Arial" w:cs="Arial"/>
          <w:bCs/>
          <w:sz w:val="24"/>
          <w:szCs w:val="24"/>
        </w:rPr>
        <w:t>оительства подъездных путей к местам захоронения. Данный проект не был реализован в связи с неточностью по кадастровому учету земельных участков, средства были возвращены в бюджет</w:t>
      </w:r>
      <w:r w:rsidR="009757AF">
        <w:rPr>
          <w:rFonts w:ascii="Arial" w:hAnsi="Arial" w:cs="Arial"/>
          <w:bCs/>
          <w:sz w:val="24"/>
          <w:szCs w:val="24"/>
        </w:rPr>
        <w:t xml:space="preserve">. </w:t>
      </w:r>
    </w:p>
    <w:p w:rsidR="009757AF" w:rsidRPr="002D3068" w:rsidRDefault="009757AF" w:rsidP="00FA3FCA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596130" w:rsidRDefault="00596130" w:rsidP="00FA3FCA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Рузанов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С.Ю. – Предложил внести запись в протокол заседания Думы:</w:t>
      </w:r>
    </w:p>
    <w:p w:rsidR="00596130" w:rsidRPr="00596130" w:rsidRDefault="00596130" w:rsidP="00596130">
      <w:pPr>
        <w:ind w:firstLine="709"/>
        <w:jc w:val="both"/>
        <w:rPr>
          <w:rFonts w:ascii="Arial" w:hAnsi="Arial" w:cs="Arial"/>
          <w:bCs/>
          <w:i/>
          <w:sz w:val="24"/>
          <w:szCs w:val="24"/>
        </w:rPr>
      </w:pPr>
      <w:r w:rsidRPr="00596130">
        <w:rPr>
          <w:rFonts w:ascii="Arial" w:hAnsi="Arial" w:cs="Arial"/>
          <w:bCs/>
          <w:i/>
          <w:sz w:val="24"/>
          <w:szCs w:val="24"/>
        </w:rPr>
        <w:t>«Рекомендовать постоянной комиссии по городскому хозяйству (</w:t>
      </w:r>
      <w:proofErr w:type="spellStart"/>
      <w:r w:rsidRPr="00596130">
        <w:rPr>
          <w:rFonts w:ascii="Arial" w:hAnsi="Arial" w:cs="Arial"/>
          <w:bCs/>
          <w:i/>
          <w:sz w:val="24"/>
          <w:szCs w:val="24"/>
        </w:rPr>
        <w:t>Дорожкин</w:t>
      </w:r>
      <w:proofErr w:type="spellEnd"/>
      <w:r w:rsidRPr="00596130">
        <w:rPr>
          <w:rFonts w:ascii="Arial" w:hAnsi="Arial" w:cs="Arial"/>
          <w:bCs/>
          <w:i/>
          <w:sz w:val="24"/>
          <w:szCs w:val="24"/>
        </w:rPr>
        <w:t xml:space="preserve"> А.В.) инициировать проведение совещания по вопросу строительства подъездных путей к четвертой очереди «</w:t>
      </w:r>
      <w:proofErr w:type="spellStart"/>
      <w:r w:rsidRPr="00596130">
        <w:rPr>
          <w:rFonts w:ascii="Arial" w:hAnsi="Arial" w:cs="Arial"/>
          <w:bCs/>
          <w:i/>
          <w:sz w:val="24"/>
          <w:szCs w:val="24"/>
        </w:rPr>
        <w:t>Тоазовского</w:t>
      </w:r>
      <w:proofErr w:type="spellEnd"/>
      <w:r w:rsidRPr="00596130">
        <w:rPr>
          <w:rFonts w:ascii="Arial" w:hAnsi="Arial" w:cs="Arial"/>
          <w:bCs/>
          <w:i/>
          <w:sz w:val="24"/>
          <w:szCs w:val="24"/>
        </w:rPr>
        <w:t>» кладбища с приглашением представителей департамента градостроительной деятельности администрации, департамента городского хозяйства администрации, постоянной комиссии по муниципальному имуществу, градостроительству и землепользованию».</w:t>
      </w:r>
    </w:p>
    <w:p w:rsidR="00596130" w:rsidRPr="00596130" w:rsidRDefault="00596130" w:rsidP="00FA3FCA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9757AF" w:rsidRDefault="00596130" w:rsidP="00FA3FCA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Депутаты согласились с записью в протокол без голосования. </w:t>
      </w:r>
    </w:p>
    <w:p w:rsidR="00596130" w:rsidRDefault="00596130" w:rsidP="00FA3FCA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596130" w:rsidRDefault="009503F9" w:rsidP="00FA3FCA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Бадьянов А.Г. </w:t>
      </w:r>
      <w:r w:rsidR="00DA05E4">
        <w:rPr>
          <w:rFonts w:ascii="Arial" w:hAnsi="Arial" w:cs="Arial"/>
          <w:bCs/>
          <w:sz w:val="24"/>
          <w:szCs w:val="24"/>
        </w:rPr>
        <w:t>–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="00DA05E4">
        <w:rPr>
          <w:rFonts w:ascii="Arial" w:hAnsi="Arial" w:cs="Arial"/>
          <w:bCs/>
          <w:sz w:val="24"/>
          <w:szCs w:val="24"/>
        </w:rPr>
        <w:t xml:space="preserve">Запланированы ли средства на благоустройство забора на кладбище </w:t>
      </w:r>
      <w:r w:rsidR="00393968">
        <w:rPr>
          <w:rFonts w:ascii="Arial" w:hAnsi="Arial" w:cs="Arial"/>
          <w:bCs/>
          <w:sz w:val="24"/>
          <w:szCs w:val="24"/>
        </w:rPr>
        <w:t xml:space="preserve">по </w:t>
      </w:r>
      <w:proofErr w:type="spellStart"/>
      <w:r w:rsidR="00393968">
        <w:rPr>
          <w:rFonts w:ascii="Arial" w:hAnsi="Arial" w:cs="Arial"/>
          <w:bCs/>
          <w:sz w:val="24"/>
          <w:szCs w:val="24"/>
        </w:rPr>
        <w:t>ул</w:t>
      </w:r>
      <w:proofErr w:type="gramStart"/>
      <w:r w:rsidR="00393968">
        <w:rPr>
          <w:rFonts w:ascii="Arial" w:hAnsi="Arial" w:cs="Arial"/>
          <w:bCs/>
          <w:sz w:val="24"/>
          <w:szCs w:val="24"/>
        </w:rPr>
        <w:t>.Н</w:t>
      </w:r>
      <w:proofErr w:type="gramEnd"/>
      <w:r w:rsidR="00393968">
        <w:rPr>
          <w:rFonts w:ascii="Arial" w:hAnsi="Arial" w:cs="Arial"/>
          <w:bCs/>
          <w:sz w:val="24"/>
          <w:szCs w:val="24"/>
        </w:rPr>
        <w:t>иконова</w:t>
      </w:r>
      <w:proofErr w:type="spellEnd"/>
      <w:r w:rsidR="00393968">
        <w:rPr>
          <w:rFonts w:ascii="Arial" w:hAnsi="Arial" w:cs="Arial"/>
          <w:bCs/>
          <w:sz w:val="24"/>
          <w:szCs w:val="24"/>
        </w:rPr>
        <w:t xml:space="preserve"> </w:t>
      </w:r>
      <w:r w:rsidR="00DA05E4">
        <w:rPr>
          <w:rFonts w:ascii="Arial" w:hAnsi="Arial" w:cs="Arial"/>
          <w:bCs/>
          <w:sz w:val="24"/>
          <w:szCs w:val="24"/>
        </w:rPr>
        <w:t xml:space="preserve">в </w:t>
      </w:r>
      <w:proofErr w:type="spellStart"/>
      <w:r w:rsidR="00DA05E4">
        <w:rPr>
          <w:rFonts w:ascii="Arial" w:hAnsi="Arial" w:cs="Arial"/>
          <w:bCs/>
          <w:sz w:val="24"/>
          <w:szCs w:val="24"/>
        </w:rPr>
        <w:t>мкр</w:t>
      </w:r>
      <w:proofErr w:type="spellEnd"/>
      <w:r w:rsidR="00DA05E4">
        <w:rPr>
          <w:rFonts w:ascii="Arial" w:hAnsi="Arial" w:cs="Arial"/>
          <w:bCs/>
          <w:sz w:val="24"/>
          <w:szCs w:val="24"/>
        </w:rPr>
        <w:t xml:space="preserve"> Федоровка</w:t>
      </w:r>
      <w:r w:rsidR="00393968">
        <w:rPr>
          <w:rFonts w:ascii="Arial" w:hAnsi="Arial" w:cs="Arial"/>
          <w:bCs/>
          <w:sz w:val="24"/>
          <w:szCs w:val="24"/>
        </w:rPr>
        <w:t>, учитывая, что осуществляется реконструкция дороги</w:t>
      </w:r>
      <w:r w:rsidR="00DA05E4">
        <w:rPr>
          <w:rFonts w:ascii="Arial" w:hAnsi="Arial" w:cs="Arial"/>
          <w:bCs/>
          <w:sz w:val="24"/>
          <w:szCs w:val="24"/>
        </w:rPr>
        <w:t>?</w:t>
      </w:r>
    </w:p>
    <w:p w:rsidR="00762248" w:rsidRDefault="00762248" w:rsidP="00FA3FCA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762248" w:rsidRDefault="00762248" w:rsidP="00FA3FCA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Игнатьева О.Н. – Проинформировала, что ограждение на территории Федоровского кладбища находится на земельном участке, используемого под дорогу. После того, как будет сформирована зона С-1, возможно будет заложить ср</w:t>
      </w:r>
      <w:r w:rsidR="00393968">
        <w:rPr>
          <w:rFonts w:ascii="Arial" w:hAnsi="Arial" w:cs="Arial"/>
          <w:bCs/>
          <w:sz w:val="24"/>
          <w:szCs w:val="24"/>
        </w:rPr>
        <w:t>едства в бюджете и сделать ограждение</w:t>
      </w:r>
      <w:r>
        <w:rPr>
          <w:rFonts w:ascii="Arial" w:hAnsi="Arial" w:cs="Arial"/>
          <w:bCs/>
          <w:sz w:val="24"/>
          <w:szCs w:val="24"/>
        </w:rPr>
        <w:t>.</w:t>
      </w:r>
    </w:p>
    <w:p w:rsidR="00393968" w:rsidRDefault="00393968" w:rsidP="00FA3FCA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851A63" w:rsidRDefault="00851A63" w:rsidP="00FA3FCA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Бобров В.П. покинул зал заседаний Думы (предварительно уведомив председателя Думы).</w:t>
      </w:r>
    </w:p>
    <w:p w:rsidR="00851A63" w:rsidRPr="00596130" w:rsidRDefault="00851A63" w:rsidP="00FA3FCA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FA3FCA" w:rsidRPr="00A97921" w:rsidRDefault="00FA3FCA" w:rsidP="00FA3FCA">
      <w:pPr>
        <w:ind w:firstLine="709"/>
        <w:jc w:val="both"/>
        <w:rPr>
          <w:rFonts w:ascii="Arial" w:hAnsi="Arial" w:cs="Arial"/>
          <w:bCs/>
          <w:i/>
          <w:sz w:val="24"/>
          <w:szCs w:val="24"/>
        </w:rPr>
      </w:pPr>
      <w:r w:rsidRPr="00A97921">
        <w:rPr>
          <w:rFonts w:ascii="Arial" w:hAnsi="Arial" w:cs="Arial"/>
          <w:bCs/>
          <w:i/>
          <w:sz w:val="24"/>
          <w:szCs w:val="24"/>
        </w:rPr>
        <w:t>Выступили:</w:t>
      </w:r>
    </w:p>
    <w:p w:rsidR="00856384" w:rsidRDefault="00856384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851A63" w:rsidRDefault="00851A63" w:rsidP="00851A63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Дорожкин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А.В. </w:t>
      </w:r>
      <w:r w:rsidRPr="00996DC9">
        <w:rPr>
          <w:rFonts w:ascii="Arial" w:hAnsi="Arial" w:cs="Arial"/>
          <w:bCs/>
          <w:sz w:val="24"/>
          <w:szCs w:val="24"/>
        </w:rPr>
        <w:t xml:space="preserve">– Проинформировал о ходе обсуждения вопроса на заседании профильной комиссии. </w:t>
      </w:r>
      <w:r>
        <w:rPr>
          <w:rFonts w:ascii="Arial" w:hAnsi="Arial" w:cs="Arial"/>
          <w:bCs/>
          <w:sz w:val="24"/>
          <w:szCs w:val="24"/>
        </w:rPr>
        <w:t>Прокомментировал проект решения Думы, подготовленный постоянной комиссией</w:t>
      </w:r>
      <w:r w:rsidRPr="00996DC9">
        <w:rPr>
          <w:rFonts w:ascii="Arial" w:hAnsi="Arial" w:cs="Arial"/>
          <w:bCs/>
          <w:sz w:val="24"/>
          <w:szCs w:val="24"/>
        </w:rPr>
        <w:t xml:space="preserve"> по</w:t>
      </w:r>
      <w:r>
        <w:rPr>
          <w:rFonts w:ascii="Arial" w:hAnsi="Arial" w:cs="Arial"/>
          <w:bCs/>
          <w:sz w:val="24"/>
          <w:szCs w:val="24"/>
        </w:rPr>
        <w:t xml:space="preserve"> городскому хозяйству</w:t>
      </w:r>
      <w:r w:rsidRPr="00996DC9">
        <w:rPr>
          <w:rFonts w:ascii="Arial" w:hAnsi="Arial" w:cs="Arial"/>
          <w:bCs/>
          <w:sz w:val="24"/>
          <w:szCs w:val="24"/>
        </w:rPr>
        <w:t>.</w:t>
      </w:r>
      <w:r w:rsidRPr="00851A63">
        <w:rPr>
          <w:rFonts w:ascii="Arial" w:hAnsi="Arial" w:cs="Arial"/>
          <w:bCs/>
          <w:sz w:val="24"/>
          <w:szCs w:val="24"/>
        </w:rPr>
        <w:t xml:space="preserve"> </w:t>
      </w:r>
      <w:r>
        <w:rPr>
          <w:rFonts w:ascii="Arial" w:hAnsi="Arial" w:cs="Arial"/>
          <w:bCs/>
          <w:sz w:val="24"/>
          <w:szCs w:val="24"/>
        </w:rPr>
        <w:t>Предложил внести запись в протокол заседания</w:t>
      </w:r>
      <w:r w:rsidR="00B66528">
        <w:rPr>
          <w:rFonts w:ascii="Arial" w:hAnsi="Arial" w:cs="Arial"/>
          <w:bCs/>
          <w:sz w:val="24"/>
          <w:szCs w:val="24"/>
        </w:rPr>
        <w:t xml:space="preserve"> Думы</w:t>
      </w:r>
      <w:r>
        <w:rPr>
          <w:rFonts w:ascii="Arial" w:hAnsi="Arial" w:cs="Arial"/>
          <w:bCs/>
          <w:sz w:val="24"/>
          <w:szCs w:val="24"/>
        </w:rPr>
        <w:t>:</w:t>
      </w:r>
    </w:p>
    <w:p w:rsidR="00851A63" w:rsidRPr="00762248" w:rsidRDefault="00851A63" w:rsidP="00851A63">
      <w:pPr>
        <w:ind w:firstLine="709"/>
        <w:jc w:val="both"/>
        <w:rPr>
          <w:rFonts w:ascii="Arial" w:hAnsi="Arial" w:cs="Arial"/>
          <w:bCs/>
          <w:i/>
          <w:sz w:val="24"/>
          <w:szCs w:val="24"/>
        </w:rPr>
      </w:pPr>
      <w:r w:rsidRPr="00762248">
        <w:rPr>
          <w:rFonts w:ascii="Arial" w:hAnsi="Arial" w:cs="Arial"/>
          <w:bCs/>
          <w:i/>
          <w:sz w:val="24"/>
          <w:szCs w:val="24"/>
        </w:rPr>
        <w:lastRenderedPageBreak/>
        <w:t>«Рекомендовать администр</w:t>
      </w:r>
      <w:r>
        <w:rPr>
          <w:rFonts w:ascii="Arial" w:hAnsi="Arial" w:cs="Arial"/>
          <w:bCs/>
          <w:i/>
          <w:sz w:val="24"/>
          <w:szCs w:val="24"/>
        </w:rPr>
        <w:t>ации городского округа Тольятти</w:t>
      </w:r>
      <w:r w:rsidRPr="00762248">
        <w:rPr>
          <w:rFonts w:ascii="Arial" w:hAnsi="Arial" w:cs="Arial"/>
          <w:bCs/>
          <w:i/>
          <w:sz w:val="24"/>
          <w:szCs w:val="24"/>
        </w:rPr>
        <w:t xml:space="preserve"> предусмотреть в проекте изменений в Генеральный план городского округа Тольятти, утвержденный решением Думы городско</w:t>
      </w:r>
      <w:r w:rsidR="00B66528">
        <w:rPr>
          <w:rFonts w:ascii="Arial" w:hAnsi="Arial" w:cs="Arial"/>
          <w:bCs/>
          <w:i/>
          <w:sz w:val="24"/>
          <w:szCs w:val="24"/>
        </w:rPr>
        <w:t>го округа Тольятти от 25.05.2018</w:t>
      </w:r>
      <w:bookmarkStart w:id="0" w:name="_GoBack"/>
      <w:bookmarkEnd w:id="0"/>
      <w:r w:rsidRPr="00762248">
        <w:rPr>
          <w:rFonts w:ascii="Arial" w:hAnsi="Arial" w:cs="Arial"/>
          <w:bCs/>
          <w:i/>
          <w:sz w:val="24"/>
          <w:szCs w:val="24"/>
        </w:rPr>
        <w:t xml:space="preserve"> № 1756, мероприятия по строительству крематория на территории городского округа Тольятти». </w:t>
      </w:r>
    </w:p>
    <w:p w:rsidR="00851A63" w:rsidRDefault="00851A63" w:rsidP="00851A63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851A63" w:rsidRDefault="00851A63" w:rsidP="00851A63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Депутаты согласились с записью в протокол без голосования. </w:t>
      </w:r>
    </w:p>
    <w:p w:rsidR="00851A63" w:rsidRPr="00996DC9" w:rsidRDefault="00851A63" w:rsidP="00851A63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851A63" w:rsidRPr="00996DC9" w:rsidRDefault="00851A63" w:rsidP="00851A63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 w:rsidRPr="00996DC9">
        <w:rPr>
          <w:rFonts w:ascii="Arial" w:hAnsi="Arial" w:cs="Arial"/>
          <w:bCs/>
          <w:sz w:val="24"/>
          <w:szCs w:val="24"/>
        </w:rPr>
        <w:t>Рузанов</w:t>
      </w:r>
      <w:proofErr w:type="spellEnd"/>
      <w:r w:rsidRPr="00996DC9">
        <w:rPr>
          <w:rFonts w:ascii="Arial" w:hAnsi="Arial" w:cs="Arial"/>
          <w:bCs/>
          <w:sz w:val="24"/>
          <w:szCs w:val="24"/>
        </w:rPr>
        <w:t xml:space="preserve"> С.Ю. – Поставил на голосование в целом проект решения Думы, подготовленный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Pr="00DB51AA">
        <w:rPr>
          <w:rFonts w:ascii="Arial" w:hAnsi="Arial" w:cs="Arial"/>
          <w:bCs/>
          <w:sz w:val="24"/>
          <w:szCs w:val="24"/>
        </w:rPr>
        <w:t>постоянной комиссией по</w:t>
      </w:r>
      <w:r>
        <w:rPr>
          <w:rFonts w:ascii="Arial" w:hAnsi="Arial" w:cs="Arial"/>
          <w:bCs/>
          <w:sz w:val="24"/>
          <w:szCs w:val="24"/>
        </w:rPr>
        <w:t xml:space="preserve"> городскому хозяйству</w:t>
      </w:r>
      <w:r w:rsidRPr="00996DC9">
        <w:rPr>
          <w:rFonts w:ascii="Arial" w:hAnsi="Arial" w:cs="Arial"/>
          <w:bCs/>
          <w:sz w:val="24"/>
          <w:szCs w:val="24"/>
        </w:rPr>
        <w:t>.</w:t>
      </w:r>
    </w:p>
    <w:p w:rsidR="00851A63" w:rsidRPr="00996DC9" w:rsidRDefault="00851A63" w:rsidP="00851A63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851A63" w:rsidRPr="00996DC9" w:rsidRDefault="00851A63" w:rsidP="00851A63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Голосовали (10:48:44</w:t>
      </w:r>
      <w:r w:rsidRPr="00996DC9">
        <w:rPr>
          <w:rFonts w:ascii="Arial" w:hAnsi="Arial" w:cs="Arial"/>
          <w:bCs/>
          <w:sz w:val="24"/>
          <w:szCs w:val="24"/>
        </w:rPr>
        <w:t xml:space="preserve">):  </w:t>
      </w:r>
    </w:p>
    <w:p w:rsidR="00851A63" w:rsidRPr="00996DC9" w:rsidRDefault="00851A63" w:rsidP="00851A63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29</w:t>
      </w:r>
      <w:r w:rsidRPr="00996DC9">
        <w:rPr>
          <w:rFonts w:ascii="Arial" w:hAnsi="Arial" w:cs="Arial"/>
          <w:bCs/>
          <w:sz w:val="24"/>
          <w:szCs w:val="24"/>
        </w:rPr>
        <w:t>;</w:t>
      </w:r>
    </w:p>
    <w:p w:rsidR="00851A63" w:rsidRPr="00996DC9" w:rsidRDefault="00851A63" w:rsidP="00851A63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 w:rsidRPr="00996DC9">
        <w:rPr>
          <w:rFonts w:ascii="Arial" w:hAnsi="Arial" w:cs="Arial"/>
          <w:bCs/>
          <w:sz w:val="24"/>
          <w:szCs w:val="24"/>
        </w:rPr>
        <w:t>против – нет;</w:t>
      </w:r>
    </w:p>
    <w:p w:rsidR="00851A63" w:rsidRPr="00996DC9" w:rsidRDefault="00851A63" w:rsidP="00851A63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 w:rsidRPr="00996DC9">
        <w:rPr>
          <w:rFonts w:ascii="Arial" w:hAnsi="Arial" w:cs="Arial"/>
          <w:bCs/>
          <w:sz w:val="24"/>
          <w:szCs w:val="24"/>
        </w:rPr>
        <w:t>воздержались – нет;</w:t>
      </w:r>
    </w:p>
    <w:p w:rsidR="00851A63" w:rsidRPr="00996DC9" w:rsidRDefault="00851A63" w:rsidP="00851A63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не голосовали – 1</w:t>
      </w:r>
      <w:r w:rsidRPr="00996DC9">
        <w:rPr>
          <w:rFonts w:ascii="Arial" w:hAnsi="Arial" w:cs="Arial"/>
          <w:bCs/>
          <w:sz w:val="24"/>
          <w:szCs w:val="24"/>
        </w:rPr>
        <w:t xml:space="preserve">. </w:t>
      </w:r>
    </w:p>
    <w:p w:rsidR="00851A63" w:rsidRDefault="00851A63" w:rsidP="00851A63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851A63" w:rsidRDefault="00851A63" w:rsidP="00851A63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С учетом мнений Воробьева В.А. – «за», </w:t>
      </w:r>
      <w:proofErr w:type="spellStart"/>
      <w:r>
        <w:rPr>
          <w:rFonts w:ascii="Arial" w:hAnsi="Arial" w:cs="Arial"/>
          <w:sz w:val="24"/>
          <w:szCs w:val="24"/>
        </w:rPr>
        <w:t>Камбарова</w:t>
      </w:r>
      <w:proofErr w:type="spellEnd"/>
      <w:r>
        <w:rPr>
          <w:rFonts w:ascii="Arial" w:hAnsi="Arial" w:cs="Arial"/>
          <w:sz w:val="24"/>
          <w:szCs w:val="24"/>
        </w:rPr>
        <w:t xml:space="preserve"> А.М. – «за», </w:t>
      </w:r>
      <w:r>
        <w:rPr>
          <w:rFonts w:ascii="Arial" w:hAnsi="Arial" w:cs="Arial"/>
          <w:sz w:val="24"/>
          <w:szCs w:val="24"/>
        </w:rPr>
        <w:br/>
        <w:t>Михайлова С.В. – «за»  результаты голосования следующие:</w:t>
      </w:r>
    </w:p>
    <w:p w:rsidR="00851A63" w:rsidRDefault="00851A63" w:rsidP="00851A63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851A63" w:rsidRPr="00996DC9" w:rsidRDefault="00851A63" w:rsidP="00851A63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Голосовали</w:t>
      </w:r>
      <w:r w:rsidRPr="00996DC9">
        <w:rPr>
          <w:rFonts w:ascii="Arial" w:hAnsi="Arial" w:cs="Arial"/>
          <w:bCs/>
          <w:sz w:val="24"/>
          <w:szCs w:val="24"/>
        </w:rPr>
        <w:t xml:space="preserve">:  </w:t>
      </w:r>
    </w:p>
    <w:p w:rsidR="00851A63" w:rsidRPr="00996DC9" w:rsidRDefault="00851A63" w:rsidP="00851A63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32</w:t>
      </w:r>
      <w:r w:rsidRPr="00996DC9">
        <w:rPr>
          <w:rFonts w:ascii="Arial" w:hAnsi="Arial" w:cs="Arial"/>
          <w:bCs/>
          <w:sz w:val="24"/>
          <w:szCs w:val="24"/>
        </w:rPr>
        <w:t>;</w:t>
      </w:r>
    </w:p>
    <w:p w:rsidR="00851A63" w:rsidRPr="00996DC9" w:rsidRDefault="00851A63" w:rsidP="00851A63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 w:rsidRPr="00996DC9">
        <w:rPr>
          <w:rFonts w:ascii="Arial" w:hAnsi="Arial" w:cs="Arial"/>
          <w:bCs/>
          <w:sz w:val="24"/>
          <w:szCs w:val="24"/>
        </w:rPr>
        <w:t>против – нет;</w:t>
      </w:r>
    </w:p>
    <w:p w:rsidR="00851A63" w:rsidRPr="00996DC9" w:rsidRDefault="00851A63" w:rsidP="00851A63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воздержались – нет</w:t>
      </w:r>
      <w:r w:rsidRPr="00996DC9">
        <w:rPr>
          <w:rFonts w:ascii="Arial" w:hAnsi="Arial" w:cs="Arial"/>
          <w:bCs/>
          <w:sz w:val="24"/>
          <w:szCs w:val="24"/>
        </w:rPr>
        <w:t>;</w:t>
      </w:r>
    </w:p>
    <w:p w:rsidR="00851A63" w:rsidRPr="00996DC9" w:rsidRDefault="00851A63" w:rsidP="00851A63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не голосовали – 1</w:t>
      </w:r>
      <w:r w:rsidRPr="00996DC9">
        <w:rPr>
          <w:rFonts w:ascii="Arial" w:hAnsi="Arial" w:cs="Arial"/>
          <w:bCs/>
          <w:sz w:val="24"/>
          <w:szCs w:val="24"/>
        </w:rPr>
        <w:t xml:space="preserve">. </w:t>
      </w:r>
    </w:p>
    <w:p w:rsidR="00851A63" w:rsidRPr="00996DC9" w:rsidRDefault="00851A63" w:rsidP="00851A63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851A63" w:rsidRPr="00996DC9" w:rsidRDefault="00851A63" w:rsidP="00851A63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996DC9">
        <w:rPr>
          <w:rFonts w:ascii="Arial" w:hAnsi="Arial" w:cs="Arial"/>
          <w:bCs/>
          <w:sz w:val="24"/>
          <w:szCs w:val="24"/>
        </w:rPr>
        <w:t>Решение принято.</w:t>
      </w:r>
    </w:p>
    <w:p w:rsidR="00851A63" w:rsidRDefault="00851A63" w:rsidP="00851A63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0E501E">
        <w:rPr>
          <w:rFonts w:ascii="Arial" w:hAnsi="Arial" w:cs="Arial"/>
          <w:b/>
          <w:bCs/>
          <w:sz w:val="24"/>
          <w:szCs w:val="24"/>
        </w:rPr>
        <w:t>РЕШИЛИ:</w:t>
      </w:r>
      <w:r>
        <w:rPr>
          <w:rFonts w:ascii="Arial" w:hAnsi="Arial" w:cs="Arial"/>
          <w:bCs/>
          <w:sz w:val="24"/>
          <w:szCs w:val="24"/>
        </w:rPr>
        <w:t xml:space="preserve"> решение № 466</w:t>
      </w:r>
      <w:r w:rsidRPr="00996DC9">
        <w:rPr>
          <w:rFonts w:ascii="Arial" w:hAnsi="Arial" w:cs="Arial"/>
          <w:bCs/>
          <w:sz w:val="24"/>
          <w:szCs w:val="24"/>
        </w:rPr>
        <w:t xml:space="preserve"> прилагается.</w:t>
      </w:r>
    </w:p>
    <w:p w:rsidR="00851A63" w:rsidRPr="00B75DCB" w:rsidRDefault="00851A63" w:rsidP="00851A63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856384" w:rsidRDefault="00856384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247B97" w:rsidRPr="00FA3FCA" w:rsidRDefault="00247B97" w:rsidP="00247B9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СЛУШАЛИ: 6</w:t>
      </w:r>
      <w:r>
        <w:rPr>
          <w:rFonts w:ascii="Arial" w:hAnsi="Arial" w:cs="Arial"/>
          <w:bCs/>
          <w:sz w:val="24"/>
          <w:szCs w:val="24"/>
        </w:rPr>
        <w:t xml:space="preserve">. </w:t>
      </w:r>
      <w:r w:rsidRPr="00247B97">
        <w:rPr>
          <w:rFonts w:ascii="Arial" w:hAnsi="Arial" w:cs="Arial"/>
          <w:bCs/>
          <w:sz w:val="24"/>
          <w:szCs w:val="24"/>
        </w:rPr>
        <w:t>Соловьев</w:t>
      </w:r>
      <w:r>
        <w:rPr>
          <w:rFonts w:ascii="Arial" w:hAnsi="Arial" w:cs="Arial"/>
          <w:bCs/>
          <w:sz w:val="24"/>
          <w:szCs w:val="24"/>
        </w:rPr>
        <w:t xml:space="preserve">а С.Г., заместителя </w:t>
      </w:r>
      <w:r w:rsidRPr="00247B97">
        <w:rPr>
          <w:rFonts w:ascii="Arial" w:hAnsi="Arial" w:cs="Arial"/>
          <w:bCs/>
          <w:sz w:val="24"/>
          <w:szCs w:val="24"/>
        </w:rPr>
        <w:t>руководителя департамента городского хозяйства администрации</w:t>
      </w:r>
      <w:r>
        <w:rPr>
          <w:rFonts w:ascii="Arial" w:hAnsi="Arial" w:cs="Arial"/>
          <w:bCs/>
          <w:sz w:val="24"/>
          <w:szCs w:val="24"/>
        </w:rPr>
        <w:t>, о</w:t>
      </w:r>
      <w:r w:rsidRPr="00247B97">
        <w:rPr>
          <w:rFonts w:ascii="Arial" w:hAnsi="Arial" w:cs="Arial"/>
          <w:bCs/>
          <w:sz w:val="24"/>
          <w:szCs w:val="24"/>
        </w:rPr>
        <w:t>б информации администрации городского округа Тольятти о газификации жилищно-коммунального хозяйства, промышленных и иных организаций городского округа Тольятти</w:t>
      </w:r>
      <w:r>
        <w:rPr>
          <w:rFonts w:ascii="Arial" w:hAnsi="Arial" w:cs="Arial"/>
          <w:bCs/>
          <w:sz w:val="24"/>
          <w:szCs w:val="24"/>
        </w:rPr>
        <w:t xml:space="preserve"> (Д-27</w:t>
      </w:r>
      <w:r w:rsidRPr="00FA3FCA">
        <w:rPr>
          <w:rFonts w:ascii="Arial" w:hAnsi="Arial" w:cs="Arial"/>
          <w:bCs/>
          <w:sz w:val="24"/>
          <w:szCs w:val="24"/>
        </w:rPr>
        <w:t>).</w:t>
      </w:r>
    </w:p>
    <w:p w:rsidR="00247B97" w:rsidRPr="00FA3FCA" w:rsidRDefault="00247B97" w:rsidP="00247B9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247B97" w:rsidRPr="00A97921" w:rsidRDefault="00247B97" w:rsidP="00247B9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Дорожкин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А.В. </w:t>
      </w:r>
      <w:r w:rsidRPr="00A97921">
        <w:rPr>
          <w:rFonts w:ascii="Arial" w:hAnsi="Arial" w:cs="Arial"/>
          <w:bCs/>
          <w:sz w:val="24"/>
          <w:szCs w:val="24"/>
        </w:rPr>
        <w:t>предложил перейти к вопросам и обсуждению проекта решения Думы без заслушивания доклада по данному вопросу.</w:t>
      </w:r>
    </w:p>
    <w:p w:rsidR="00247B97" w:rsidRPr="00A97921" w:rsidRDefault="00247B97" w:rsidP="00247B9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247B97" w:rsidRPr="00A97921" w:rsidRDefault="00247B97" w:rsidP="00247B9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A97921">
        <w:rPr>
          <w:rFonts w:ascii="Arial" w:hAnsi="Arial" w:cs="Arial"/>
          <w:bCs/>
          <w:sz w:val="24"/>
          <w:szCs w:val="24"/>
        </w:rPr>
        <w:t>Возражений от депутатов не поступило.</w:t>
      </w:r>
    </w:p>
    <w:p w:rsidR="00856384" w:rsidRDefault="00856384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247B97" w:rsidRPr="00A97921" w:rsidRDefault="00247B97" w:rsidP="00247B97">
      <w:pPr>
        <w:ind w:firstLine="709"/>
        <w:jc w:val="both"/>
        <w:rPr>
          <w:rFonts w:ascii="Arial" w:hAnsi="Arial" w:cs="Arial"/>
          <w:bCs/>
          <w:i/>
          <w:sz w:val="24"/>
          <w:szCs w:val="24"/>
        </w:rPr>
      </w:pPr>
      <w:r w:rsidRPr="00A97921">
        <w:rPr>
          <w:rFonts w:ascii="Arial" w:hAnsi="Arial" w:cs="Arial"/>
          <w:bCs/>
          <w:i/>
          <w:sz w:val="24"/>
          <w:szCs w:val="24"/>
        </w:rPr>
        <w:t>Выступили:</w:t>
      </w:r>
    </w:p>
    <w:p w:rsidR="00247B97" w:rsidRDefault="00247B97" w:rsidP="00247B9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247B97" w:rsidRDefault="00247B97" w:rsidP="00294ED9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Дорожкин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А.В. </w:t>
      </w:r>
      <w:r w:rsidRPr="00996DC9">
        <w:rPr>
          <w:rFonts w:ascii="Arial" w:hAnsi="Arial" w:cs="Arial"/>
          <w:bCs/>
          <w:sz w:val="24"/>
          <w:szCs w:val="24"/>
        </w:rPr>
        <w:t xml:space="preserve">– Проинформировал о ходе обсуждения вопроса на заседании профильной комиссии. </w:t>
      </w:r>
      <w:r>
        <w:rPr>
          <w:rFonts w:ascii="Arial" w:hAnsi="Arial" w:cs="Arial"/>
          <w:bCs/>
          <w:sz w:val="24"/>
          <w:szCs w:val="24"/>
        </w:rPr>
        <w:t>Прокомментировал проект решения Думы, подготовленный постоянной комиссией</w:t>
      </w:r>
      <w:r w:rsidRPr="00996DC9">
        <w:rPr>
          <w:rFonts w:ascii="Arial" w:hAnsi="Arial" w:cs="Arial"/>
          <w:bCs/>
          <w:sz w:val="24"/>
          <w:szCs w:val="24"/>
        </w:rPr>
        <w:t xml:space="preserve"> по</w:t>
      </w:r>
      <w:r>
        <w:rPr>
          <w:rFonts w:ascii="Arial" w:hAnsi="Arial" w:cs="Arial"/>
          <w:bCs/>
          <w:sz w:val="24"/>
          <w:szCs w:val="24"/>
        </w:rPr>
        <w:t xml:space="preserve"> городскому хозяйству</w:t>
      </w:r>
      <w:r w:rsidRPr="00996DC9">
        <w:rPr>
          <w:rFonts w:ascii="Arial" w:hAnsi="Arial" w:cs="Arial"/>
          <w:bCs/>
          <w:sz w:val="24"/>
          <w:szCs w:val="24"/>
        </w:rPr>
        <w:t>.</w:t>
      </w:r>
    </w:p>
    <w:p w:rsidR="00247B97" w:rsidRPr="00996DC9" w:rsidRDefault="00247B97" w:rsidP="00247B9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247B97" w:rsidRPr="00996DC9" w:rsidRDefault="00247B97" w:rsidP="00247B9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 w:rsidRPr="00996DC9">
        <w:rPr>
          <w:rFonts w:ascii="Arial" w:hAnsi="Arial" w:cs="Arial"/>
          <w:bCs/>
          <w:sz w:val="24"/>
          <w:szCs w:val="24"/>
        </w:rPr>
        <w:t>Рузанов</w:t>
      </w:r>
      <w:proofErr w:type="spellEnd"/>
      <w:r w:rsidRPr="00996DC9">
        <w:rPr>
          <w:rFonts w:ascii="Arial" w:hAnsi="Arial" w:cs="Arial"/>
          <w:bCs/>
          <w:sz w:val="24"/>
          <w:szCs w:val="24"/>
        </w:rPr>
        <w:t xml:space="preserve"> С.Ю. – Поставил на голосование в целом проект решения Думы, подготовленный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Pr="00DB51AA">
        <w:rPr>
          <w:rFonts w:ascii="Arial" w:hAnsi="Arial" w:cs="Arial"/>
          <w:bCs/>
          <w:sz w:val="24"/>
          <w:szCs w:val="24"/>
        </w:rPr>
        <w:t>постоянной комиссией по</w:t>
      </w:r>
      <w:r>
        <w:rPr>
          <w:rFonts w:ascii="Arial" w:hAnsi="Arial" w:cs="Arial"/>
          <w:bCs/>
          <w:sz w:val="24"/>
          <w:szCs w:val="24"/>
        </w:rPr>
        <w:t xml:space="preserve"> городскому хозяйству</w:t>
      </w:r>
      <w:r w:rsidRPr="00996DC9">
        <w:rPr>
          <w:rFonts w:ascii="Arial" w:hAnsi="Arial" w:cs="Arial"/>
          <w:bCs/>
          <w:sz w:val="24"/>
          <w:szCs w:val="24"/>
        </w:rPr>
        <w:t>.</w:t>
      </w:r>
    </w:p>
    <w:p w:rsidR="00247B97" w:rsidRPr="00996DC9" w:rsidRDefault="00247B97" w:rsidP="00247B9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247B97" w:rsidRPr="00996DC9" w:rsidRDefault="00294ED9" w:rsidP="00247B9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Голосовали (10:50:05</w:t>
      </w:r>
      <w:r w:rsidR="00247B97" w:rsidRPr="00996DC9">
        <w:rPr>
          <w:rFonts w:ascii="Arial" w:hAnsi="Arial" w:cs="Arial"/>
          <w:bCs/>
          <w:sz w:val="24"/>
          <w:szCs w:val="24"/>
        </w:rPr>
        <w:t xml:space="preserve">):  </w:t>
      </w:r>
    </w:p>
    <w:p w:rsidR="00247B97" w:rsidRPr="00996DC9" w:rsidRDefault="00247B97" w:rsidP="00247B97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29</w:t>
      </w:r>
      <w:r w:rsidRPr="00996DC9">
        <w:rPr>
          <w:rFonts w:ascii="Arial" w:hAnsi="Arial" w:cs="Arial"/>
          <w:bCs/>
          <w:sz w:val="24"/>
          <w:szCs w:val="24"/>
        </w:rPr>
        <w:t>;</w:t>
      </w:r>
    </w:p>
    <w:p w:rsidR="00247B97" w:rsidRPr="00996DC9" w:rsidRDefault="00247B97" w:rsidP="00247B97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 w:rsidRPr="00996DC9">
        <w:rPr>
          <w:rFonts w:ascii="Arial" w:hAnsi="Arial" w:cs="Arial"/>
          <w:bCs/>
          <w:sz w:val="24"/>
          <w:szCs w:val="24"/>
        </w:rPr>
        <w:t>против – нет;</w:t>
      </w:r>
    </w:p>
    <w:p w:rsidR="00247B97" w:rsidRPr="00996DC9" w:rsidRDefault="00247B97" w:rsidP="00247B97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 w:rsidRPr="00996DC9">
        <w:rPr>
          <w:rFonts w:ascii="Arial" w:hAnsi="Arial" w:cs="Arial"/>
          <w:bCs/>
          <w:sz w:val="24"/>
          <w:szCs w:val="24"/>
        </w:rPr>
        <w:lastRenderedPageBreak/>
        <w:t>воздержались – нет;</w:t>
      </w:r>
    </w:p>
    <w:p w:rsidR="00247B97" w:rsidRPr="00996DC9" w:rsidRDefault="00247B97" w:rsidP="00247B97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не голосовали – 1</w:t>
      </w:r>
      <w:r w:rsidRPr="00996DC9">
        <w:rPr>
          <w:rFonts w:ascii="Arial" w:hAnsi="Arial" w:cs="Arial"/>
          <w:bCs/>
          <w:sz w:val="24"/>
          <w:szCs w:val="24"/>
        </w:rPr>
        <w:t xml:space="preserve">. </w:t>
      </w:r>
    </w:p>
    <w:p w:rsidR="00247B97" w:rsidRDefault="00247B97" w:rsidP="00247B9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247B97" w:rsidRDefault="00247B97" w:rsidP="00247B97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С учетом мнений Воробьева В.А. – «за», </w:t>
      </w:r>
      <w:proofErr w:type="spellStart"/>
      <w:r>
        <w:rPr>
          <w:rFonts w:ascii="Arial" w:hAnsi="Arial" w:cs="Arial"/>
          <w:sz w:val="24"/>
          <w:szCs w:val="24"/>
        </w:rPr>
        <w:t>Камбарова</w:t>
      </w:r>
      <w:proofErr w:type="spellEnd"/>
      <w:r>
        <w:rPr>
          <w:rFonts w:ascii="Arial" w:hAnsi="Arial" w:cs="Arial"/>
          <w:sz w:val="24"/>
          <w:szCs w:val="24"/>
        </w:rPr>
        <w:t xml:space="preserve"> А.М. – «за», </w:t>
      </w:r>
      <w:r>
        <w:rPr>
          <w:rFonts w:ascii="Arial" w:hAnsi="Arial" w:cs="Arial"/>
          <w:sz w:val="24"/>
          <w:szCs w:val="24"/>
        </w:rPr>
        <w:br/>
        <w:t>Михайлова С.В. – «за»  результаты голосования следующие:</w:t>
      </w:r>
    </w:p>
    <w:p w:rsidR="00247B97" w:rsidRDefault="00247B97" w:rsidP="00247B9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247B97" w:rsidRPr="00996DC9" w:rsidRDefault="00247B97" w:rsidP="00247B9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Голосовали</w:t>
      </w:r>
      <w:r w:rsidRPr="00996DC9">
        <w:rPr>
          <w:rFonts w:ascii="Arial" w:hAnsi="Arial" w:cs="Arial"/>
          <w:bCs/>
          <w:sz w:val="24"/>
          <w:szCs w:val="24"/>
        </w:rPr>
        <w:t xml:space="preserve">:  </w:t>
      </w:r>
    </w:p>
    <w:p w:rsidR="00247B97" w:rsidRPr="00996DC9" w:rsidRDefault="00247B97" w:rsidP="00247B97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32</w:t>
      </w:r>
      <w:r w:rsidRPr="00996DC9">
        <w:rPr>
          <w:rFonts w:ascii="Arial" w:hAnsi="Arial" w:cs="Arial"/>
          <w:bCs/>
          <w:sz w:val="24"/>
          <w:szCs w:val="24"/>
        </w:rPr>
        <w:t>;</w:t>
      </w:r>
    </w:p>
    <w:p w:rsidR="00247B97" w:rsidRPr="00996DC9" w:rsidRDefault="00247B97" w:rsidP="00247B97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 w:rsidRPr="00996DC9">
        <w:rPr>
          <w:rFonts w:ascii="Arial" w:hAnsi="Arial" w:cs="Arial"/>
          <w:bCs/>
          <w:sz w:val="24"/>
          <w:szCs w:val="24"/>
        </w:rPr>
        <w:t>против – нет;</w:t>
      </w:r>
    </w:p>
    <w:p w:rsidR="00247B97" w:rsidRPr="00996DC9" w:rsidRDefault="00247B97" w:rsidP="00247B97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воздержались – нет</w:t>
      </w:r>
      <w:r w:rsidRPr="00996DC9">
        <w:rPr>
          <w:rFonts w:ascii="Arial" w:hAnsi="Arial" w:cs="Arial"/>
          <w:bCs/>
          <w:sz w:val="24"/>
          <w:szCs w:val="24"/>
        </w:rPr>
        <w:t>;</w:t>
      </w:r>
    </w:p>
    <w:p w:rsidR="00247B97" w:rsidRPr="00996DC9" w:rsidRDefault="00247B97" w:rsidP="00247B97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не голосовали – 1</w:t>
      </w:r>
      <w:r w:rsidRPr="00996DC9">
        <w:rPr>
          <w:rFonts w:ascii="Arial" w:hAnsi="Arial" w:cs="Arial"/>
          <w:bCs/>
          <w:sz w:val="24"/>
          <w:szCs w:val="24"/>
        </w:rPr>
        <w:t xml:space="preserve">. </w:t>
      </w:r>
    </w:p>
    <w:p w:rsidR="00247B97" w:rsidRPr="00996DC9" w:rsidRDefault="00247B97" w:rsidP="00247B9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247B97" w:rsidRPr="00996DC9" w:rsidRDefault="00247B97" w:rsidP="00247B9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996DC9">
        <w:rPr>
          <w:rFonts w:ascii="Arial" w:hAnsi="Arial" w:cs="Arial"/>
          <w:bCs/>
          <w:sz w:val="24"/>
          <w:szCs w:val="24"/>
        </w:rPr>
        <w:t>Решение принято.</w:t>
      </w:r>
    </w:p>
    <w:p w:rsidR="00247B97" w:rsidRDefault="00247B97" w:rsidP="00247B9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0E501E">
        <w:rPr>
          <w:rFonts w:ascii="Arial" w:hAnsi="Arial" w:cs="Arial"/>
          <w:b/>
          <w:bCs/>
          <w:sz w:val="24"/>
          <w:szCs w:val="24"/>
        </w:rPr>
        <w:t>РЕШИЛИ:</w:t>
      </w:r>
      <w:r w:rsidR="00294ED9">
        <w:rPr>
          <w:rFonts w:ascii="Arial" w:hAnsi="Arial" w:cs="Arial"/>
          <w:bCs/>
          <w:sz w:val="24"/>
          <w:szCs w:val="24"/>
        </w:rPr>
        <w:t xml:space="preserve"> решение № 467</w:t>
      </w:r>
      <w:r w:rsidRPr="00996DC9">
        <w:rPr>
          <w:rFonts w:ascii="Arial" w:hAnsi="Arial" w:cs="Arial"/>
          <w:bCs/>
          <w:sz w:val="24"/>
          <w:szCs w:val="24"/>
        </w:rPr>
        <w:t xml:space="preserve"> прилагается.</w:t>
      </w:r>
    </w:p>
    <w:p w:rsidR="00FA3FCA" w:rsidRDefault="00FA3FCA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FA3FCA" w:rsidRDefault="00FA3FCA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BD7924" w:rsidRPr="00FA3FCA" w:rsidRDefault="00BD7924" w:rsidP="00BD792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СЛУШАЛИ: 7</w:t>
      </w:r>
      <w:r>
        <w:rPr>
          <w:rFonts w:ascii="Arial" w:hAnsi="Arial" w:cs="Arial"/>
          <w:bCs/>
          <w:sz w:val="24"/>
          <w:szCs w:val="24"/>
        </w:rPr>
        <w:t>. Лебедеву Л.М., руководителя</w:t>
      </w:r>
      <w:r w:rsidRPr="00BD7924">
        <w:rPr>
          <w:rFonts w:ascii="Arial" w:hAnsi="Arial" w:cs="Arial"/>
          <w:bCs/>
          <w:sz w:val="24"/>
          <w:szCs w:val="24"/>
        </w:rPr>
        <w:t xml:space="preserve"> департамента образования администрации</w:t>
      </w:r>
      <w:r>
        <w:rPr>
          <w:rFonts w:ascii="Arial" w:hAnsi="Arial" w:cs="Arial"/>
          <w:bCs/>
          <w:sz w:val="24"/>
          <w:szCs w:val="24"/>
        </w:rPr>
        <w:t>, о</w:t>
      </w:r>
      <w:r w:rsidRPr="00BD7924">
        <w:rPr>
          <w:rFonts w:ascii="Arial" w:hAnsi="Arial" w:cs="Arial"/>
          <w:bCs/>
          <w:sz w:val="24"/>
          <w:szCs w:val="24"/>
        </w:rPr>
        <w:t>б информации администрации городского округа Тольятти о реализации мероприятий военно-спортивной направленности («Зарница 2.0», «Юный спасатель») в рамках Плана мероприятий по патриотическому воспитанию граждан, проживающих на территории городского округа Тольятти, в 2024 году и планах на 2025 год</w:t>
      </w:r>
      <w:r>
        <w:rPr>
          <w:rFonts w:ascii="Arial" w:hAnsi="Arial" w:cs="Arial"/>
          <w:bCs/>
          <w:sz w:val="24"/>
          <w:szCs w:val="24"/>
        </w:rPr>
        <w:t xml:space="preserve"> (Д-55</w:t>
      </w:r>
      <w:r w:rsidRPr="00FA3FCA">
        <w:rPr>
          <w:rFonts w:ascii="Arial" w:hAnsi="Arial" w:cs="Arial"/>
          <w:bCs/>
          <w:sz w:val="24"/>
          <w:szCs w:val="24"/>
        </w:rPr>
        <w:t>).</w:t>
      </w:r>
    </w:p>
    <w:p w:rsidR="00BD7924" w:rsidRPr="00FA3FCA" w:rsidRDefault="00BD7924" w:rsidP="00BD792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BD7924" w:rsidRPr="00A97921" w:rsidRDefault="00BD7924" w:rsidP="00BD792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Подоляко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В.И. </w:t>
      </w:r>
      <w:r w:rsidRPr="00A97921">
        <w:rPr>
          <w:rFonts w:ascii="Arial" w:hAnsi="Arial" w:cs="Arial"/>
          <w:bCs/>
          <w:sz w:val="24"/>
          <w:szCs w:val="24"/>
        </w:rPr>
        <w:t>предложил перейти к вопросам и обсуждению проекта решения Думы без заслушивания доклада по данному вопросу.</w:t>
      </w:r>
    </w:p>
    <w:p w:rsidR="00BD7924" w:rsidRPr="00A97921" w:rsidRDefault="00BD7924" w:rsidP="00BD792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BD7924" w:rsidRPr="00A97921" w:rsidRDefault="00BD7924" w:rsidP="00BD792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A97921">
        <w:rPr>
          <w:rFonts w:ascii="Arial" w:hAnsi="Arial" w:cs="Arial"/>
          <w:bCs/>
          <w:sz w:val="24"/>
          <w:szCs w:val="24"/>
        </w:rPr>
        <w:t>Возражений от депутатов не поступило.</w:t>
      </w:r>
    </w:p>
    <w:p w:rsidR="00BD7924" w:rsidRDefault="00BD7924" w:rsidP="00BD792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BD7924" w:rsidRPr="00BE362C" w:rsidRDefault="00BE362C" w:rsidP="00BD7924">
      <w:pPr>
        <w:ind w:firstLine="709"/>
        <w:jc w:val="both"/>
        <w:rPr>
          <w:rFonts w:ascii="Arial" w:hAnsi="Arial" w:cs="Arial"/>
          <w:bCs/>
          <w:i/>
          <w:sz w:val="24"/>
          <w:szCs w:val="24"/>
        </w:rPr>
      </w:pPr>
      <w:r w:rsidRPr="00BE362C">
        <w:rPr>
          <w:rFonts w:ascii="Arial" w:hAnsi="Arial" w:cs="Arial"/>
          <w:bCs/>
          <w:i/>
          <w:sz w:val="24"/>
          <w:szCs w:val="24"/>
        </w:rPr>
        <w:t>Вопросы:</w:t>
      </w:r>
    </w:p>
    <w:p w:rsidR="00BE362C" w:rsidRDefault="00BE362C" w:rsidP="00BD792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E16D89" w:rsidRDefault="00E16D89" w:rsidP="00BD792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Набиев А.В. </w:t>
      </w:r>
      <w:r w:rsidR="00084BB1">
        <w:rPr>
          <w:rFonts w:ascii="Arial" w:hAnsi="Arial" w:cs="Arial"/>
          <w:bCs/>
          <w:sz w:val="24"/>
          <w:szCs w:val="24"/>
        </w:rPr>
        <w:t>– Во всех ли школах городс</w:t>
      </w:r>
      <w:r w:rsidR="00B57B77">
        <w:rPr>
          <w:rFonts w:ascii="Arial" w:hAnsi="Arial" w:cs="Arial"/>
          <w:bCs/>
          <w:sz w:val="24"/>
          <w:szCs w:val="24"/>
        </w:rPr>
        <w:t>кого округа Тольятти организовано</w:t>
      </w:r>
      <w:r w:rsidR="00084BB1">
        <w:rPr>
          <w:rFonts w:ascii="Arial" w:hAnsi="Arial" w:cs="Arial"/>
          <w:bCs/>
          <w:sz w:val="24"/>
          <w:szCs w:val="24"/>
        </w:rPr>
        <w:t xml:space="preserve"> военно-патриотическое движение «ЮНАРМИЯ»?</w:t>
      </w:r>
    </w:p>
    <w:p w:rsidR="00084BB1" w:rsidRDefault="00084BB1" w:rsidP="00BD792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084BB1" w:rsidRDefault="00084BB1" w:rsidP="00BD792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Лебедева Л.М. </w:t>
      </w:r>
      <w:r w:rsidR="00FF3A97">
        <w:rPr>
          <w:rFonts w:ascii="Arial" w:hAnsi="Arial" w:cs="Arial"/>
          <w:bCs/>
          <w:sz w:val="24"/>
          <w:szCs w:val="24"/>
        </w:rPr>
        <w:t>–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="00FF3A97">
        <w:rPr>
          <w:rFonts w:ascii="Arial" w:hAnsi="Arial" w:cs="Arial"/>
          <w:bCs/>
          <w:sz w:val="24"/>
          <w:szCs w:val="24"/>
        </w:rPr>
        <w:t xml:space="preserve">Проинформировала, что движение «ЮНАРМИЯ» развивается во всех образовательных учреждениях города. Отметила, что в данном движении задействовано 7 800 участников. </w:t>
      </w:r>
    </w:p>
    <w:p w:rsidR="00BE362C" w:rsidRDefault="00BE362C" w:rsidP="00BE362C">
      <w:pPr>
        <w:ind w:firstLine="709"/>
        <w:jc w:val="both"/>
        <w:rPr>
          <w:rFonts w:ascii="Arial" w:hAnsi="Arial" w:cs="Arial"/>
          <w:bCs/>
          <w:i/>
          <w:sz w:val="24"/>
          <w:szCs w:val="24"/>
        </w:rPr>
      </w:pPr>
    </w:p>
    <w:p w:rsidR="00BE362C" w:rsidRPr="00A97921" w:rsidRDefault="00BE362C" w:rsidP="00BE362C">
      <w:pPr>
        <w:ind w:firstLine="709"/>
        <w:jc w:val="both"/>
        <w:rPr>
          <w:rFonts w:ascii="Arial" w:hAnsi="Arial" w:cs="Arial"/>
          <w:bCs/>
          <w:i/>
          <w:sz w:val="24"/>
          <w:szCs w:val="24"/>
        </w:rPr>
      </w:pPr>
      <w:r w:rsidRPr="00A97921">
        <w:rPr>
          <w:rFonts w:ascii="Arial" w:hAnsi="Arial" w:cs="Arial"/>
          <w:bCs/>
          <w:i/>
          <w:sz w:val="24"/>
          <w:szCs w:val="24"/>
        </w:rPr>
        <w:t>Выступили:</w:t>
      </w:r>
    </w:p>
    <w:p w:rsidR="00E16D89" w:rsidRDefault="00E16D89" w:rsidP="00BD792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BD7924" w:rsidRDefault="00BD7924" w:rsidP="00BD792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Подоляко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В.И. </w:t>
      </w:r>
      <w:r w:rsidRPr="00996DC9">
        <w:rPr>
          <w:rFonts w:ascii="Arial" w:hAnsi="Arial" w:cs="Arial"/>
          <w:bCs/>
          <w:sz w:val="24"/>
          <w:szCs w:val="24"/>
        </w:rPr>
        <w:t xml:space="preserve">– Проинформировал о ходе обсуждения вопроса на заседании профильной комиссии. </w:t>
      </w:r>
      <w:r>
        <w:rPr>
          <w:rFonts w:ascii="Arial" w:hAnsi="Arial" w:cs="Arial"/>
          <w:bCs/>
          <w:sz w:val="24"/>
          <w:szCs w:val="24"/>
        </w:rPr>
        <w:t>Прокомментировал проект решения Думы, подготовленный постоянной комиссией</w:t>
      </w:r>
      <w:r w:rsidRPr="00996DC9">
        <w:rPr>
          <w:rFonts w:ascii="Arial" w:hAnsi="Arial" w:cs="Arial"/>
          <w:bCs/>
          <w:sz w:val="24"/>
          <w:szCs w:val="24"/>
        </w:rPr>
        <w:t xml:space="preserve"> по</w:t>
      </w:r>
      <w:r>
        <w:rPr>
          <w:rFonts w:ascii="Arial" w:hAnsi="Arial" w:cs="Arial"/>
          <w:bCs/>
          <w:sz w:val="24"/>
          <w:szCs w:val="24"/>
        </w:rPr>
        <w:t xml:space="preserve"> социальной политике</w:t>
      </w:r>
      <w:r w:rsidRPr="00996DC9">
        <w:rPr>
          <w:rFonts w:ascii="Arial" w:hAnsi="Arial" w:cs="Arial"/>
          <w:bCs/>
          <w:sz w:val="24"/>
          <w:szCs w:val="24"/>
        </w:rPr>
        <w:t>.</w:t>
      </w:r>
    </w:p>
    <w:p w:rsidR="00BD7924" w:rsidRPr="00996DC9" w:rsidRDefault="00BD7924" w:rsidP="00BD792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BD7924" w:rsidRPr="00996DC9" w:rsidRDefault="00BD7924" w:rsidP="00BD792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 w:rsidRPr="00996DC9">
        <w:rPr>
          <w:rFonts w:ascii="Arial" w:hAnsi="Arial" w:cs="Arial"/>
          <w:bCs/>
          <w:sz w:val="24"/>
          <w:szCs w:val="24"/>
        </w:rPr>
        <w:t>Рузанов</w:t>
      </w:r>
      <w:proofErr w:type="spellEnd"/>
      <w:r w:rsidRPr="00996DC9">
        <w:rPr>
          <w:rFonts w:ascii="Arial" w:hAnsi="Arial" w:cs="Arial"/>
          <w:bCs/>
          <w:sz w:val="24"/>
          <w:szCs w:val="24"/>
        </w:rPr>
        <w:t xml:space="preserve"> С.Ю. – Поставил на голосование в целом проект решения Думы, подготовленный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Pr="00DB51AA">
        <w:rPr>
          <w:rFonts w:ascii="Arial" w:hAnsi="Arial" w:cs="Arial"/>
          <w:bCs/>
          <w:sz w:val="24"/>
          <w:szCs w:val="24"/>
        </w:rPr>
        <w:t>постоянной комиссией по</w:t>
      </w:r>
      <w:r>
        <w:rPr>
          <w:rFonts w:ascii="Arial" w:hAnsi="Arial" w:cs="Arial"/>
          <w:bCs/>
          <w:sz w:val="24"/>
          <w:szCs w:val="24"/>
        </w:rPr>
        <w:t xml:space="preserve"> социальной политике</w:t>
      </w:r>
      <w:r w:rsidRPr="00996DC9">
        <w:rPr>
          <w:rFonts w:ascii="Arial" w:hAnsi="Arial" w:cs="Arial"/>
          <w:bCs/>
          <w:sz w:val="24"/>
          <w:szCs w:val="24"/>
        </w:rPr>
        <w:t>.</w:t>
      </w:r>
    </w:p>
    <w:p w:rsidR="00BD7924" w:rsidRPr="00996DC9" w:rsidRDefault="00BD7924" w:rsidP="00BD792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BD7924" w:rsidRPr="00996DC9" w:rsidRDefault="00BD7924" w:rsidP="00BD792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Голосовали (10:55:57</w:t>
      </w:r>
      <w:r w:rsidRPr="00996DC9">
        <w:rPr>
          <w:rFonts w:ascii="Arial" w:hAnsi="Arial" w:cs="Arial"/>
          <w:bCs/>
          <w:sz w:val="24"/>
          <w:szCs w:val="24"/>
        </w:rPr>
        <w:t xml:space="preserve">):  </w:t>
      </w:r>
    </w:p>
    <w:p w:rsidR="00BD7924" w:rsidRPr="00996DC9" w:rsidRDefault="00BD7924" w:rsidP="00BD7924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29</w:t>
      </w:r>
      <w:r w:rsidRPr="00996DC9">
        <w:rPr>
          <w:rFonts w:ascii="Arial" w:hAnsi="Arial" w:cs="Arial"/>
          <w:bCs/>
          <w:sz w:val="24"/>
          <w:szCs w:val="24"/>
        </w:rPr>
        <w:t>;</w:t>
      </w:r>
    </w:p>
    <w:p w:rsidR="00BD7924" w:rsidRPr="00996DC9" w:rsidRDefault="00BD7924" w:rsidP="00BD7924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 w:rsidRPr="00996DC9">
        <w:rPr>
          <w:rFonts w:ascii="Arial" w:hAnsi="Arial" w:cs="Arial"/>
          <w:bCs/>
          <w:sz w:val="24"/>
          <w:szCs w:val="24"/>
        </w:rPr>
        <w:t>против – нет;</w:t>
      </w:r>
    </w:p>
    <w:p w:rsidR="00BD7924" w:rsidRPr="00996DC9" w:rsidRDefault="00BD7924" w:rsidP="00BD7924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 w:rsidRPr="00996DC9">
        <w:rPr>
          <w:rFonts w:ascii="Arial" w:hAnsi="Arial" w:cs="Arial"/>
          <w:bCs/>
          <w:sz w:val="24"/>
          <w:szCs w:val="24"/>
        </w:rPr>
        <w:t>воздержались – нет;</w:t>
      </w:r>
    </w:p>
    <w:p w:rsidR="00BD7924" w:rsidRPr="00996DC9" w:rsidRDefault="00BD7924" w:rsidP="00BD7924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не голосовали – 1</w:t>
      </w:r>
      <w:r w:rsidRPr="00996DC9">
        <w:rPr>
          <w:rFonts w:ascii="Arial" w:hAnsi="Arial" w:cs="Arial"/>
          <w:bCs/>
          <w:sz w:val="24"/>
          <w:szCs w:val="24"/>
        </w:rPr>
        <w:t xml:space="preserve">. </w:t>
      </w:r>
    </w:p>
    <w:p w:rsidR="00BD7924" w:rsidRDefault="00BD7924" w:rsidP="00BD792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BD7924" w:rsidRDefault="00BD7924" w:rsidP="00BD7924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С учетом мнений Воробьева В.А. – «за», </w:t>
      </w:r>
      <w:proofErr w:type="spellStart"/>
      <w:r>
        <w:rPr>
          <w:rFonts w:ascii="Arial" w:hAnsi="Arial" w:cs="Arial"/>
          <w:sz w:val="24"/>
          <w:szCs w:val="24"/>
        </w:rPr>
        <w:t>Камбарова</w:t>
      </w:r>
      <w:proofErr w:type="spellEnd"/>
      <w:r>
        <w:rPr>
          <w:rFonts w:ascii="Arial" w:hAnsi="Arial" w:cs="Arial"/>
          <w:sz w:val="24"/>
          <w:szCs w:val="24"/>
        </w:rPr>
        <w:t xml:space="preserve"> А.М. – «за», </w:t>
      </w:r>
      <w:r>
        <w:rPr>
          <w:rFonts w:ascii="Arial" w:hAnsi="Arial" w:cs="Arial"/>
          <w:sz w:val="24"/>
          <w:szCs w:val="24"/>
        </w:rPr>
        <w:br/>
        <w:t>Михайлова С.В. – «за»  результаты голосования следующие:</w:t>
      </w:r>
    </w:p>
    <w:p w:rsidR="00BD7924" w:rsidRDefault="00BD7924" w:rsidP="00BD792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BD7924" w:rsidRPr="00996DC9" w:rsidRDefault="00BD7924" w:rsidP="00BD792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Голосовали</w:t>
      </w:r>
      <w:r w:rsidRPr="00996DC9">
        <w:rPr>
          <w:rFonts w:ascii="Arial" w:hAnsi="Arial" w:cs="Arial"/>
          <w:bCs/>
          <w:sz w:val="24"/>
          <w:szCs w:val="24"/>
        </w:rPr>
        <w:t xml:space="preserve">:  </w:t>
      </w:r>
    </w:p>
    <w:p w:rsidR="00BD7924" w:rsidRPr="00996DC9" w:rsidRDefault="00BD7924" w:rsidP="00BD7924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32</w:t>
      </w:r>
      <w:r w:rsidRPr="00996DC9">
        <w:rPr>
          <w:rFonts w:ascii="Arial" w:hAnsi="Arial" w:cs="Arial"/>
          <w:bCs/>
          <w:sz w:val="24"/>
          <w:szCs w:val="24"/>
        </w:rPr>
        <w:t>;</w:t>
      </w:r>
    </w:p>
    <w:p w:rsidR="00BD7924" w:rsidRPr="00996DC9" w:rsidRDefault="00BD7924" w:rsidP="00BD7924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 w:rsidRPr="00996DC9">
        <w:rPr>
          <w:rFonts w:ascii="Arial" w:hAnsi="Arial" w:cs="Arial"/>
          <w:bCs/>
          <w:sz w:val="24"/>
          <w:szCs w:val="24"/>
        </w:rPr>
        <w:t>против – нет;</w:t>
      </w:r>
    </w:p>
    <w:p w:rsidR="00BD7924" w:rsidRPr="00996DC9" w:rsidRDefault="00BD7924" w:rsidP="00BD7924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воздержались – нет</w:t>
      </w:r>
      <w:r w:rsidRPr="00996DC9">
        <w:rPr>
          <w:rFonts w:ascii="Arial" w:hAnsi="Arial" w:cs="Arial"/>
          <w:bCs/>
          <w:sz w:val="24"/>
          <w:szCs w:val="24"/>
        </w:rPr>
        <w:t>;</w:t>
      </w:r>
    </w:p>
    <w:p w:rsidR="00BD7924" w:rsidRPr="00996DC9" w:rsidRDefault="00BD7924" w:rsidP="00BD7924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не голосовали – 1</w:t>
      </w:r>
      <w:r w:rsidRPr="00996DC9">
        <w:rPr>
          <w:rFonts w:ascii="Arial" w:hAnsi="Arial" w:cs="Arial"/>
          <w:bCs/>
          <w:sz w:val="24"/>
          <w:szCs w:val="24"/>
        </w:rPr>
        <w:t xml:space="preserve">. </w:t>
      </w:r>
    </w:p>
    <w:p w:rsidR="00BD7924" w:rsidRPr="00996DC9" w:rsidRDefault="00BD7924" w:rsidP="00BD792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BD7924" w:rsidRPr="00996DC9" w:rsidRDefault="00BD7924" w:rsidP="00BD792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996DC9">
        <w:rPr>
          <w:rFonts w:ascii="Arial" w:hAnsi="Arial" w:cs="Arial"/>
          <w:bCs/>
          <w:sz w:val="24"/>
          <w:szCs w:val="24"/>
        </w:rPr>
        <w:t>Решение принято.</w:t>
      </w:r>
    </w:p>
    <w:p w:rsidR="00BD7924" w:rsidRDefault="00BD7924" w:rsidP="00BD792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0E501E">
        <w:rPr>
          <w:rFonts w:ascii="Arial" w:hAnsi="Arial" w:cs="Arial"/>
          <w:b/>
          <w:bCs/>
          <w:sz w:val="24"/>
          <w:szCs w:val="24"/>
        </w:rPr>
        <w:t>РЕШИЛИ:</w:t>
      </w:r>
      <w:r>
        <w:rPr>
          <w:rFonts w:ascii="Arial" w:hAnsi="Arial" w:cs="Arial"/>
          <w:bCs/>
          <w:sz w:val="24"/>
          <w:szCs w:val="24"/>
        </w:rPr>
        <w:t xml:space="preserve"> решение № 468</w:t>
      </w:r>
      <w:r w:rsidRPr="00996DC9">
        <w:rPr>
          <w:rFonts w:ascii="Arial" w:hAnsi="Arial" w:cs="Arial"/>
          <w:bCs/>
          <w:sz w:val="24"/>
          <w:szCs w:val="24"/>
        </w:rPr>
        <w:t xml:space="preserve"> прилагается.</w:t>
      </w:r>
    </w:p>
    <w:p w:rsidR="00BD7924" w:rsidRDefault="00BD7924" w:rsidP="00BD792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BD7924" w:rsidRDefault="00BD7924" w:rsidP="00BD792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C27187" w:rsidRPr="00FA3FCA" w:rsidRDefault="00C27187" w:rsidP="00C2718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СЛУШАЛИ: 8</w:t>
      </w:r>
      <w:r>
        <w:rPr>
          <w:rFonts w:ascii="Arial" w:hAnsi="Arial" w:cs="Arial"/>
          <w:bCs/>
          <w:sz w:val="24"/>
          <w:szCs w:val="24"/>
        </w:rPr>
        <w:t xml:space="preserve">. </w:t>
      </w:r>
      <w:r w:rsidRPr="00C27187">
        <w:rPr>
          <w:rFonts w:ascii="Arial" w:hAnsi="Arial" w:cs="Arial"/>
          <w:bCs/>
          <w:sz w:val="24"/>
          <w:szCs w:val="24"/>
        </w:rPr>
        <w:t>Юлдашев</w:t>
      </w:r>
      <w:r>
        <w:rPr>
          <w:rFonts w:ascii="Arial" w:hAnsi="Arial" w:cs="Arial"/>
          <w:bCs/>
          <w:sz w:val="24"/>
          <w:szCs w:val="24"/>
        </w:rPr>
        <w:t>а Р.Б., руководителя</w:t>
      </w:r>
      <w:r w:rsidRPr="00C27187">
        <w:rPr>
          <w:rFonts w:ascii="Arial" w:hAnsi="Arial" w:cs="Arial"/>
          <w:bCs/>
          <w:sz w:val="24"/>
          <w:szCs w:val="24"/>
        </w:rPr>
        <w:t xml:space="preserve"> управления физической культуры и спорта администрации</w:t>
      </w:r>
      <w:r>
        <w:rPr>
          <w:rFonts w:ascii="Arial" w:hAnsi="Arial" w:cs="Arial"/>
          <w:bCs/>
          <w:sz w:val="24"/>
          <w:szCs w:val="24"/>
        </w:rPr>
        <w:t>, о</w:t>
      </w:r>
      <w:r w:rsidRPr="00C27187">
        <w:rPr>
          <w:rFonts w:ascii="Arial" w:hAnsi="Arial" w:cs="Arial"/>
          <w:bCs/>
          <w:sz w:val="24"/>
          <w:szCs w:val="24"/>
        </w:rPr>
        <w:t xml:space="preserve">б информации администрации городского округа Тольятти о создании условий по привлечению жителей городского округа к систематическим занятиям физической культурой и спортом и о работе по привлечению внебюджетных средств на строительство и реконструкцию городских территориальных спортивных объектов и сооружений </w:t>
      </w:r>
      <w:r>
        <w:rPr>
          <w:rFonts w:ascii="Arial" w:hAnsi="Arial" w:cs="Arial"/>
          <w:bCs/>
          <w:sz w:val="24"/>
          <w:szCs w:val="24"/>
        </w:rPr>
        <w:t>(Д-58</w:t>
      </w:r>
      <w:r w:rsidRPr="00FA3FCA">
        <w:rPr>
          <w:rFonts w:ascii="Arial" w:hAnsi="Arial" w:cs="Arial"/>
          <w:bCs/>
          <w:sz w:val="24"/>
          <w:szCs w:val="24"/>
        </w:rPr>
        <w:t>).</w:t>
      </w:r>
    </w:p>
    <w:p w:rsidR="00C27187" w:rsidRPr="00FA3FCA" w:rsidRDefault="00C27187" w:rsidP="00C2718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C27187" w:rsidRPr="00A97921" w:rsidRDefault="00C27187" w:rsidP="00C2718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Подоляко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В.И. </w:t>
      </w:r>
      <w:r w:rsidRPr="00A97921">
        <w:rPr>
          <w:rFonts w:ascii="Arial" w:hAnsi="Arial" w:cs="Arial"/>
          <w:bCs/>
          <w:sz w:val="24"/>
          <w:szCs w:val="24"/>
        </w:rPr>
        <w:t>предложил перейти к вопросам и обсуждению проекта решения Думы без заслушивания доклада по данному вопросу.</w:t>
      </w:r>
    </w:p>
    <w:p w:rsidR="00C27187" w:rsidRPr="00A97921" w:rsidRDefault="00C27187" w:rsidP="00C2718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C27187" w:rsidRPr="00A97921" w:rsidRDefault="00C27187" w:rsidP="00C2718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A97921">
        <w:rPr>
          <w:rFonts w:ascii="Arial" w:hAnsi="Arial" w:cs="Arial"/>
          <w:bCs/>
          <w:sz w:val="24"/>
          <w:szCs w:val="24"/>
        </w:rPr>
        <w:t>Возражений от депутатов не поступило.</w:t>
      </w:r>
    </w:p>
    <w:p w:rsidR="00C27187" w:rsidRDefault="00C27187" w:rsidP="00C2718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C27187" w:rsidRPr="00BE362C" w:rsidRDefault="00C27187" w:rsidP="00C27187">
      <w:pPr>
        <w:ind w:firstLine="709"/>
        <w:jc w:val="both"/>
        <w:rPr>
          <w:rFonts w:ascii="Arial" w:hAnsi="Arial" w:cs="Arial"/>
          <w:bCs/>
          <w:i/>
          <w:sz w:val="24"/>
          <w:szCs w:val="24"/>
        </w:rPr>
      </w:pPr>
      <w:r w:rsidRPr="00BE362C">
        <w:rPr>
          <w:rFonts w:ascii="Arial" w:hAnsi="Arial" w:cs="Arial"/>
          <w:bCs/>
          <w:i/>
          <w:sz w:val="24"/>
          <w:szCs w:val="24"/>
        </w:rPr>
        <w:t>Вопросы:</w:t>
      </w:r>
    </w:p>
    <w:p w:rsidR="00C27187" w:rsidRDefault="00C27187" w:rsidP="00C2718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C27187" w:rsidRDefault="00C27187" w:rsidP="00C2718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Набиев А.В. –</w:t>
      </w:r>
      <w:r w:rsidR="009319F8">
        <w:rPr>
          <w:rFonts w:ascii="Arial" w:hAnsi="Arial" w:cs="Arial"/>
          <w:bCs/>
          <w:sz w:val="24"/>
          <w:szCs w:val="24"/>
        </w:rPr>
        <w:t xml:space="preserve"> </w:t>
      </w:r>
      <w:r w:rsidR="000F2057">
        <w:rPr>
          <w:rFonts w:ascii="Arial" w:hAnsi="Arial" w:cs="Arial"/>
          <w:bCs/>
          <w:sz w:val="24"/>
          <w:szCs w:val="24"/>
        </w:rPr>
        <w:t>Предложил администрации проработать вопрос о беспрепятственном доступе на муниципальные и региональные о</w:t>
      </w:r>
      <w:r w:rsidR="00055743">
        <w:rPr>
          <w:rFonts w:ascii="Arial" w:hAnsi="Arial" w:cs="Arial"/>
          <w:bCs/>
          <w:sz w:val="24"/>
          <w:szCs w:val="24"/>
        </w:rPr>
        <w:t>бъекты спорта ветеранов спорта</w:t>
      </w:r>
      <w:r w:rsidR="008A1B65">
        <w:rPr>
          <w:rFonts w:ascii="Arial" w:hAnsi="Arial" w:cs="Arial"/>
          <w:bCs/>
          <w:sz w:val="24"/>
          <w:szCs w:val="24"/>
        </w:rPr>
        <w:t>,</w:t>
      </w:r>
      <w:r w:rsidR="000F2057">
        <w:rPr>
          <w:rFonts w:ascii="Arial" w:hAnsi="Arial" w:cs="Arial"/>
          <w:bCs/>
          <w:sz w:val="24"/>
          <w:szCs w:val="24"/>
        </w:rPr>
        <w:t xml:space="preserve"> бывших мастеров спорта</w:t>
      </w:r>
      <w:r w:rsidR="008A1B65">
        <w:rPr>
          <w:rFonts w:ascii="Arial" w:hAnsi="Arial" w:cs="Arial"/>
          <w:bCs/>
          <w:sz w:val="24"/>
          <w:szCs w:val="24"/>
        </w:rPr>
        <w:t>, действующих мастеров спорта</w:t>
      </w:r>
      <w:r w:rsidR="000F2057">
        <w:rPr>
          <w:rFonts w:ascii="Arial" w:hAnsi="Arial" w:cs="Arial"/>
          <w:bCs/>
          <w:sz w:val="24"/>
          <w:szCs w:val="24"/>
        </w:rPr>
        <w:t xml:space="preserve">. </w:t>
      </w:r>
    </w:p>
    <w:p w:rsidR="00C27187" w:rsidRDefault="00C27187" w:rsidP="00C2718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C27187" w:rsidRDefault="008A1B65" w:rsidP="00C2718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Юлдашев Р.Б. – Принял информацию к сведению. </w:t>
      </w:r>
    </w:p>
    <w:p w:rsidR="00023D4F" w:rsidRDefault="00023D4F" w:rsidP="00C2718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023D4F" w:rsidRDefault="00023D4F" w:rsidP="00C2718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Гребеньков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В.В. </w:t>
      </w:r>
      <w:r w:rsidR="00B84C4F">
        <w:rPr>
          <w:rFonts w:ascii="Arial" w:hAnsi="Arial" w:cs="Arial"/>
          <w:bCs/>
          <w:sz w:val="24"/>
          <w:szCs w:val="24"/>
        </w:rPr>
        <w:t>–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="00B84C4F">
        <w:rPr>
          <w:rFonts w:ascii="Arial" w:hAnsi="Arial" w:cs="Arial"/>
          <w:bCs/>
          <w:sz w:val="24"/>
          <w:szCs w:val="24"/>
        </w:rPr>
        <w:t>Разраб</w:t>
      </w:r>
      <w:r w:rsidR="00055743">
        <w:rPr>
          <w:rFonts w:ascii="Arial" w:hAnsi="Arial" w:cs="Arial"/>
          <w:bCs/>
          <w:sz w:val="24"/>
          <w:szCs w:val="24"/>
        </w:rPr>
        <w:t xml:space="preserve">атывался ли перечень спортивных уличных площадок, возможных к оснащению современным оборудованием для уличных тренировок, для </w:t>
      </w:r>
      <w:r w:rsidR="00B84C4F">
        <w:rPr>
          <w:rFonts w:ascii="Arial" w:hAnsi="Arial" w:cs="Arial"/>
          <w:bCs/>
          <w:sz w:val="24"/>
          <w:szCs w:val="24"/>
        </w:rPr>
        <w:t>занятия массовым спортом?</w:t>
      </w:r>
    </w:p>
    <w:p w:rsidR="00B84C4F" w:rsidRDefault="00B84C4F" w:rsidP="00C2718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B84C4F" w:rsidRDefault="00B84C4F" w:rsidP="00C2718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Юлдашев Р.Б. </w:t>
      </w:r>
      <w:r w:rsidR="00233FF9">
        <w:rPr>
          <w:rFonts w:ascii="Arial" w:hAnsi="Arial" w:cs="Arial"/>
          <w:bCs/>
          <w:sz w:val="24"/>
          <w:szCs w:val="24"/>
        </w:rPr>
        <w:t>–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="00233FF9">
        <w:rPr>
          <w:rFonts w:ascii="Arial" w:hAnsi="Arial" w:cs="Arial"/>
          <w:bCs/>
          <w:sz w:val="24"/>
          <w:szCs w:val="24"/>
        </w:rPr>
        <w:t xml:space="preserve">Проинформировал, что по запросу жителей многоквартирных домов администрация проводит работу по установке спортивных площадок во дворах. </w:t>
      </w:r>
      <w:r w:rsidR="004F348A">
        <w:rPr>
          <w:rFonts w:ascii="Arial" w:hAnsi="Arial" w:cs="Arial"/>
          <w:bCs/>
          <w:sz w:val="24"/>
          <w:szCs w:val="24"/>
        </w:rPr>
        <w:t xml:space="preserve">Отметил, что по установке плоскостных сооружений на общественных пространствах городского округа администрация обращается в министерство спорта Самарской области. Уточнил, что в 2025 году будет реализовано 10 спортивных площадок. </w:t>
      </w:r>
    </w:p>
    <w:p w:rsidR="004F348A" w:rsidRDefault="004F348A" w:rsidP="00C2718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8C104A" w:rsidRDefault="004F348A" w:rsidP="00C2718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Селищев А.П. </w:t>
      </w:r>
      <w:r w:rsidR="008C104A">
        <w:rPr>
          <w:rFonts w:ascii="Arial" w:hAnsi="Arial" w:cs="Arial"/>
          <w:bCs/>
          <w:sz w:val="24"/>
          <w:szCs w:val="24"/>
        </w:rPr>
        <w:t>–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="008C104A">
        <w:rPr>
          <w:rFonts w:ascii="Arial" w:hAnsi="Arial" w:cs="Arial"/>
          <w:bCs/>
          <w:sz w:val="24"/>
          <w:szCs w:val="24"/>
        </w:rPr>
        <w:t xml:space="preserve">Обратил внимание администрации на футбольный стадион «Спутник» в Автозаводском районе. </w:t>
      </w:r>
    </w:p>
    <w:p w:rsidR="00BE0D5F" w:rsidRDefault="00BE0D5F" w:rsidP="00C2718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8C104A" w:rsidRDefault="008C104A" w:rsidP="00C2718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Юлдашев Р.Б. </w:t>
      </w:r>
      <w:r w:rsidR="00BE0D5F">
        <w:rPr>
          <w:rFonts w:ascii="Arial" w:hAnsi="Arial" w:cs="Arial"/>
          <w:bCs/>
          <w:sz w:val="24"/>
          <w:szCs w:val="24"/>
        </w:rPr>
        <w:t>–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="00BE0D5F">
        <w:rPr>
          <w:rFonts w:ascii="Arial" w:hAnsi="Arial" w:cs="Arial"/>
          <w:bCs/>
          <w:sz w:val="24"/>
          <w:szCs w:val="24"/>
        </w:rPr>
        <w:t>Проинформировал, что заявка по данному объекту была подана в министерство спорта Самарской области, проектно-сметная документация готова.</w:t>
      </w:r>
      <w:r w:rsidR="009D562D">
        <w:rPr>
          <w:rFonts w:ascii="Arial" w:hAnsi="Arial" w:cs="Arial"/>
          <w:bCs/>
          <w:sz w:val="24"/>
          <w:szCs w:val="24"/>
        </w:rPr>
        <w:t xml:space="preserve"> На сегодняшний день рассматриваются варианты на </w:t>
      </w:r>
      <w:r w:rsidR="00B57B77">
        <w:rPr>
          <w:rFonts w:ascii="Arial" w:hAnsi="Arial" w:cs="Arial"/>
          <w:bCs/>
          <w:sz w:val="24"/>
          <w:szCs w:val="24"/>
        </w:rPr>
        <w:t>проведение капитального</w:t>
      </w:r>
      <w:r w:rsidR="009D562D">
        <w:rPr>
          <w:rFonts w:ascii="Arial" w:hAnsi="Arial" w:cs="Arial"/>
          <w:bCs/>
          <w:sz w:val="24"/>
          <w:szCs w:val="24"/>
        </w:rPr>
        <w:t xml:space="preserve"> ремонт</w:t>
      </w:r>
      <w:r w:rsidR="00B57B77">
        <w:rPr>
          <w:rFonts w:ascii="Arial" w:hAnsi="Arial" w:cs="Arial"/>
          <w:bCs/>
          <w:sz w:val="24"/>
          <w:szCs w:val="24"/>
        </w:rPr>
        <w:t>а</w:t>
      </w:r>
      <w:r w:rsidR="009D562D">
        <w:rPr>
          <w:rFonts w:ascii="Arial" w:hAnsi="Arial" w:cs="Arial"/>
          <w:bCs/>
          <w:sz w:val="24"/>
          <w:szCs w:val="24"/>
        </w:rPr>
        <w:t xml:space="preserve"> футбольного стадиона «Спутник», в том числе с привлечением внебюджетных средств. </w:t>
      </w:r>
    </w:p>
    <w:p w:rsidR="00BD7F7F" w:rsidRDefault="00BD7F7F" w:rsidP="00C2718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lastRenderedPageBreak/>
        <w:t>Тетюшкин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С.Н. –</w:t>
      </w:r>
      <w:r w:rsidR="00055743">
        <w:rPr>
          <w:rFonts w:ascii="Arial" w:hAnsi="Arial" w:cs="Arial"/>
          <w:bCs/>
          <w:sz w:val="24"/>
          <w:szCs w:val="24"/>
        </w:rPr>
        <w:t xml:space="preserve"> Предложил </w:t>
      </w:r>
      <w:r>
        <w:rPr>
          <w:rFonts w:ascii="Arial" w:hAnsi="Arial" w:cs="Arial"/>
          <w:bCs/>
          <w:sz w:val="24"/>
          <w:szCs w:val="24"/>
        </w:rPr>
        <w:t xml:space="preserve">администрации </w:t>
      </w:r>
      <w:r w:rsidR="00055743">
        <w:rPr>
          <w:rFonts w:ascii="Arial" w:hAnsi="Arial" w:cs="Arial"/>
          <w:bCs/>
          <w:sz w:val="24"/>
          <w:szCs w:val="24"/>
        </w:rPr>
        <w:t xml:space="preserve">рассмотреть </w:t>
      </w:r>
      <w:r>
        <w:rPr>
          <w:rFonts w:ascii="Arial" w:hAnsi="Arial" w:cs="Arial"/>
          <w:bCs/>
          <w:sz w:val="24"/>
          <w:szCs w:val="24"/>
        </w:rPr>
        <w:t xml:space="preserve">возможность финансирования </w:t>
      </w:r>
      <w:r w:rsidR="00961245">
        <w:rPr>
          <w:rFonts w:ascii="Arial" w:hAnsi="Arial" w:cs="Arial"/>
          <w:bCs/>
          <w:sz w:val="24"/>
          <w:szCs w:val="24"/>
        </w:rPr>
        <w:t xml:space="preserve">медицинского обследования </w:t>
      </w:r>
      <w:r>
        <w:rPr>
          <w:rFonts w:ascii="Arial" w:hAnsi="Arial" w:cs="Arial"/>
          <w:bCs/>
          <w:sz w:val="24"/>
          <w:szCs w:val="24"/>
        </w:rPr>
        <w:t>детей в школах</w:t>
      </w:r>
      <w:r w:rsidR="00055743">
        <w:rPr>
          <w:rFonts w:ascii="Arial" w:hAnsi="Arial" w:cs="Arial"/>
          <w:bCs/>
          <w:sz w:val="24"/>
          <w:szCs w:val="24"/>
        </w:rPr>
        <w:t xml:space="preserve"> </w:t>
      </w:r>
      <w:r w:rsidR="00B57B77">
        <w:rPr>
          <w:rFonts w:ascii="Arial" w:hAnsi="Arial" w:cs="Arial"/>
          <w:bCs/>
          <w:sz w:val="24"/>
          <w:szCs w:val="24"/>
        </w:rPr>
        <w:t xml:space="preserve">олимпийского резерва </w:t>
      </w:r>
      <w:r w:rsidR="00055743">
        <w:rPr>
          <w:rFonts w:ascii="Arial" w:hAnsi="Arial" w:cs="Arial"/>
          <w:bCs/>
          <w:sz w:val="24"/>
          <w:szCs w:val="24"/>
        </w:rPr>
        <w:t>городского округа Тольятти</w:t>
      </w:r>
      <w:r>
        <w:rPr>
          <w:rFonts w:ascii="Arial" w:hAnsi="Arial" w:cs="Arial"/>
          <w:bCs/>
          <w:sz w:val="24"/>
          <w:szCs w:val="24"/>
        </w:rPr>
        <w:t xml:space="preserve">. </w:t>
      </w:r>
    </w:p>
    <w:p w:rsidR="00BB6BC7" w:rsidRDefault="00BB6BC7" w:rsidP="00C2718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864499" w:rsidRDefault="00BB6BC7" w:rsidP="00C2718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Юлдашев Р.Б. –</w:t>
      </w:r>
      <w:r w:rsidR="00864499">
        <w:rPr>
          <w:rFonts w:ascii="Arial" w:hAnsi="Arial" w:cs="Arial"/>
          <w:bCs/>
          <w:sz w:val="24"/>
          <w:szCs w:val="24"/>
        </w:rPr>
        <w:t xml:space="preserve"> Отметил, что ежегодно при формировании бюджета городского округа Тольятти на очередной период управление физкультуры и спорта подает предложения по увеличению средств на данные цели</w:t>
      </w:r>
      <w:r>
        <w:rPr>
          <w:rFonts w:ascii="Arial" w:hAnsi="Arial" w:cs="Arial"/>
          <w:bCs/>
          <w:sz w:val="24"/>
          <w:szCs w:val="24"/>
        </w:rPr>
        <w:t>.</w:t>
      </w:r>
    </w:p>
    <w:p w:rsidR="00864499" w:rsidRDefault="00864499" w:rsidP="00C2718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BB6BC7" w:rsidRDefault="00864499" w:rsidP="00C2718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Рузанов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С.Ю. – Отметил, что данный </w:t>
      </w:r>
      <w:proofErr w:type="gramStart"/>
      <w:r>
        <w:rPr>
          <w:rFonts w:ascii="Arial" w:hAnsi="Arial" w:cs="Arial"/>
          <w:bCs/>
          <w:sz w:val="24"/>
          <w:szCs w:val="24"/>
        </w:rPr>
        <w:t>вопрос</w:t>
      </w:r>
      <w:proofErr w:type="gramEnd"/>
      <w:r>
        <w:rPr>
          <w:rFonts w:ascii="Arial" w:hAnsi="Arial" w:cs="Arial"/>
          <w:bCs/>
          <w:sz w:val="24"/>
          <w:szCs w:val="24"/>
        </w:rPr>
        <w:t xml:space="preserve"> возможно обсудить на заседании согласительной комиссии по вопросам бюджета городского округа Тольятти. </w:t>
      </w:r>
      <w:r w:rsidR="00BB6BC7">
        <w:rPr>
          <w:rFonts w:ascii="Arial" w:hAnsi="Arial" w:cs="Arial"/>
          <w:bCs/>
          <w:sz w:val="24"/>
          <w:szCs w:val="24"/>
        </w:rPr>
        <w:t xml:space="preserve"> </w:t>
      </w:r>
    </w:p>
    <w:p w:rsidR="00C27187" w:rsidRDefault="00C27187" w:rsidP="00C27187">
      <w:pPr>
        <w:ind w:firstLine="709"/>
        <w:jc w:val="both"/>
        <w:rPr>
          <w:rFonts w:ascii="Arial" w:hAnsi="Arial" w:cs="Arial"/>
          <w:bCs/>
          <w:i/>
          <w:sz w:val="24"/>
          <w:szCs w:val="24"/>
        </w:rPr>
      </w:pPr>
    </w:p>
    <w:p w:rsidR="00C27187" w:rsidRPr="00A97921" w:rsidRDefault="00C27187" w:rsidP="00C27187">
      <w:pPr>
        <w:ind w:firstLine="709"/>
        <w:jc w:val="both"/>
        <w:rPr>
          <w:rFonts w:ascii="Arial" w:hAnsi="Arial" w:cs="Arial"/>
          <w:bCs/>
          <w:i/>
          <w:sz w:val="24"/>
          <w:szCs w:val="24"/>
        </w:rPr>
      </w:pPr>
      <w:r w:rsidRPr="00A97921">
        <w:rPr>
          <w:rFonts w:ascii="Arial" w:hAnsi="Arial" w:cs="Arial"/>
          <w:bCs/>
          <w:i/>
          <w:sz w:val="24"/>
          <w:szCs w:val="24"/>
        </w:rPr>
        <w:t>Выступили:</w:t>
      </w:r>
    </w:p>
    <w:p w:rsidR="00C27187" w:rsidRDefault="00C27187" w:rsidP="00C2718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C27187" w:rsidRDefault="00C27187" w:rsidP="00C2718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Подоляко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В.И. </w:t>
      </w:r>
      <w:r w:rsidRPr="00996DC9">
        <w:rPr>
          <w:rFonts w:ascii="Arial" w:hAnsi="Arial" w:cs="Arial"/>
          <w:bCs/>
          <w:sz w:val="24"/>
          <w:szCs w:val="24"/>
        </w:rPr>
        <w:t xml:space="preserve">– Проинформировал о ходе обсуждения вопроса на заседании профильной комиссии. </w:t>
      </w:r>
      <w:r>
        <w:rPr>
          <w:rFonts w:ascii="Arial" w:hAnsi="Arial" w:cs="Arial"/>
          <w:bCs/>
          <w:sz w:val="24"/>
          <w:szCs w:val="24"/>
        </w:rPr>
        <w:t>Прокомментировал проект решения Думы, подготовленный постоянной комиссией</w:t>
      </w:r>
      <w:r w:rsidRPr="00996DC9">
        <w:rPr>
          <w:rFonts w:ascii="Arial" w:hAnsi="Arial" w:cs="Arial"/>
          <w:bCs/>
          <w:sz w:val="24"/>
          <w:szCs w:val="24"/>
        </w:rPr>
        <w:t xml:space="preserve"> по</w:t>
      </w:r>
      <w:r>
        <w:rPr>
          <w:rFonts w:ascii="Arial" w:hAnsi="Arial" w:cs="Arial"/>
          <w:bCs/>
          <w:sz w:val="24"/>
          <w:szCs w:val="24"/>
        </w:rPr>
        <w:t xml:space="preserve"> социальной политике</w:t>
      </w:r>
      <w:r w:rsidRPr="00996DC9">
        <w:rPr>
          <w:rFonts w:ascii="Arial" w:hAnsi="Arial" w:cs="Arial"/>
          <w:bCs/>
          <w:sz w:val="24"/>
          <w:szCs w:val="24"/>
        </w:rPr>
        <w:t>.</w:t>
      </w:r>
    </w:p>
    <w:p w:rsidR="00C27187" w:rsidRPr="00996DC9" w:rsidRDefault="00C27187" w:rsidP="00C2718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C27187" w:rsidRPr="00996DC9" w:rsidRDefault="00C27187" w:rsidP="00C2718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 w:rsidRPr="00996DC9">
        <w:rPr>
          <w:rFonts w:ascii="Arial" w:hAnsi="Arial" w:cs="Arial"/>
          <w:bCs/>
          <w:sz w:val="24"/>
          <w:szCs w:val="24"/>
        </w:rPr>
        <w:t>Рузанов</w:t>
      </w:r>
      <w:proofErr w:type="spellEnd"/>
      <w:r w:rsidRPr="00996DC9">
        <w:rPr>
          <w:rFonts w:ascii="Arial" w:hAnsi="Arial" w:cs="Arial"/>
          <w:bCs/>
          <w:sz w:val="24"/>
          <w:szCs w:val="24"/>
        </w:rPr>
        <w:t xml:space="preserve"> С.Ю. – Поставил на голосование в целом проект решения Думы, подготовленный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Pr="00DB51AA">
        <w:rPr>
          <w:rFonts w:ascii="Arial" w:hAnsi="Arial" w:cs="Arial"/>
          <w:bCs/>
          <w:sz w:val="24"/>
          <w:szCs w:val="24"/>
        </w:rPr>
        <w:t>постоянной комиссией по</w:t>
      </w:r>
      <w:r>
        <w:rPr>
          <w:rFonts w:ascii="Arial" w:hAnsi="Arial" w:cs="Arial"/>
          <w:bCs/>
          <w:sz w:val="24"/>
          <w:szCs w:val="24"/>
        </w:rPr>
        <w:t xml:space="preserve"> социальной политике</w:t>
      </w:r>
      <w:r w:rsidRPr="00996DC9">
        <w:rPr>
          <w:rFonts w:ascii="Arial" w:hAnsi="Arial" w:cs="Arial"/>
          <w:bCs/>
          <w:sz w:val="24"/>
          <w:szCs w:val="24"/>
        </w:rPr>
        <w:t>.</w:t>
      </w:r>
    </w:p>
    <w:p w:rsidR="00C27187" w:rsidRPr="00996DC9" w:rsidRDefault="00C27187" w:rsidP="00C2718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C27187" w:rsidRPr="00996DC9" w:rsidRDefault="00BB6BC7" w:rsidP="00C2718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Голосовали (11:10:29</w:t>
      </w:r>
      <w:r w:rsidR="00C27187" w:rsidRPr="00996DC9">
        <w:rPr>
          <w:rFonts w:ascii="Arial" w:hAnsi="Arial" w:cs="Arial"/>
          <w:bCs/>
          <w:sz w:val="24"/>
          <w:szCs w:val="24"/>
        </w:rPr>
        <w:t xml:space="preserve">):  </w:t>
      </w:r>
    </w:p>
    <w:p w:rsidR="00C27187" w:rsidRPr="00996DC9" w:rsidRDefault="00C27187" w:rsidP="00C27187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29</w:t>
      </w:r>
      <w:r w:rsidRPr="00996DC9">
        <w:rPr>
          <w:rFonts w:ascii="Arial" w:hAnsi="Arial" w:cs="Arial"/>
          <w:bCs/>
          <w:sz w:val="24"/>
          <w:szCs w:val="24"/>
        </w:rPr>
        <w:t>;</w:t>
      </w:r>
    </w:p>
    <w:p w:rsidR="00C27187" w:rsidRPr="00996DC9" w:rsidRDefault="00C27187" w:rsidP="00C27187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 w:rsidRPr="00996DC9">
        <w:rPr>
          <w:rFonts w:ascii="Arial" w:hAnsi="Arial" w:cs="Arial"/>
          <w:bCs/>
          <w:sz w:val="24"/>
          <w:szCs w:val="24"/>
        </w:rPr>
        <w:t>против – нет;</w:t>
      </w:r>
    </w:p>
    <w:p w:rsidR="00C27187" w:rsidRPr="00996DC9" w:rsidRDefault="00C27187" w:rsidP="00C27187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 w:rsidRPr="00996DC9">
        <w:rPr>
          <w:rFonts w:ascii="Arial" w:hAnsi="Arial" w:cs="Arial"/>
          <w:bCs/>
          <w:sz w:val="24"/>
          <w:szCs w:val="24"/>
        </w:rPr>
        <w:t>воздержались – нет;</w:t>
      </w:r>
    </w:p>
    <w:p w:rsidR="00C27187" w:rsidRPr="00996DC9" w:rsidRDefault="00C27187" w:rsidP="00C27187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не голосовали – 1</w:t>
      </w:r>
      <w:r w:rsidRPr="00996DC9">
        <w:rPr>
          <w:rFonts w:ascii="Arial" w:hAnsi="Arial" w:cs="Arial"/>
          <w:bCs/>
          <w:sz w:val="24"/>
          <w:szCs w:val="24"/>
        </w:rPr>
        <w:t xml:space="preserve">. </w:t>
      </w:r>
    </w:p>
    <w:p w:rsidR="00C27187" w:rsidRDefault="00C27187" w:rsidP="00C2718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C27187" w:rsidRDefault="00C27187" w:rsidP="00C27187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С учетом мнений Воробьева В.А. – «за», </w:t>
      </w:r>
      <w:proofErr w:type="spellStart"/>
      <w:r>
        <w:rPr>
          <w:rFonts w:ascii="Arial" w:hAnsi="Arial" w:cs="Arial"/>
          <w:sz w:val="24"/>
          <w:szCs w:val="24"/>
        </w:rPr>
        <w:t>Камбарова</w:t>
      </w:r>
      <w:proofErr w:type="spellEnd"/>
      <w:r>
        <w:rPr>
          <w:rFonts w:ascii="Arial" w:hAnsi="Arial" w:cs="Arial"/>
          <w:sz w:val="24"/>
          <w:szCs w:val="24"/>
        </w:rPr>
        <w:t xml:space="preserve"> А.М. – «за», </w:t>
      </w:r>
      <w:r>
        <w:rPr>
          <w:rFonts w:ascii="Arial" w:hAnsi="Arial" w:cs="Arial"/>
          <w:sz w:val="24"/>
          <w:szCs w:val="24"/>
        </w:rPr>
        <w:br/>
        <w:t>Михайлова С.В. – «за»  результаты голосования следующие:</w:t>
      </w:r>
    </w:p>
    <w:p w:rsidR="00C27187" w:rsidRDefault="00C27187" w:rsidP="00C2718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C27187" w:rsidRPr="00996DC9" w:rsidRDefault="00C27187" w:rsidP="00C2718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Голосовали</w:t>
      </w:r>
      <w:r w:rsidRPr="00996DC9">
        <w:rPr>
          <w:rFonts w:ascii="Arial" w:hAnsi="Arial" w:cs="Arial"/>
          <w:bCs/>
          <w:sz w:val="24"/>
          <w:szCs w:val="24"/>
        </w:rPr>
        <w:t xml:space="preserve">:  </w:t>
      </w:r>
    </w:p>
    <w:p w:rsidR="00C27187" w:rsidRPr="00996DC9" w:rsidRDefault="00C27187" w:rsidP="00C27187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32</w:t>
      </w:r>
      <w:r w:rsidRPr="00996DC9">
        <w:rPr>
          <w:rFonts w:ascii="Arial" w:hAnsi="Arial" w:cs="Arial"/>
          <w:bCs/>
          <w:sz w:val="24"/>
          <w:szCs w:val="24"/>
        </w:rPr>
        <w:t>;</w:t>
      </w:r>
    </w:p>
    <w:p w:rsidR="00C27187" w:rsidRPr="00996DC9" w:rsidRDefault="00C27187" w:rsidP="00C27187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 w:rsidRPr="00996DC9">
        <w:rPr>
          <w:rFonts w:ascii="Arial" w:hAnsi="Arial" w:cs="Arial"/>
          <w:bCs/>
          <w:sz w:val="24"/>
          <w:szCs w:val="24"/>
        </w:rPr>
        <w:t>против – нет;</w:t>
      </w:r>
    </w:p>
    <w:p w:rsidR="00C27187" w:rsidRPr="00996DC9" w:rsidRDefault="00C27187" w:rsidP="00C27187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воздержались – нет</w:t>
      </w:r>
      <w:r w:rsidRPr="00996DC9">
        <w:rPr>
          <w:rFonts w:ascii="Arial" w:hAnsi="Arial" w:cs="Arial"/>
          <w:bCs/>
          <w:sz w:val="24"/>
          <w:szCs w:val="24"/>
        </w:rPr>
        <w:t>;</w:t>
      </w:r>
    </w:p>
    <w:p w:rsidR="00C27187" w:rsidRPr="00996DC9" w:rsidRDefault="00C27187" w:rsidP="00C27187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не голосовали – 1</w:t>
      </w:r>
      <w:r w:rsidRPr="00996DC9">
        <w:rPr>
          <w:rFonts w:ascii="Arial" w:hAnsi="Arial" w:cs="Arial"/>
          <w:bCs/>
          <w:sz w:val="24"/>
          <w:szCs w:val="24"/>
        </w:rPr>
        <w:t xml:space="preserve">. </w:t>
      </w:r>
    </w:p>
    <w:p w:rsidR="00C27187" w:rsidRPr="00996DC9" w:rsidRDefault="00C27187" w:rsidP="00C2718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C27187" w:rsidRPr="00996DC9" w:rsidRDefault="00C27187" w:rsidP="00C2718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996DC9">
        <w:rPr>
          <w:rFonts w:ascii="Arial" w:hAnsi="Arial" w:cs="Arial"/>
          <w:bCs/>
          <w:sz w:val="24"/>
          <w:szCs w:val="24"/>
        </w:rPr>
        <w:t>Решение принято.</w:t>
      </w:r>
    </w:p>
    <w:p w:rsidR="00C27187" w:rsidRDefault="00C27187" w:rsidP="00C2718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0E501E">
        <w:rPr>
          <w:rFonts w:ascii="Arial" w:hAnsi="Arial" w:cs="Arial"/>
          <w:b/>
          <w:bCs/>
          <w:sz w:val="24"/>
          <w:szCs w:val="24"/>
        </w:rPr>
        <w:t>РЕШИЛИ:</w:t>
      </w:r>
      <w:r w:rsidR="00BB6BC7">
        <w:rPr>
          <w:rFonts w:ascii="Arial" w:hAnsi="Arial" w:cs="Arial"/>
          <w:bCs/>
          <w:sz w:val="24"/>
          <w:szCs w:val="24"/>
        </w:rPr>
        <w:t xml:space="preserve"> решение № 469</w:t>
      </w:r>
      <w:r w:rsidRPr="00996DC9">
        <w:rPr>
          <w:rFonts w:ascii="Arial" w:hAnsi="Arial" w:cs="Arial"/>
          <w:bCs/>
          <w:sz w:val="24"/>
          <w:szCs w:val="24"/>
        </w:rPr>
        <w:t xml:space="preserve"> прилагается.</w:t>
      </w:r>
    </w:p>
    <w:p w:rsidR="00C27187" w:rsidRDefault="00C27187" w:rsidP="00C2718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C27187" w:rsidRDefault="00C27187" w:rsidP="00C2718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FA3FCA" w:rsidRDefault="00E0537E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Лаврусь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Д.С. покинул зал заседаний Думы. </w:t>
      </w:r>
    </w:p>
    <w:p w:rsidR="00FA3FCA" w:rsidRDefault="00FA3FCA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9F3A4D" w:rsidRDefault="009F3A4D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3C45D4" w:rsidRPr="00FA3FCA" w:rsidRDefault="003C45D4" w:rsidP="009F3A4D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СЛУШАЛИ: 9</w:t>
      </w:r>
      <w:r>
        <w:rPr>
          <w:rFonts w:ascii="Arial" w:hAnsi="Arial" w:cs="Arial"/>
          <w:bCs/>
          <w:sz w:val="24"/>
          <w:szCs w:val="24"/>
        </w:rPr>
        <w:t xml:space="preserve">. </w:t>
      </w:r>
      <w:proofErr w:type="spellStart"/>
      <w:r w:rsidR="009F3A4D" w:rsidRPr="009F3A4D">
        <w:rPr>
          <w:rFonts w:ascii="Arial" w:hAnsi="Arial" w:cs="Arial"/>
          <w:bCs/>
          <w:sz w:val="24"/>
          <w:szCs w:val="24"/>
        </w:rPr>
        <w:t>Дыченк</w:t>
      </w:r>
      <w:r w:rsidR="009F3A4D">
        <w:rPr>
          <w:rFonts w:ascii="Arial" w:hAnsi="Arial" w:cs="Arial"/>
          <w:bCs/>
          <w:sz w:val="24"/>
          <w:szCs w:val="24"/>
        </w:rPr>
        <w:t>ову</w:t>
      </w:r>
      <w:proofErr w:type="spellEnd"/>
      <w:r w:rsidR="009F3A4D">
        <w:rPr>
          <w:rFonts w:ascii="Arial" w:hAnsi="Arial" w:cs="Arial"/>
          <w:bCs/>
          <w:sz w:val="24"/>
          <w:szCs w:val="24"/>
        </w:rPr>
        <w:t xml:space="preserve"> М.В., руководителя</w:t>
      </w:r>
      <w:r w:rsidR="009F3A4D" w:rsidRPr="009F3A4D">
        <w:rPr>
          <w:rFonts w:ascii="Arial" w:hAnsi="Arial" w:cs="Arial"/>
          <w:bCs/>
          <w:sz w:val="24"/>
          <w:szCs w:val="24"/>
        </w:rPr>
        <w:t xml:space="preserve"> управления взаимодействия с общественностью администрации</w:t>
      </w:r>
      <w:r w:rsidR="009F3A4D">
        <w:rPr>
          <w:rFonts w:ascii="Arial" w:hAnsi="Arial" w:cs="Arial"/>
          <w:bCs/>
          <w:sz w:val="24"/>
          <w:szCs w:val="24"/>
        </w:rPr>
        <w:t>, о</w:t>
      </w:r>
      <w:r w:rsidR="009F3A4D" w:rsidRPr="009F3A4D">
        <w:rPr>
          <w:rFonts w:ascii="Arial" w:hAnsi="Arial" w:cs="Arial"/>
          <w:bCs/>
          <w:sz w:val="24"/>
          <w:szCs w:val="24"/>
        </w:rPr>
        <w:t>б информации администрации городского округа Тольятти о мониторинге межнациональной и межкультурной ситуации в городском округе Тольятти за 2024 год</w:t>
      </w:r>
      <w:r>
        <w:rPr>
          <w:rFonts w:ascii="Arial" w:hAnsi="Arial" w:cs="Arial"/>
          <w:bCs/>
          <w:sz w:val="24"/>
          <w:szCs w:val="24"/>
        </w:rPr>
        <w:t xml:space="preserve"> (Д-42</w:t>
      </w:r>
      <w:r w:rsidRPr="00FA3FCA">
        <w:rPr>
          <w:rFonts w:ascii="Arial" w:hAnsi="Arial" w:cs="Arial"/>
          <w:bCs/>
          <w:sz w:val="24"/>
          <w:szCs w:val="24"/>
        </w:rPr>
        <w:t>).</w:t>
      </w:r>
    </w:p>
    <w:p w:rsidR="003C45D4" w:rsidRPr="00FA3FCA" w:rsidRDefault="003C45D4" w:rsidP="003C45D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3C45D4" w:rsidRPr="00A97921" w:rsidRDefault="003C45D4" w:rsidP="003C45D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Подоляко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В.И. </w:t>
      </w:r>
      <w:r w:rsidRPr="00A97921">
        <w:rPr>
          <w:rFonts w:ascii="Arial" w:hAnsi="Arial" w:cs="Arial"/>
          <w:bCs/>
          <w:sz w:val="24"/>
          <w:szCs w:val="24"/>
        </w:rPr>
        <w:t>предложил перейти к вопросам и обсуждению проекта решения Думы без заслушивания доклада по данному вопросу.</w:t>
      </w:r>
    </w:p>
    <w:p w:rsidR="003C45D4" w:rsidRPr="00A97921" w:rsidRDefault="003C45D4" w:rsidP="003C45D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3C45D4" w:rsidRPr="00A97921" w:rsidRDefault="003C45D4" w:rsidP="003C45D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A97921">
        <w:rPr>
          <w:rFonts w:ascii="Arial" w:hAnsi="Arial" w:cs="Arial"/>
          <w:bCs/>
          <w:sz w:val="24"/>
          <w:szCs w:val="24"/>
        </w:rPr>
        <w:t>Возражений от депутатов не поступило.</w:t>
      </w:r>
    </w:p>
    <w:p w:rsidR="009F3A4D" w:rsidRPr="00A97921" w:rsidRDefault="009F3A4D" w:rsidP="009F3A4D">
      <w:pPr>
        <w:ind w:firstLine="709"/>
        <w:jc w:val="both"/>
        <w:rPr>
          <w:rFonts w:ascii="Arial" w:hAnsi="Arial" w:cs="Arial"/>
          <w:bCs/>
          <w:i/>
          <w:sz w:val="24"/>
          <w:szCs w:val="24"/>
        </w:rPr>
      </w:pPr>
      <w:r w:rsidRPr="00A97921">
        <w:rPr>
          <w:rFonts w:ascii="Arial" w:hAnsi="Arial" w:cs="Arial"/>
          <w:bCs/>
          <w:i/>
          <w:sz w:val="24"/>
          <w:szCs w:val="24"/>
        </w:rPr>
        <w:lastRenderedPageBreak/>
        <w:t>Выступили:</w:t>
      </w:r>
    </w:p>
    <w:p w:rsidR="009F3A4D" w:rsidRDefault="009F3A4D" w:rsidP="009F3A4D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9F3A4D" w:rsidRDefault="009F3A4D" w:rsidP="009F3A4D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Подоляко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В.И. </w:t>
      </w:r>
      <w:r w:rsidRPr="00996DC9">
        <w:rPr>
          <w:rFonts w:ascii="Arial" w:hAnsi="Arial" w:cs="Arial"/>
          <w:bCs/>
          <w:sz w:val="24"/>
          <w:szCs w:val="24"/>
        </w:rPr>
        <w:t xml:space="preserve">– Проинформировал о ходе обсуждения вопроса на заседании профильной комиссии. </w:t>
      </w:r>
      <w:r>
        <w:rPr>
          <w:rFonts w:ascii="Arial" w:hAnsi="Arial" w:cs="Arial"/>
          <w:bCs/>
          <w:sz w:val="24"/>
          <w:szCs w:val="24"/>
        </w:rPr>
        <w:t>Прокомментировал проект решения Думы, подготовленный постоянной комиссией</w:t>
      </w:r>
      <w:r w:rsidRPr="00996DC9">
        <w:rPr>
          <w:rFonts w:ascii="Arial" w:hAnsi="Arial" w:cs="Arial"/>
          <w:bCs/>
          <w:sz w:val="24"/>
          <w:szCs w:val="24"/>
        </w:rPr>
        <w:t xml:space="preserve"> по</w:t>
      </w:r>
      <w:r>
        <w:rPr>
          <w:rFonts w:ascii="Arial" w:hAnsi="Arial" w:cs="Arial"/>
          <w:bCs/>
          <w:sz w:val="24"/>
          <w:szCs w:val="24"/>
        </w:rPr>
        <w:t xml:space="preserve"> социальной политике</w:t>
      </w:r>
      <w:r w:rsidRPr="00996DC9">
        <w:rPr>
          <w:rFonts w:ascii="Arial" w:hAnsi="Arial" w:cs="Arial"/>
          <w:bCs/>
          <w:sz w:val="24"/>
          <w:szCs w:val="24"/>
        </w:rPr>
        <w:t>.</w:t>
      </w:r>
      <w:r>
        <w:rPr>
          <w:rFonts w:ascii="Arial" w:hAnsi="Arial" w:cs="Arial"/>
          <w:bCs/>
          <w:sz w:val="24"/>
          <w:szCs w:val="24"/>
        </w:rPr>
        <w:t xml:space="preserve"> Предложил внести з</w:t>
      </w:r>
      <w:r w:rsidR="00CF35BB">
        <w:rPr>
          <w:rFonts w:ascii="Arial" w:hAnsi="Arial" w:cs="Arial"/>
          <w:bCs/>
          <w:sz w:val="24"/>
          <w:szCs w:val="24"/>
        </w:rPr>
        <w:t>апись в протокол заседания Думы</w:t>
      </w:r>
      <w:r>
        <w:rPr>
          <w:rFonts w:ascii="Arial" w:hAnsi="Arial" w:cs="Arial"/>
          <w:bCs/>
          <w:sz w:val="24"/>
          <w:szCs w:val="24"/>
        </w:rPr>
        <w:t>:</w:t>
      </w:r>
    </w:p>
    <w:p w:rsidR="009F3A4D" w:rsidRPr="009F3A4D" w:rsidRDefault="009F3A4D" w:rsidP="009F3A4D">
      <w:pPr>
        <w:ind w:firstLine="709"/>
        <w:jc w:val="both"/>
        <w:rPr>
          <w:rFonts w:ascii="Arial" w:hAnsi="Arial" w:cs="Arial"/>
          <w:bCs/>
          <w:i/>
          <w:sz w:val="24"/>
          <w:szCs w:val="24"/>
        </w:rPr>
      </w:pPr>
      <w:r w:rsidRPr="009F3A4D">
        <w:rPr>
          <w:rFonts w:ascii="Arial" w:hAnsi="Arial" w:cs="Arial"/>
          <w:bCs/>
          <w:i/>
          <w:sz w:val="24"/>
          <w:szCs w:val="24"/>
        </w:rPr>
        <w:t>«</w:t>
      </w:r>
      <w:r w:rsidR="00055743" w:rsidRPr="00055743">
        <w:rPr>
          <w:rFonts w:ascii="Arial" w:hAnsi="Arial" w:cs="Arial"/>
          <w:bCs/>
          <w:i/>
          <w:sz w:val="24"/>
          <w:szCs w:val="24"/>
        </w:rPr>
        <w:t xml:space="preserve">Рекомендовать постоянной комиссии по контролю, общественной безопасности и соблюдению депутатской этики провести рабочее совещание с представителями общественной безопасности и полиции по вопросу </w:t>
      </w:r>
      <w:r w:rsidR="00601E61">
        <w:rPr>
          <w:rFonts w:ascii="Arial" w:hAnsi="Arial" w:cs="Arial"/>
          <w:bCs/>
          <w:i/>
          <w:sz w:val="24"/>
          <w:szCs w:val="24"/>
        </w:rPr>
        <w:t xml:space="preserve">профилактики </w:t>
      </w:r>
      <w:r w:rsidR="00055743" w:rsidRPr="00055743">
        <w:rPr>
          <w:rFonts w:ascii="Arial" w:hAnsi="Arial" w:cs="Arial"/>
          <w:bCs/>
          <w:i/>
          <w:sz w:val="24"/>
          <w:szCs w:val="24"/>
        </w:rPr>
        <w:t>и предотвращения возникновения возможных конфликтных ситуаций</w:t>
      </w:r>
      <w:r w:rsidR="00601E61">
        <w:rPr>
          <w:rFonts w:ascii="Arial" w:hAnsi="Arial" w:cs="Arial"/>
          <w:bCs/>
          <w:i/>
          <w:sz w:val="24"/>
          <w:szCs w:val="24"/>
        </w:rPr>
        <w:t xml:space="preserve"> среди молодежи</w:t>
      </w:r>
      <w:r w:rsidR="00055743" w:rsidRPr="00055743">
        <w:rPr>
          <w:rFonts w:ascii="Arial" w:hAnsi="Arial" w:cs="Arial"/>
          <w:bCs/>
          <w:i/>
          <w:sz w:val="24"/>
          <w:szCs w:val="24"/>
        </w:rPr>
        <w:t xml:space="preserve"> в городском округе Тольятти</w:t>
      </w:r>
      <w:r w:rsidRPr="009F3A4D">
        <w:rPr>
          <w:rFonts w:ascii="Arial" w:hAnsi="Arial" w:cs="Arial"/>
          <w:bCs/>
          <w:i/>
          <w:sz w:val="24"/>
          <w:szCs w:val="24"/>
        </w:rPr>
        <w:t xml:space="preserve">». </w:t>
      </w:r>
    </w:p>
    <w:p w:rsidR="009F3A4D" w:rsidRDefault="009F3A4D" w:rsidP="009F3A4D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9F3A4D" w:rsidRDefault="009F3A4D" w:rsidP="009F3A4D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Депутаты согласились с записью в протокол без голосования. </w:t>
      </w:r>
    </w:p>
    <w:p w:rsidR="009F3A4D" w:rsidRDefault="009F3A4D" w:rsidP="009F3A4D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9F3A4D" w:rsidRPr="00996DC9" w:rsidRDefault="009F3A4D" w:rsidP="009F3A4D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 w:rsidRPr="00996DC9">
        <w:rPr>
          <w:rFonts w:ascii="Arial" w:hAnsi="Arial" w:cs="Arial"/>
          <w:bCs/>
          <w:sz w:val="24"/>
          <w:szCs w:val="24"/>
        </w:rPr>
        <w:t>Рузанов</w:t>
      </w:r>
      <w:proofErr w:type="spellEnd"/>
      <w:r w:rsidRPr="00996DC9">
        <w:rPr>
          <w:rFonts w:ascii="Arial" w:hAnsi="Arial" w:cs="Arial"/>
          <w:bCs/>
          <w:sz w:val="24"/>
          <w:szCs w:val="24"/>
        </w:rPr>
        <w:t xml:space="preserve"> С.Ю. – Поставил на голосование в целом проект решения Думы, подготовленный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Pr="00DB51AA">
        <w:rPr>
          <w:rFonts w:ascii="Arial" w:hAnsi="Arial" w:cs="Arial"/>
          <w:bCs/>
          <w:sz w:val="24"/>
          <w:szCs w:val="24"/>
        </w:rPr>
        <w:t>постоянной комиссией по</w:t>
      </w:r>
      <w:r>
        <w:rPr>
          <w:rFonts w:ascii="Arial" w:hAnsi="Arial" w:cs="Arial"/>
          <w:bCs/>
          <w:sz w:val="24"/>
          <w:szCs w:val="24"/>
        </w:rPr>
        <w:t xml:space="preserve"> социальной политике</w:t>
      </w:r>
      <w:r w:rsidRPr="00996DC9">
        <w:rPr>
          <w:rFonts w:ascii="Arial" w:hAnsi="Arial" w:cs="Arial"/>
          <w:bCs/>
          <w:sz w:val="24"/>
          <w:szCs w:val="24"/>
        </w:rPr>
        <w:t>.</w:t>
      </w:r>
    </w:p>
    <w:p w:rsidR="009F3A4D" w:rsidRPr="00996DC9" w:rsidRDefault="009F3A4D" w:rsidP="009F3A4D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9F3A4D" w:rsidRPr="00996DC9" w:rsidRDefault="009F3A4D" w:rsidP="009F3A4D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Голосовали (11:14:25</w:t>
      </w:r>
      <w:r w:rsidRPr="00996DC9">
        <w:rPr>
          <w:rFonts w:ascii="Arial" w:hAnsi="Arial" w:cs="Arial"/>
          <w:bCs/>
          <w:sz w:val="24"/>
          <w:szCs w:val="24"/>
        </w:rPr>
        <w:t xml:space="preserve">):  </w:t>
      </w:r>
    </w:p>
    <w:p w:rsidR="009F3A4D" w:rsidRPr="00996DC9" w:rsidRDefault="009F3A4D" w:rsidP="009F3A4D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28</w:t>
      </w:r>
      <w:r w:rsidRPr="00996DC9">
        <w:rPr>
          <w:rFonts w:ascii="Arial" w:hAnsi="Arial" w:cs="Arial"/>
          <w:bCs/>
          <w:sz w:val="24"/>
          <w:szCs w:val="24"/>
        </w:rPr>
        <w:t>;</w:t>
      </w:r>
    </w:p>
    <w:p w:rsidR="009F3A4D" w:rsidRPr="00996DC9" w:rsidRDefault="009F3A4D" w:rsidP="009F3A4D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 w:rsidRPr="00996DC9">
        <w:rPr>
          <w:rFonts w:ascii="Arial" w:hAnsi="Arial" w:cs="Arial"/>
          <w:bCs/>
          <w:sz w:val="24"/>
          <w:szCs w:val="24"/>
        </w:rPr>
        <w:t>против – нет;</w:t>
      </w:r>
    </w:p>
    <w:p w:rsidR="009F3A4D" w:rsidRPr="00996DC9" w:rsidRDefault="009F3A4D" w:rsidP="009F3A4D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 w:rsidRPr="00996DC9">
        <w:rPr>
          <w:rFonts w:ascii="Arial" w:hAnsi="Arial" w:cs="Arial"/>
          <w:bCs/>
          <w:sz w:val="24"/>
          <w:szCs w:val="24"/>
        </w:rPr>
        <w:t>воздержались – нет;</w:t>
      </w:r>
    </w:p>
    <w:p w:rsidR="009F3A4D" w:rsidRPr="00996DC9" w:rsidRDefault="009F3A4D" w:rsidP="009F3A4D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не голосовали – 2</w:t>
      </w:r>
      <w:r w:rsidRPr="00996DC9">
        <w:rPr>
          <w:rFonts w:ascii="Arial" w:hAnsi="Arial" w:cs="Arial"/>
          <w:bCs/>
          <w:sz w:val="24"/>
          <w:szCs w:val="24"/>
        </w:rPr>
        <w:t xml:space="preserve">. </w:t>
      </w:r>
    </w:p>
    <w:p w:rsidR="009F3A4D" w:rsidRDefault="009F3A4D" w:rsidP="009F3A4D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9F3A4D" w:rsidRDefault="009F3A4D" w:rsidP="009F3A4D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С учетом мнений Воробьева В.А. – «за», </w:t>
      </w:r>
      <w:proofErr w:type="spellStart"/>
      <w:r>
        <w:rPr>
          <w:rFonts w:ascii="Arial" w:hAnsi="Arial" w:cs="Arial"/>
          <w:sz w:val="24"/>
          <w:szCs w:val="24"/>
        </w:rPr>
        <w:t>Камбарова</w:t>
      </w:r>
      <w:proofErr w:type="spellEnd"/>
      <w:r>
        <w:rPr>
          <w:rFonts w:ascii="Arial" w:hAnsi="Arial" w:cs="Arial"/>
          <w:sz w:val="24"/>
          <w:szCs w:val="24"/>
        </w:rPr>
        <w:t xml:space="preserve"> А.М. – «за», </w:t>
      </w:r>
      <w:r>
        <w:rPr>
          <w:rFonts w:ascii="Arial" w:hAnsi="Arial" w:cs="Arial"/>
          <w:sz w:val="24"/>
          <w:szCs w:val="24"/>
        </w:rPr>
        <w:br/>
        <w:t>Михайлова С.В. – «за»  результаты голосования следующие:</w:t>
      </w:r>
    </w:p>
    <w:p w:rsidR="009F3A4D" w:rsidRDefault="009F3A4D" w:rsidP="009F3A4D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9F3A4D" w:rsidRPr="00996DC9" w:rsidRDefault="009F3A4D" w:rsidP="009F3A4D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Голосовали</w:t>
      </w:r>
      <w:r w:rsidRPr="00996DC9">
        <w:rPr>
          <w:rFonts w:ascii="Arial" w:hAnsi="Arial" w:cs="Arial"/>
          <w:bCs/>
          <w:sz w:val="24"/>
          <w:szCs w:val="24"/>
        </w:rPr>
        <w:t xml:space="preserve">:  </w:t>
      </w:r>
    </w:p>
    <w:p w:rsidR="009F3A4D" w:rsidRPr="00996DC9" w:rsidRDefault="009F3A4D" w:rsidP="009F3A4D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31</w:t>
      </w:r>
      <w:r w:rsidRPr="00996DC9">
        <w:rPr>
          <w:rFonts w:ascii="Arial" w:hAnsi="Arial" w:cs="Arial"/>
          <w:bCs/>
          <w:sz w:val="24"/>
          <w:szCs w:val="24"/>
        </w:rPr>
        <w:t>;</w:t>
      </w:r>
    </w:p>
    <w:p w:rsidR="009F3A4D" w:rsidRPr="00996DC9" w:rsidRDefault="009F3A4D" w:rsidP="009F3A4D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 w:rsidRPr="00996DC9">
        <w:rPr>
          <w:rFonts w:ascii="Arial" w:hAnsi="Arial" w:cs="Arial"/>
          <w:bCs/>
          <w:sz w:val="24"/>
          <w:szCs w:val="24"/>
        </w:rPr>
        <w:t>против – нет;</w:t>
      </w:r>
    </w:p>
    <w:p w:rsidR="009F3A4D" w:rsidRPr="00996DC9" w:rsidRDefault="009F3A4D" w:rsidP="009F3A4D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воздержались – нет</w:t>
      </w:r>
      <w:r w:rsidRPr="00996DC9">
        <w:rPr>
          <w:rFonts w:ascii="Arial" w:hAnsi="Arial" w:cs="Arial"/>
          <w:bCs/>
          <w:sz w:val="24"/>
          <w:szCs w:val="24"/>
        </w:rPr>
        <w:t>;</w:t>
      </w:r>
    </w:p>
    <w:p w:rsidR="009F3A4D" w:rsidRPr="00996DC9" w:rsidRDefault="009F3A4D" w:rsidP="009F3A4D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не голосовали – 2</w:t>
      </w:r>
      <w:r w:rsidRPr="00996DC9">
        <w:rPr>
          <w:rFonts w:ascii="Arial" w:hAnsi="Arial" w:cs="Arial"/>
          <w:bCs/>
          <w:sz w:val="24"/>
          <w:szCs w:val="24"/>
        </w:rPr>
        <w:t xml:space="preserve">. </w:t>
      </w:r>
    </w:p>
    <w:p w:rsidR="009F3A4D" w:rsidRPr="00996DC9" w:rsidRDefault="009F3A4D" w:rsidP="009F3A4D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9F3A4D" w:rsidRPr="00996DC9" w:rsidRDefault="009F3A4D" w:rsidP="009F3A4D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996DC9">
        <w:rPr>
          <w:rFonts w:ascii="Arial" w:hAnsi="Arial" w:cs="Arial"/>
          <w:bCs/>
          <w:sz w:val="24"/>
          <w:szCs w:val="24"/>
        </w:rPr>
        <w:t>Решение принято.</w:t>
      </w:r>
    </w:p>
    <w:p w:rsidR="009F3A4D" w:rsidRDefault="009F3A4D" w:rsidP="009F3A4D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0E501E">
        <w:rPr>
          <w:rFonts w:ascii="Arial" w:hAnsi="Arial" w:cs="Arial"/>
          <w:b/>
          <w:bCs/>
          <w:sz w:val="24"/>
          <w:szCs w:val="24"/>
        </w:rPr>
        <w:t>РЕШИЛИ:</w:t>
      </w:r>
      <w:r>
        <w:rPr>
          <w:rFonts w:ascii="Arial" w:hAnsi="Arial" w:cs="Arial"/>
          <w:bCs/>
          <w:sz w:val="24"/>
          <w:szCs w:val="24"/>
        </w:rPr>
        <w:t xml:space="preserve"> решение № 470</w:t>
      </w:r>
      <w:r w:rsidRPr="00996DC9">
        <w:rPr>
          <w:rFonts w:ascii="Arial" w:hAnsi="Arial" w:cs="Arial"/>
          <w:bCs/>
          <w:sz w:val="24"/>
          <w:szCs w:val="24"/>
        </w:rPr>
        <w:t xml:space="preserve"> прилагается.</w:t>
      </w:r>
    </w:p>
    <w:p w:rsidR="00856384" w:rsidRDefault="00856384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856384" w:rsidRDefault="00856384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E61114" w:rsidRPr="00FA3FCA" w:rsidRDefault="00E61114" w:rsidP="00143E9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СЛУШАЛИ: 10</w:t>
      </w:r>
      <w:r>
        <w:rPr>
          <w:rFonts w:ascii="Arial" w:hAnsi="Arial" w:cs="Arial"/>
          <w:bCs/>
          <w:sz w:val="24"/>
          <w:szCs w:val="24"/>
        </w:rPr>
        <w:t xml:space="preserve">. </w:t>
      </w:r>
      <w:r w:rsidR="00143E9F" w:rsidRPr="00143E9F">
        <w:rPr>
          <w:rFonts w:ascii="Arial" w:hAnsi="Arial" w:cs="Arial"/>
          <w:bCs/>
          <w:sz w:val="24"/>
          <w:szCs w:val="24"/>
        </w:rPr>
        <w:t>Панков</w:t>
      </w:r>
      <w:r w:rsidR="00143E9F">
        <w:rPr>
          <w:rFonts w:ascii="Arial" w:hAnsi="Arial" w:cs="Arial"/>
          <w:bCs/>
          <w:sz w:val="24"/>
          <w:szCs w:val="24"/>
        </w:rPr>
        <w:t>а О.Р.</w:t>
      </w:r>
      <w:r w:rsidR="00143E9F" w:rsidRPr="00143E9F">
        <w:rPr>
          <w:rFonts w:ascii="Arial" w:hAnsi="Arial" w:cs="Arial"/>
          <w:bCs/>
          <w:sz w:val="24"/>
          <w:szCs w:val="24"/>
        </w:rPr>
        <w:t>, начальник</w:t>
      </w:r>
      <w:r w:rsidR="00143E9F">
        <w:rPr>
          <w:rFonts w:ascii="Arial" w:hAnsi="Arial" w:cs="Arial"/>
          <w:bCs/>
          <w:sz w:val="24"/>
          <w:szCs w:val="24"/>
        </w:rPr>
        <w:t>а</w:t>
      </w:r>
      <w:r w:rsidR="00143E9F" w:rsidRPr="00143E9F">
        <w:rPr>
          <w:rFonts w:ascii="Arial" w:hAnsi="Arial" w:cs="Arial"/>
          <w:bCs/>
          <w:sz w:val="24"/>
          <w:szCs w:val="24"/>
        </w:rPr>
        <w:t xml:space="preserve"> отдела международных и межрегиональных связей администрации</w:t>
      </w:r>
      <w:r w:rsidR="00143E9F">
        <w:rPr>
          <w:rFonts w:ascii="Arial" w:hAnsi="Arial" w:cs="Arial"/>
          <w:bCs/>
          <w:sz w:val="24"/>
          <w:szCs w:val="24"/>
        </w:rPr>
        <w:t>, о</w:t>
      </w:r>
      <w:r w:rsidR="00143E9F" w:rsidRPr="00143E9F">
        <w:rPr>
          <w:rFonts w:ascii="Arial" w:hAnsi="Arial" w:cs="Arial"/>
          <w:bCs/>
          <w:sz w:val="24"/>
          <w:szCs w:val="24"/>
        </w:rPr>
        <w:t>б информации администрации городского округа Тольятти по развитию побратимских и партнерских связей в 2024 году и планах на 2025 год</w:t>
      </w:r>
      <w:r>
        <w:rPr>
          <w:rFonts w:ascii="Arial" w:hAnsi="Arial" w:cs="Arial"/>
          <w:bCs/>
          <w:sz w:val="24"/>
          <w:szCs w:val="24"/>
        </w:rPr>
        <w:t xml:space="preserve"> (Д-26</w:t>
      </w:r>
      <w:r w:rsidRPr="00FA3FCA">
        <w:rPr>
          <w:rFonts w:ascii="Arial" w:hAnsi="Arial" w:cs="Arial"/>
          <w:bCs/>
          <w:sz w:val="24"/>
          <w:szCs w:val="24"/>
        </w:rPr>
        <w:t>).</w:t>
      </w:r>
    </w:p>
    <w:p w:rsidR="00E61114" w:rsidRPr="00FA3FCA" w:rsidRDefault="00E61114" w:rsidP="00E6111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E61114" w:rsidRPr="00A97921" w:rsidRDefault="00E61114" w:rsidP="00E6111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Подоляко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В.И. </w:t>
      </w:r>
      <w:r w:rsidRPr="00A97921">
        <w:rPr>
          <w:rFonts w:ascii="Arial" w:hAnsi="Arial" w:cs="Arial"/>
          <w:bCs/>
          <w:sz w:val="24"/>
          <w:szCs w:val="24"/>
        </w:rPr>
        <w:t>предложил перейти к вопросам и обсуждению проекта решения Думы без заслушивания доклада по данному вопросу.</w:t>
      </w:r>
    </w:p>
    <w:p w:rsidR="00E61114" w:rsidRPr="00A97921" w:rsidRDefault="00E61114" w:rsidP="00E6111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E61114" w:rsidRPr="00A97921" w:rsidRDefault="00E61114" w:rsidP="00E6111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A97921">
        <w:rPr>
          <w:rFonts w:ascii="Arial" w:hAnsi="Arial" w:cs="Arial"/>
          <w:bCs/>
          <w:sz w:val="24"/>
          <w:szCs w:val="24"/>
        </w:rPr>
        <w:t>Возражений от депутатов не поступило.</w:t>
      </w:r>
    </w:p>
    <w:p w:rsidR="00E61114" w:rsidRDefault="00E61114" w:rsidP="00E6111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E61114" w:rsidRPr="00A97921" w:rsidRDefault="00E61114" w:rsidP="00E61114">
      <w:pPr>
        <w:ind w:firstLine="709"/>
        <w:jc w:val="both"/>
        <w:rPr>
          <w:rFonts w:ascii="Arial" w:hAnsi="Arial" w:cs="Arial"/>
          <w:bCs/>
          <w:i/>
          <w:sz w:val="24"/>
          <w:szCs w:val="24"/>
        </w:rPr>
      </w:pPr>
      <w:r w:rsidRPr="00A97921">
        <w:rPr>
          <w:rFonts w:ascii="Arial" w:hAnsi="Arial" w:cs="Arial"/>
          <w:bCs/>
          <w:i/>
          <w:sz w:val="24"/>
          <w:szCs w:val="24"/>
        </w:rPr>
        <w:t>Выступили:</w:t>
      </w:r>
    </w:p>
    <w:p w:rsidR="00E61114" w:rsidRDefault="00E61114" w:rsidP="00E6111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E61114" w:rsidRDefault="00E61114" w:rsidP="00143E9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Подоляко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В.И. </w:t>
      </w:r>
      <w:r w:rsidRPr="00996DC9">
        <w:rPr>
          <w:rFonts w:ascii="Arial" w:hAnsi="Arial" w:cs="Arial"/>
          <w:bCs/>
          <w:sz w:val="24"/>
          <w:szCs w:val="24"/>
        </w:rPr>
        <w:t xml:space="preserve">– Проинформировал о ходе обсуждения вопроса на заседании профильной комиссии. </w:t>
      </w:r>
      <w:r>
        <w:rPr>
          <w:rFonts w:ascii="Arial" w:hAnsi="Arial" w:cs="Arial"/>
          <w:bCs/>
          <w:sz w:val="24"/>
          <w:szCs w:val="24"/>
        </w:rPr>
        <w:t>Прокомментировал проект решения Думы, подготовленный постоянной комиссией</w:t>
      </w:r>
      <w:r w:rsidRPr="00996DC9">
        <w:rPr>
          <w:rFonts w:ascii="Arial" w:hAnsi="Arial" w:cs="Arial"/>
          <w:bCs/>
          <w:sz w:val="24"/>
          <w:szCs w:val="24"/>
        </w:rPr>
        <w:t xml:space="preserve"> по</w:t>
      </w:r>
      <w:r>
        <w:rPr>
          <w:rFonts w:ascii="Arial" w:hAnsi="Arial" w:cs="Arial"/>
          <w:bCs/>
          <w:sz w:val="24"/>
          <w:szCs w:val="24"/>
        </w:rPr>
        <w:t xml:space="preserve"> социальной политике</w:t>
      </w:r>
      <w:r w:rsidRPr="00996DC9">
        <w:rPr>
          <w:rFonts w:ascii="Arial" w:hAnsi="Arial" w:cs="Arial"/>
          <w:bCs/>
          <w:sz w:val="24"/>
          <w:szCs w:val="24"/>
        </w:rPr>
        <w:t>.</w:t>
      </w:r>
      <w:r>
        <w:rPr>
          <w:rFonts w:ascii="Arial" w:hAnsi="Arial" w:cs="Arial"/>
          <w:bCs/>
          <w:sz w:val="24"/>
          <w:szCs w:val="24"/>
        </w:rPr>
        <w:t xml:space="preserve"> </w:t>
      </w:r>
    </w:p>
    <w:p w:rsidR="00E61114" w:rsidRDefault="00E61114" w:rsidP="00E6111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E61114" w:rsidRPr="00996DC9" w:rsidRDefault="00E61114" w:rsidP="00E6111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 w:rsidRPr="00996DC9">
        <w:rPr>
          <w:rFonts w:ascii="Arial" w:hAnsi="Arial" w:cs="Arial"/>
          <w:bCs/>
          <w:sz w:val="24"/>
          <w:szCs w:val="24"/>
        </w:rPr>
        <w:lastRenderedPageBreak/>
        <w:t>Рузанов</w:t>
      </w:r>
      <w:proofErr w:type="spellEnd"/>
      <w:r w:rsidRPr="00996DC9">
        <w:rPr>
          <w:rFonts w:ascii="Arial" w:hAnsi="Arial" w:cs="Arial"/>
          <w:bCs/>
          <w:sz w:val="24"/>
          <w:szCs w:val="24"/>
        </w:rPr>
        <w:t xml:space="preserve"> С.Ю. – Поставил на голосование в целом проект решения Думы, подготовленный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Pr="00DB51AA">
        <w:rPr>
          <w:rFonts w:ascii="Arial" w:hAnsi="Arial" w:cs="Arial"/>
          <w:bCs/>
          <w:sz w:val="24"/>
          <w:szCs w:val="24"/>
        </w:rPr>
        <w:t>постоянной комиссией по</w:t>
      </w:r>
      <w:r>
        <w:rPr>
          <w:rFonts w:ascii="Arial" w:hAnsi="Arial" w:cs="Arial"/>
          <w:bCs/>
          <w:sz w:val="24"/>
          <w:szCs w:val="24"/>
        </w:rPr>
        <w:t xml:space="preserve"> социальной политике</w:t>
      </w:r>
      <w:r w:rsidRPr="00996DC9">
        <w:rPr>
          <w:rFonts w:ascii="Arial" w:hAnsi="Arial" w:cs="Arial"/>
          <w:bCs/>
          <w:sz w:val="24"/>
          <w:szCs w:val="24"/>
        </w:rPr>
        <w:t>.</w:t>
      </w:r>
    </w:p>
    <w:p w:rsidR="00E61114" w:rsidRDefault="00E61114" w:rsidP="00E6111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E61114" w:rsidRPr="00996DC9" w:rsidRDefault="00E61114" w:rsidP="00E6111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Голосовали (11:1</w:t>
      </w:r>
      <w:r w:rsidR="00143E9F">
        <w:rPr>
          <w:rFonts w:ascii="Arial" w:hAnsi="Arial" w:cs="Arial"/>
          <w:bCs/>
          <w:sz w:val="24"/>
          <w:szCs w:val="24"/>
        </w:rPr>
        <w:t>7</w:t>
      </w:r>
      <w:r>
        <w:rPr>
          <w:rFonts w:ascii="Arial" w:hAnsi="Arial" w:cs="Arial"/>
          <w:bCs/>
          <w:sz w:val="24"/>
          <w:szCs w:val="24"/>
        </w:rPr>
        <w:t>:</w:t>
      </w:r>
      <w:r w:rsidR="00143E9F">
        <w:rPr>
          <w:rFonts w:ascii="Arial" w:hAnsi="Arial" w:cs="Arial"/>
          <w:bCs/>
          <w:sz w:val="24"/>
          <w:szCs w:val="24"/>
        </w:rPr>
        <w:t>3</w:t>
      </w:r>
      <w:r>
        <w:rPr>
          <w:rFonts w:ascii="Arial" w:hAnsi="Arial" w:cs="Arial"/>
          <w:bCs/>
          <w:sz w:val="24"/>
          <w:szCs w:val="24"/>
        </w:rPr>
        <w:t>5</w:t>
      </w:r>
      <w:r w:rsidRPr="00996DC9">
        <w:rPr>
          <w:rFonts w:ascii="Arial" w:hAnsi="Arial" w:cs="Arial"/>
          <w:bCs/>
          <w:sz w:val="24"/>
          <w:szCs w:val="24"/>
        </w:rPr>
        <w:t xml:space="preserve">):  </w:t>
      </w:r>
    </w:p>
    <w:p w:rsidR="00E61114" w:rsidRPr="00996DC9" w:rsidRDefault="00E61114" w:rsidP="00E61114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2</w:t>
      </w:r>
      <w:r w:rsidR="00143E9F">
        <w:rPr>
          <w:rFonts w:ascii="Arial" w:hAnsi="Arial" w:cs="Arial"/>
          <w:bCs/>
          <w:sz w:val="24"/>
          <w:szCs w:val="24"/>
        </w:rPr>
        <w:t>7</w:t>
      </w:r>
      <w:r w:rsidRPr="00996DC9">
        <w:rPr>
          <w:rFonts w:ascii="Arial" w:hAnsi="Arial" w:cs="Arial"/>
          <w:bCs/>
          <w:sz w:val="24"/>
          <w:szCs w:val="24"/>
        </w:rPr>
        <w:t>;</w:t>
      </w:r>
    </w:p>
    <w:p w:rsidR="00E61114" w:rsidRPr="00996DC9" w:rsidRDefault="00E61114" w:rsidP="00E61114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 w:rsidRPr="00996DC9">
        <w:rPr>
          <w:rFonts w:ascii="Arial" w:hAnsi="Arial" w:cs="Arial"/>
          <w:bCs/>
          <w:sz w:val="24"/>
          <w:szCs w:val="24"/>
        </w:rPr>
        <w:t>против – нет;</w:t>
      </w:r>
    </w:p>
    <w:p w:rsidR="00E61114" w:rsidRPr="00996DC9" w:rsidRDefault="00E61114" w:rsidP="00E61114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 w:rsidRPr="00996DC9">
        <w:rPr>
          <w:rFonts w:ascii="Arial" w:hAnsi="Arial" w:cs="Arial"/>
          <w:bCs/>
          <w:sz w:val="24"/>
          <w:szCs w:val="24"/>
        </w:rPr>
        <w:t>воздержались – нет;</w:t>
      </w:r>
    </w:p>
    <w:p w:rsidR="00E61114" w:rsidRPr="00996DC9" w:rsidRDefault="00E61114" w:rsidP="00E61114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не голосовали – </w:t>
      </w:r>
      <w:r w:rsidR="00143E9F">
        <w:rPr>
          <w:rFonts w:ascii="Arial" w:hAnsi="Arial" w:cs="Arial"/>
          <w:bCs/>
          <w:sz w:val="24"/>
          <w:szCs w:val="24"/>
        </w:rPr>
        <w:t>3</w:t>
      </w:r>
      <w:r w:rsidRPr="00996DC9">
        <w:rPr>
          <w:rFonts w:ascii="Arial" w:hAnsi="Arial" w:cs="Arial"/>
          <w:bCs/>
          <w:sz w:val="24"/>
          <w:szCs w:val="24"/>
        </w:rPr>
        <w:t xml:space="preserve">. </w:t>
      </w:r>
    </w:p>
    <w:p w:rsidR="00E61114" w:rsidRDefault="00E61114" w:rsidP="00E6111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E61114" w:rsidRDefault="00E61114" w:rsidP="00E61114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С учетом мнений Воробьева В.А. – «за», </w:t>
      </w:r>
      <w:proofErr w:type="spellStart"/>
      <w:r>
        <w:rPr>
          <w:rFonts w:ascii="Arial" w:hAnsi="Arial" w:cs="Arial"/>
          <w:sz w:val="24"/>
          <w:szCs w:val="24"/>
        </w:rPr>
        <w:t>Камбарова</w:t>
      </w:r>
      <w:proofErr w:type="spellEnd"/>
      <w:r>
        <w:rPr>
          <w:rFonts w:ascii="Arial" w:hAnsi="Arial" w:cs="Arial"/>
          <w:sz w:val="24"/>
          <w:szCs w:val="24"/>
        </w:rPr>
        <w:t xml:space="preserve"> А.М. – «за», </w:t>
      </w:r>
      <w:r>
        <w:rPr>
          <w:rFonts w:ascii="Arial" w:hAnsi="Arial" w:cs="Arial"/>
          <w:sz w:val="24"/>
          <w:szCs w:val="24"/>
        </w:rPr>
        <w:br/>
        <w:t>Михайлова С.В. – «за»  результаты голосования следующие:</w:t>
      </w:r>
    </w:p>
    <w:p w:rsidR="00E61114" w:rsidRDefault="00E61114" w:rsidP="00E6111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E61114" w:rsidRPr="00996DC9" w:rsidRDefault="00E61114" w:rsidP="00E6111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Голосовали</w:t>
      </w:r>
      <w:r w:rsidRPr="00996DC9">
        <w:rPr>
          <w:rFonts w:ascii="Arial" w:hAnsi="Arial" w:cs="Arial"/>
          <w:bCs/>
          <w:sz w:val="24"/>
          <w:szCs w:val="24"/>
        </w:rPr>
        <w:t xml:space="preserve">:  </w:t>
      </w:r>
    </w:p>
    <w:p w:rsidR="00E61114" w:rsidRPr="00996DC9" w:rsidRDefault="00E61114" w:rsidP="00E61114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3</w:t>
      </w:r>
      <w:r w:rsidR="00143E9F">
        <w:rPr>
          <w:rFonts w:ascii="Arial" w:hAnsi="Arial" w:cs="Arial"/>
          <w:bCs/>
          <w:sz w:val="24"/>
          <w:szCs w:val="24"/>
        </w:rPr>
        <w:t>0</w:t>
      </w:r>
      <w:r w:rsidRPr="00996DC9">
        <w:rPr>
          <w:rFonts w:ascii="Arial" w:hAnsi="Arial" w:cs="Arial"/>
          <w:bCs/>
          <w:sz w:val="24"/>
          <w:szCs w:val="24"/>
        </w:rPr>
        <w:t>;</w:t>
      </w:r>
    </w:p>
    <w:p w:rsidR="00E61114" w:rsidRPr="00996DC9" w:rsidRDefault="00E61114" w:rsidP="00E61114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 w:rsidRPr="00996DC9">
        <w:rPr>
          <w:rFonts w:ascii="Arial" w:hAnsi="Arial" w:cs="Arial"/>
          <w:bCs/>
          <w:sz w:val="24"/>
          <w:szCs w:val="24"/>
        </w:rPr>
        <w:t>против – нет;</w:t>
      </w:r>
    </w:p>
    <w:p w:rsidR="00E61114" w:rsidRPr="00996DC9" w:rsidRDefault="00E61114" w:rsidP="00E61114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воздержались – нет</w:t>
      </w:r>
      <w:r w:rsidRPr="00996DC9">
        <w:rPr>
          <w:rFonts w:ascii="Arial" w:hAnsi="Arial" w:cs="Arial"/>
          <w:bCs/>
          <w:sz w:val="24"/>
          <w:szCs w:val="24"/>
        </w:rPr>
        <w:t>;</w:t>
      </w:r>
    </w:p>
    <w:p w:rsidR="00E61114" w:rsidRPr="00996DC9" w:rsidRDefault="00E61114" w:rsidP="00E61114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не голосовали – </w:t>
      </w:r>
      <w:r w:rsidR="00143E9F">
        <w:rPr>
          <w:rFonts w:ascii="Arial" w:hAnsi="Arial" w:cs="Arial"/>
          <w:bCs/>
          <w:sz w:val="24"/>
          <w:szCs w:val="24"/>
        </w:rPr>
        <w:t>3</w:t>
      </w:r>
      <w:r w:rsidRPr="00996DC9">
        <w:rPr>
          <w:rFonts w:ascii="Arial" w:hAnsi="Arial" w:cs="Arial"/>
          <w:bCs/>
          <w:sz w:val="24"/>
          <w:szCs w:val="24"/>
        </w:rPr>
        <w:t xml:space="preserve">. </w:t>
      </w:r>
    </w:p>
    <w:p w:rsidR="00E61114" w:rsidRPr="00996DC9" w:rsidRDefault="00E61114" w:rsidP="00E6111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E61114" w:rsidRPr="00996DC9" w:rsidRDefault="00E61114" w:rsidP="00E6111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996DC9">
        <w:rPr>
          <w:rFonts w:ascii="Arial" w:hAnsi="Arial" w:cs="Arial"/>
          <w:bCs/>
          <w:sz w:val="24"/>
          <w:szCs w:val="24"/>
        </w:rPr>
        <w:t>Решение принято.</w:t>
      </w:r>
    </w:p>
    <w:p w:rsidR="00E61114" w:rsidRDefault="00E61114" w:rsidP="00E6111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0E501E">
        <w:rPr>
          <w:rFonts w:ascii="Arial" w:hAnsi="Arial" w:cs="Arial"/>
          <w:b/>
          <w:bCs/>
          <w:sz w:val="24"/>
          <w:szCs w:val="24"/>
        </w:rPr>
        <w:t>РЕШИЛИ:</w:t>
      </w:r>
      <w:r>
        <w:rPr>
          <w:rFonts w:ascii="Arial" w:hAnsi="Arial" w:cs="Arial"/>
          <w:bCs/>
          <w:sz w:val="24"/>
          <w:szCs w:val="24"/>
        </w:rPr>
        <w:t xml:space="preserve"> решение № 4</w:t>
      </w:r>
      <w:r w:rsidR="00143E9F">
        <w:rPr>
          <w:rFonts w:ascii="Arial" w:hAnsi="Arial" w:cs="Arial"/>
          <w:bCs/>
          <w:sz w:val="24"/>
          <w:szCs w:val="24"/>
        </w:rPr>
        <w:t>71</w:t>
      </w:r>
      <w:r w:rsidRPr="00996DC9">
        <w:rPr>
          <w:rFonts w:ascii="Arial" w:hAnsi="Arial" w:cs="Arial"/>
          <w:bCs/>
          <w:sz w:val="24"/>
          <w:szCs w:val="24"/>
        </w:rPr>
        <w:t xml:space="preserve"> прилагается.</w:t>
      </w:r>
    </w:p>
    <w:p w:rsidR="00E61114" w:rsidRDefault="00E61114" w:rsidP="00E6111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E61114" w:rsidRDefault="00E61114" w:rsidP="00E6111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676FA5" w:rsidRPr="00FA3FCA" w:rsidRDefault="00676FA5" w:rsidP="00676FA5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СЛУШАЛИ: 11</w:t>
      </w:r>
      <w:r>
        <w:rPr>
          <w:rFonts w:ascii="Arial" w:hAnsi="Arial" w:cs="Arial"/>
          <w:bCs/>
          <w:sz w:val="24"/>
          <w:szCs w:val="24"/>
        </w:rPr>
        <w:t xml:space="preserve">. </w:t>
      </w:r>
      <w:proofErr w:type="spellStart"/>
      <w:r>
        <w:rPr>
          <w:rFonts w:ascii="Arial" w:hAnsi="Arial" w:cs="Arial"/>
          <w:bCs/>
          <w:sz w:val="24"/>
          <w:szCs w:val="24"/>
        </w:rPr>
        <w:t>Рузанова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С.Ю., председателя Думы, о</w:t>
      </w:r>
      <w:r w:rsidRPr="00676FA5">
        <w:rPr>
          <w:rFonts w:ascii="Arial" w:hAnsi="Arial" w:cs="Arial"/>
          <w:bCs/>
          <w:sz w:val="24"/>
          <w:szCs w:val="24"/>
        </w:rPr>
        <w:t xml:space="preserve"> протесте прокурора Центрального района </w:t>
      </w:r>
      <w:proofErr w:type="spellStart"/>
      <w:r w:rsidRPr="00676FA5">
        <w:rPr>
          <w:rFonts w:ascii="Arial" w:hAnsi="Arial" w:cs="Arial"/>
          <w:bCs/>
          <w:sz w:val="24"/>
          <w:szCs w:val="24"/>
        </w:rPr>
        <w:t>г</w:t>
      </w:r>
      <w:proofErr w:type="gramStart"/>
      <w:r w:rsidRPr="00676FA5">
        <w:rPr>
          <w:rFonts w:ascii="Arial" w:hAnsi="Arial" w:cs="Arial"/>
          <w:bCs/>
          <w:sz w:val="24"/>
          <w:szCs w:val="24"/>
        </w:rPr>
        <w:t>.Т</w:t>
      </w:r>
      <w:proofErr w:type="gramEnd"/>
      <w:r w:rsidRPr="00676FA5">
        <w:rPr>
          <w:rFonts w:ascii="Arial" w:hAnsi="Arial" w:cs="Arial"/>
          <w:bCs/>
          <w:sz w:val="24"/>
          <w:szCs w:val="24"/>
        </w:rPr>
        <w:t>ольятти</w:t>
      </w:r>
      <w:proofErr w:type="spellEnd"/>
      <w:r w:rsidRPr="00676FA5">
        <w:rPr>
          <w:rFonts w:ascii="Arial" w:hAnsi="Arial" w:cs="Arial"/>
          <w:bCs/>
          <w:sz w:val="24"/>
          <w:szCs w:val="24"/>
        </w:rPr>
        <w:t xml:space="preserve"> на решение Думы городского округа Тольятти от 04.07.2018 № 1799 «О местных нормативах градостроительного проектирования городского округа Тольятти Самарской области»</w:t>
      </w:r>
      <w:r>
        <w:rPr>
          <w:rFonts w:ascii="Arial" w:hAnsi="Arial" w:cs="Arial"/>
          <w:bCs/>
          <w:sz w:val="24"/>
          <w:szCs w:val="24"/>
        </w:rPr>
        <w:t xml:space="preserve"> (Д-57</w:t>
      </w:r>
      <w:r w:rsidRPr="00FA3FCA">
        <w:rPr>
          <w:rFonts w:ascii="Arial" w:hAnsi="Arial" w:cs="Arial"/>
          <w:bCs/>
          <w:sz w:val="24"/>
          <w:szCs w:val="24"/>
        </w:rPr>
        <w:t>).</w:t>
      </w:r>
    </w:p>
    <w:p w:rsidR="00676FA5" w:rsidRPr="00FA3FCA" w:rsidRDefault="00676FA5" w:rsidP="00676FA5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676FA5" w:rsidRPr="00A97921" w:rsidRDefault="00676FA5" w:rsidP="00676FA5">
      <w:pPr>
        <w:ind w:firstLine="709"/>
        <w:jc w:val="both"/>
        <w:rPr>
          <w:rFonts w:ascii="Arial" w:hAnsi="Arial" w:cs="Arial"/>
          <w:bCs/>
          <w:i/>
          <w:sz w:val="24"/>
          <w:szCs w:val="24"/>
        </w:rPr>
      </w:pPr>
      <w:r w:rsidRPr="00A97921">
        <w:rPr>
          <w:rFonts w:ascii="Arial" w:hAnsi="Arial" w:cs="Arial"/>
          <w:bCs/>
          <w:i/>
          <w:sz w:val="24"/>
          <w:szCs w:val="24"/>
        </w:rPr>
        <w:t>Выступили:</w:t>
      </w:r>
    </w:p>
    <w:p w:rsidR="00676FA5" w:rsidRDefault="00676FA5" w:rsidP="00676FA5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676FA5" w:rsidRDefault="00676FA5" w:rsidP="00676FA5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Шевелев Д.В. </w:t>
      </w:r>
      <w:r w:rsidRPr="00996DC9">
        <w:rPr>
          <w:rFonts w:ascii="Arial" w:hAnsi="Arial" w:cs="Arial"/>
          <w:bCs/>
          <w:sz w:val="24"/>
          <w:szCs w:val="24"/>
        </w:rPr>
        <w:t xml:space="preserve">– Проинформировал о ходе обсуждения вопроса на заседании профильной комиссии. </w:t>
      </w:r>
      <w:r>
        <w:rPr>
          <w:rFonts w:ascii="Arial" w:hAnsi="Arial" w:cs="Arial"/>
          <w:bCs/>
          <w:sz w:val="24"/>
          <w:szCs w:val="24"/>
        </w:rPr>
        <w:t>Прокомментировал проект решения Думы, подготовленный постоянной комиссией</w:t>
      </w:r>
      <w:r w:rsidRPr="00996DC9">
        <w:rPr>
          <w:rFonts w:ascii="Arial" w:hAnsi="Arial" w:cs="Arial"/>
          <w:bCs/>
          <w:sz w:val="24"/>
          <w:szCs w:val="24"/>
        </w:rPr>
        <w:t xml:space="preserve"> по</w:t>
      </w:r>
      <w:r>
        <w:rPr>
          <w:rFonts w:ascii="Arial" w:hAnsi="Arial" w:cs="Arial"/>
          <w:bCs/>
          <w:sz w:val="24"/>
          <w:szCs w:val="24"/>
        </w:rPr>
        <w:t xml:space="preserve"> муниципальному имуществу, градостроительству и землепользованию,</w:t>
      </w:r>
      <w:r w:rsidRPr="00676FA5">
        <w:t xml:space="preserve"> </w:t>
      </w:r>
      <w:r w:rsidRPr="00676FA5">
        <w:rPr>
          <w:rFonts w:ascii="Arial" w:hAnsi="Arial" w:cs="Arial"/>
          <w:bCs/>
          <w:sz w:val="24"/>
          <w:szCs w:val="24"/>
        </w:rPr>
        <w:t>об отклонении протеста пр</w:t>
      </w:r>
      <w:r>
        <w:rPr>
          <w:rFonts w:ascii="Arial" w:hAnsi="Arial" w:cs="Arial"/>
          <w:bCs/>
          <w:sz w:val="24"/>
          <w:szCs w:val="24"/>
        </w:rPr>
        <w:t xml:space="preserve">окурора. </w:t>
      </w:r>
    </w:p>
    <w:p w:rsidR="00676FA5" w:rsidRDefault="00676FA5" w:rsidP="00676FA5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601E61" w:rsidRDefault="00601E61" w:rsidP="00676FA5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Кривозубов В.О. – Озвучил позицию прокуратуры Центрального района города Тольятти по данному вопросу. </w:t>
      </w:r>
    </w:p>
    <w:p w:rsidR="00601E61" w:rsidRDefault="00601E61" w:rsidP="00676FA5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676FA5" w:rsidRPr="00996DC9" w:rsidRDefault="00676FA5" w:rsidP="00676FA5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 w:rsidRPr="00996DC9">
        <w:rPr>
          <w:rFonts w:ascii="Arial" w:hAnsi="Arial" w:cs="Arial"/>
          <w:bCs/>
          <w:sz w:val="24"/>
          <w:szCs w:val="24"/>
        </w:rPr>
        <w:t>Рузанов</w:t>
      </w:r>
      <w:proofErr w:type="spellEnd"/>
      <w:r w:rsidRPr="00996DC9">
        <w:rPr>
          <w:rFonts w:ascii="Arial" w:hAnsi="Arial" w:cs="Arial"/>
          <w:bCs/>
          <w:sz w:val="24"/>
          <w:szCs w:val="24"/>
        </w:rPr>
        <w:t xml:space="preserve"> С.Ю. – Поставил на голосование в целом проект решения Думы, подготовленный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Pr="00DB51AA">
        <w:rPr>
          <w:rFonts w:ascii="Arial" w:hAnsi="Arial" w:cs="Arial"/>
          <w:bCs/>
          <w:sz w:val="24"/>
          <w:szCs w:val="24"/>
        </w:rPr>
        <w:t>постоянной комиссией по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Pr="00676FA5">
        <w:rPr>
          <w:rFonts w:ascii="Arial" w:hAnsi="Arial" w:cs="Arial"/>
          <w:bCs/>
          <w:sz w:val="24"/>
          <w:szCs w:val="24"/>
        </w:rPr>
        <w:t>муниципальному имуществу, градостроительству и землепользованию</w:t>
      </w:r>
      <w:r>
        <w:rPr>
          <w:rFonts w:ascii="Arial" w:hAnsi="Arial" w:cs="Arial"/>
          <w:bCs/>
          <w:sz w:val="24"/>
          <w:szCs w:val="24"/>
        </w:rPr>
        <w:t xml:space="preserve">. </w:t>
      </w:r>
    </w:p>
    <w:p w:rsidR="00676FA5" w:rsidRPr="00996DC9" w:rsidRDefault="00676FA5" w:rsidP="00676FA5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676FA5" w:rsidRPr="00996DC9" w:rsidRDefault="00676FA5" w:rsidP="00676FA5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Голосовали (11:21:26</w:t>
      </w:r>
      <w:r w:rsidRPr="00996DC9">
        <w:rPr>
          <w:rFonts w:ascii="Arial" w:hAnsi="Arial" w:cs="Arial"/>
          <w:bCs/>
          <w:sz w:val="24"/>
          <w:szCs w:val="24"/>
        </w:rPr>
        <w:t xml:space="preserve">):  </w:t>
      </w:r>
    </w:p>
    <w:p w:rsidR="00676FA5" w:rsidRPr="00996DC9" w:rsidRDefault="00676FA5" w:rsidP="00676FA5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28</w:t>
      </w:r>
      <w:r w:rsidRPr="00996DC9">
        <w:rPr>
          <w:rFonts w:ascii="Arial" w:hAnsi="Arial" w:cs="Arial"/>
          <w:bCs/>
          <w:sz w:val="24"/>
          <w:szCs w:val="24"/>
        </w:rPr>
        <w:t>;</w:t>
      </w:r>
    </w:p>
    <w:p w:rsidR="00676FA5" w:rsidRPr="00996DC9" w:rsidRDefault="00676FA5" w:rsidP="00676FA5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 w:rsidRPr="00996DC9">
        <w:rPr>
          <w:rFonts w:ascii="Arial" w:hAnsi="Arial" w:cs="Arial"/>
          <w:bCs/>
          <w:sz w:val="24"/>
          <w:szCs w:val="24"/>
        </w:rPr>
        <w:t>против – нет;</w:t>
      </w:r>
    </w:p>
    <w:p w:rsidR="00676FA5" w:rsidRPr="00996DC9" w:rsidRDefault="00676FA5" w:rsidP="00676FA5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 w:rsidRPr="00996DC9">
        <w:rPr>
          <w:rFonts w:ascii="Arial" w:hAnsi="Arial" w:cs="Arial"/>
          <w:bCs/>
          <w:sz w:val="24"/>
          <w:szCs w:val="24"/>
        </w:rPr>
        <w:t>воздержались – нет;</w:t>
      </w:r>
    </w:p>
    <w:p w:rsidR="00676FA5" w:rsidRPr="00996DC9" w:rsidRDefault="00676FA5" w:rsidP="00676FA5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не голосовали – 2</w:t>
      </w:r>
      <w:r w:rsidRPr="00996DC9">
        <w:rPr>
          <w:rFonts w:ascii="Arial" w:hAnsi="Arial" w:cs="Arial"/>
          <w:bCs/>
          <w:sz w:val="24"/>
          <w:szCs w:val="24"/>
        </w:rPr>
        <w:t xml:space="preserve">. </w:t>
      </w:r>
    </w:p>
    <w:p w:rsidR="00676FA5" w:rsidRDefault="00676FA5" w:rsidP="00676FA5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676FA5" w:rsidRDefault="00676FA5" w:rsidP="00676FA5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С учетом мнений Воробьева В.А. – «за», </w:t>
      </w:r>
      <w:proofErr w:type="spellStart"/>
      <w:r>
        <w:rPr>
          <w:rFonts w:ascii="Arial" w:hAnsi="Arial" w:cs="Arial"/>
          <w:sz w:val="24"/>
          <w:szCs w:val="24"/>
        </w:rPr>
        <w:t>Камбарова</w:t>
      </w:r>
      <w:proofErr w:type="spellEnd"/>
      <w:r>
        <w:rPr>
          <w:rFonts w:ascii="Arial" w:hAnsi="Arial" w:cs="Arial"/>
          <w:sz w:val="24"/>
          <w:szCs w:val="24"/>
        </w:rPr>
        <w:t xml:space="preserve"> А.М. – «за», </w:t>
      </w:r>
      <w:r>
        <w:rPr>
          <w:rFonts w:ascii="Arial" w:hAnsi="Arial" w:cs="Arial"/>
          <w:sz w:val="24"/>
          <w:szCs w:val="24"/>
        </w:rPr>
        <w:br/>
        <w:t>Михайлова С.В. – «за»  результаты голосования следующие:</w:t>
      </w:r>
    </w:p>
    <w:p w:rsidR="00676FA5" w:rsidRDefault="00676FA5" w:rsidP="00676FA5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676FA5" w:rsidRPr="00996DC9" w:rsidRDefault="00676FA5" w:rsidP="00676FA5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Голосовали</w:t>
      </w:r>
      <w:r w:rsidRPr="00996DC9">
        <w:rPr>
          <w:rFonts w:ascii="Arial" w:hAnsi="Arial" w:cs="Arial"/>
          <w:bCs/>
          <w:sz w:val="24"/>
          <w:szCs w:val="24"/>
        </w:rPr>
        <w:t xml:space="preserve">:  </w:t>
      </w:r>
    </w:p>
    <w:p w:rsidR="00676FA5" w:rsidRPr="00996DC9" w:rsidRDefault="00676FA5" w:rsidP="00676FA5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31</w:t>
      </w:r>
      <w:r w:rsidRPr="00996DC9">
        <w:rPr>
          <w:rFonts w:ascii="Arial" w:hAnsi="Arial" w:cs="Arial"/>
          <w:bCs/>
          <w:sz w:val="24"/>
          <w:szCs w:val="24"/>
        </w:rPr>
        <w:t>;</w:t>
      </w:r>
    </w:p>
    <w:p w:rsidR="00676FA5" w:rsidRPr="00996DC9" w:rsidRDefault="00676FA5" w:rsidP="00676FA5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 w:rsidRPr="00996DC9">
        <w:rPr>
          <w:rFonts w:ascii="Arial" w:hAnsi="Arial" w:cs="Arial"/>
          <w:bCs/>
          <w:sz w:val="24"/>
          <w:szCs w:val="24"/>
        </w:rPr>
        <w:lastRenderedPageBreak/>
        <w:t>против – нет;</w:t>
      </w:r>
    </w:p>
    <w:p w:rsidR="00676FA5" w:rsidRPr="00996DC9" w:rsidRDefault="00676FA5" w:rsidP="00676FA5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воздержались – нет</w:t>
      </w:r>
      <w:r w:rsidRPr="00996DC9">
        <w:rPr>
          <w:rFonts w:ascii="Arial" w:hAnsi="Arial" w:cs="Arial"/>
          <w:bCs/>
          <w:sz w:val="24"/>
          <w:szCs w:val="24"/>
        </w:rPr>
        <w:t>;</w:t>
      </w:r>
    </w:p>
    <w:p w:rsidR="00676FA5" w:rsidRPr="00996DC9" w:rsidRDefault="00676FA5" w:rsidP="00676FA5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не голосовали – 2</w:t>
      </w:r>
      <w:r w:rsidRPr="00996DC9">
        <w:rPr>
          <w:rFonts w:ascii="Arial" w:hAnsi="Arial" w:cs="Arial"/>
          <w:bCs/>
          <w:sz w:val="24"/>
          <w:szCs w:val="24"/>
        </w:rPr>
        <w:t xml:space="preserve">. </w:t>
      </w:r>
    </w:p>
    <w:p w:rsidR="00676FA5" w:rsidRPr="00996DC9" w:rsidRDefault="00676FA5" w:rsidP="00676FA5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996DC9">
        <w:rPr>
          <w:rFonts w:ascii="Arial" w:hAnsi="Arial" w:cs="Arial"/>
          <w:bCs/>
          <w:sz w:val="24"/>
          <w:szCs w:val="24"/>
        </w:rPr>
        <w:t>Решение принято.</w:t>
      </w:r>
    </w:p>
    <w:p w:rsidR="00676FA5" w:rsidRDefault="00676FA5" w:rsidP="00676FA5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0E501E">
        <w:rPr>
          <w:rFonts w:ascii="Arial" w:hAnsi="Arial" w:cs="Arial"/>
          <w:b/>
          <w:bCs/>
          <w:sz w:val="24"/>
          <w:szCs w:val="24"/>
        </w:rPr>
        <w:t>РЕШИЛИ:</w:t>
      </w:r>
      <w:r>
        <w:rPr>
          <w:rFonts w:ascii="Arial" w:hAnsi="Arial" w:cs="Arial"/>
          <w:bCs/>
          <w:sz w:val="24"/>
          <w:szCs w:val="24"/>
        </w:rPr>
        <w:t xml:space="preserve"> решение № 472</w:t>
      </w:r>
      <w:r w:rsidRPr="00996DC9">
        <w:rPr>
          <w:rFonts w:ascii="Arial" w:hAnsi="Arial" w:cs="Arial"/>
          <w:bCs/>
          <w:sz w:val="24"/>
          <w:szCs w:val="24"/>
        </w:rPr>
        <w:t xml:space="preserve"> прилагается.</w:t>
      </w:r>
    </w:p>
    <w:p w:rsidR="00601E61" w:rsidRDefault="00601E61" w:rsidP="002D3068">
      <w:pPr>
        <w:ind w:firstLine="709"/>
        <w:jc w:val="both"/>
        <w:rPr>
          <w:rFonts w:ascii="Arial" w:hAnsi="Arial" w:cs="Arial"/>
          <w:b/>
          <w:bCs/>
          <w:sz w:val="24"/>
          <w:szCs w:val="24"/>
        </w:rPr>
      </w:pPr>
    </w:p>
    <w:p w:rsidR="00601E61" w:rsidRDefault="00601E61" w:rsidP="002D3068">
      <w:pPr>
        <w:ind w:firstLine="709"/>
        <w:jc w:val="both"/>
        <w:rPr>
          <w:rFonts w:ascii="Arial" w:hAnsi="Arial" w:cs="Arial"/>
          <w:b/>
          <w:bCs/>
          <w:sz w:val="24"/>
          <w:szCs w:val="24"/>
        </w:rPr>
      </w:pPr>
    </w:p>
    <w:p w:rsidR="002D3068" w:rsidRPr="00FA3FCA" w:rsidRDefault="002D3068" w:rsidP="002D3068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СЛУШАЛИ: 12</w:t>
      </w:r>
      <w:r>
        <w:rPr>
          <w:rFonts w:ascii="Arial" w:hAnsi="Arial" w:cs="Arial"/>
          <w:bCs/>
          <w:sz w:val="24"/>
          <w:szCs w:val="24"/>
        </w:rPr>
        <w:t xml:space="preserve">. </w:t>
      </w:r>
      <w:proofErr w:type="spellStart"/>
      <w:r>
        <w:rPr>
          <w:rFonts w:ascii="Arial" w:hAnsi="Arial" w:cs="Arial"/>
          <w:bCs/>
          <w:sz w:val="24"/>
          <w:szCs w:val="24"/>
        </w:rPr>
        <w:t>Рузанова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С.Ю., председателя Думы, о</w:t>
      </w:r>
      <w:r w:rsidRPr="002D3068">
        <w:rPr>
          <w:rFonts w:ascii="Arial" w:hAnsi="Arial" w:cs="Arial"/>
          <w:bCs/>
          <w:sz w:val="24"/>
          <w:szCs w:val="24"/>
        </w:rPr>
        <w:t>б отчете о деятельности Общественного совета по стратегическому планированию при Думе городского округа Тольятти за 2024 год</w:t>
      </w:r>
      <w:r>
        <w:rPr>
          <w:rFonts w:ascii="Arial" w:hAnsi="Arial" w:cs="Arial"/>
          <w:bCs/>
          <w:sz w:val="24"/>
          <w:szCs w:val="24"/>
        </w:rPr>
        <w:t xml:space="preserve"> (Д-25</w:t>
      </w:r>
      <w:r w:rsidRPr="00FA3FCA">
        <w:rPr>
          <w:rFonts w:ascii="Arial" w:hAnsi="Arial" w:cs="Arial"/>
          <w:bCs/>
          <w:sz w:val="24"/>
          <w:szCs w:val="24"/>
        </w:rPr>
        <w:t>).</w:t>
      </w:r>
    </w:p>
    <w:p w:rsidR="002D3068" w:rsidRPr="00FA3FCA" w:rsidRDefault="002D3068" w:rsidP="002D3068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2D3068" w:rsidRPr="00A97921" w:rsidRDefault="002D3068" w:rsidP="002D3068">
      <w:pPr>
        <w:ind w:firstLine="709"/>
        <w:jc w:val="both"/>
        <w:rPr>
          <w:rFonts w:ascii="Arial" w:hAnsi="Arial" w:cs="Arial"/>
          <w:bCs/>
          <w:i/>
          <w:sz w:val="24"/>
          <w:szCs w:val="24"/>
        </w:rPr>
      </w:pPr>
      <w:r w:rsidRPr="00A97921">
        <w:rPr>
          <w:rFonts w:ascii="Arial" w:hAnsi="Arial" w:cs="Arial"/>
          <w:bCs/>
          <w:i/>
          <w:sz w:val="24"/>
          <w:szCs w:val="24"/>
        </w:rPr>
        <w:t>Выступили:</w:t>
      </w:r>
    </w:p>
    <w:p w:rsidR="002D3068" w:rsidRDefault="002D3068" w:rsidP="002D3068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2D3068" w:rsidRPr="002F0C38" w:rsidRDefault="002D3068" w:rsidP="002F0C38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Бадьянов А.Г. – Предложил выстроить взаимодействие </w:t>
      </w:r>
      <w:r w:rsidRPr="002D3068">
        <w:rPr>
          <w:rFonts w:ascii="Arial" w:hAnsi="Arial" w:cs="Arial"/>
          <w:bCs/>
          <w:sz w:val="24"/>
          <w:szCs w:val="24"/>
        </w:rPr>
        <w:t>Общественного совета по стратегическому планированию при Думе</w:t>
      </w:r>
      <w:r>
        <w:rPr>
          <w:rFonts w:ascii="Arial" w:hAnsi="Arial" w:cs="Arial"/>
          <w:bCs/>
          <w:sz w:val="24"/>
          <w:szCs w:val="24"/>
        </w:rPr>
        <w:t xml:space="preserve"> с</w:t>
      </w:r>
      <w:r w:rsidR="00055743">
        <w:rPr>
          <w:rFonts w:ascii="Arial" w:hAnsi="Arial" w:cs="Arial"/>
          <w:bCs/>
          <w:sz w:val="24"/>
          <w:szCs w:val="24"/>
        </w:rPr>
        <w:t xml:space="preserve"> Городским советом директоров предпринимателей при администрации городского округа Тольятти</w:t>
      </w:r>
      <w:r w:rsidRPr="002F0C38">
        <w:rPr>
          <w:rFonts w:ascii="Arial" w:hAnsi="Arial" w:cs="Arial"/>
          <w:bCs/>
          <w:sz w:val="24"/>
          <w:szCs w:val="24"/>
        </w:rPr>
        <w:t xml:space="preserve">. </w:t>
      </w:r>
    </w:p>
    <w:p w:rsidR="002D3068" w:rsidRDefault="002D3068" w:rsidP="002D3068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2D3068" w:rsidRDefault="002F0C38" w:rsidP="002D3068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Никонорова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Т.А. </w:t>
      </w:r>
      <w:r w:rsidR="002D3068" w:rsidRPr="00996DC9">
        <w:rPr>
          <w:rFonts w:ascii="Arial" w:hAnsi="Arial" w:cs="Arial"/>
          <w:bCs/>
          <w:sz w:val="24"/>
          <w:szCs w:val="24"/>
        </w:rPr>
        <w:t>– Проинформировал</w:t>
      </w:r>
      <w:r>
        <w:rPr>
          <w:rFonts w:ascii="Arial" w:hAnsi="Arial" w:cs="Arial"/>
          <w:bCs/>
          <w:sz w:val="24"/>
          <w:szCs w:val="24"/>
        </w:rPr>
        <w:t>а</w:t>
      </w:r>
      <w:r w:rsidR="002D3068" w:rsidRPr="00996DC9">
        <w:rPr>
          <w:rFonts w:ascii="Arial" w:hAnsi="Arial" w:cs="Arial"/>
          <w:bCs/>
          <w:sz w:val="24"/>
          <w:szCs w:val="24"/>
        </w:rPr>
        <w:t xml:space="preserve"> о ходе обсуждения вопроса на заседании профильной комиссии. </w:t>
      </w:r>
      <w:r w:rsidR="002D3068">
        <w:rPr>
          <w:rFonts w:ascii="Arial" w:hAnsi="Arial" w:cs="Arial"/>
          <w:bCs/>
          <w:sz w:val="24"/>
          <w:szCs w:val="24"/>
        </w:rPr>
        <w:t>Прокомментировал</w:t>
      </w:r>
      <w:r>
        <w:rPr>
          <w:rFonts w:ascii="Arial" w:hAnsi="Arial" w:cs="Arial"/>
          <w:bCs/>
          <w:sz w:val="24"/>
          <w:szCs w:val="24"/>
        </w:rPr>
        <w:t>а</w:t>
      </w:r>
      <w:r w:rsidR="002D3068">
        <w:rPr>
          <w:rFonts w:ascii="Arial" w:hAnsi="Arial" w:cs="Arial"/>
          <w:bCs/>
          <w:sz w:val="24"/>
          <w:szCs w:val="24"/>
        </w:rPr>
        <w:t xml:space="preserve"> проект решения Думы, подготовленный постоянной комиссией</w:t>
      </w:r>
      <w:r w:rsidR="002D3068" w:rsidRPr="00996DC9">
        <w:rPr>
          <w:rFonts w:ascii="Arial" w:hAnsi="Arial" w:cs="Arial"/>
          <w:bCs/>
          <w:sz w:val="24"/>
          <w:szCs w:val="24"/>
        </w:rPr>
        <w:t xml:space="preserve"> по</w:t>
      </w:r>
      <w:r>
        <w:rPr>
          <w:rFonts w:ascii="Arial" w:hAnsi="Arial" w:cs="Arial"/>
          <w:bCs/>
          <w:sz w:val="24"/>
          <w:szCs w:val="24"/>
        </w:rPr>
        <w:t xml:space="preserve"> бюджету и экономической политике</w:t>
      </w:r>
      <w:r w:rsidR="002D3068">
        <w:rPr>
          <w:rFonts w:ascii="Arial" w:hAnsi="Arial" w:cs="Arial"/>
          <w:bCs/>
          <w:sz w:val="24"/>
          <w:szCs w:val="24"/>
        </w:rPr>
        <w:t xml:space="preserve">. </w:t>
      </w:r>
    </w:p>
    <w:p w:rsidR="002D3068" w:rsidRDefault="002D3068" w:rsidP="002D3068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2D3068" w:rsidRPr="00996DC9" w:rsidRDefault="002D3068" w:rsidP="002D3068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 w:rsidRPr="00996DC9">
        <w:rPr>
          <w:rFonts w:ascii="Arial" w:hAnsi="Arial" w:cs="Arial"/>
          <w:bCs/>
          <w:sz w:val="24"/>
          <w:szCs w:val="24"/>
        </w:rPr>
        <w:t>Рузанов</w:t>
      </w:r>
      <w:proofErr w:type="spellEnd"/>
      <w:r w:rsidRPr="00996DC9">
        <w:rPr>
          <w:rFonts w:ascii="Arial" w:hAnsi="Arial" w:cs="Arial"/>
          <w:bCs/>
          <w:sz w:val="24"/>
          <w:szCs w:val="24"/>
        </w:rPr>
        <w:t xml:space="preserve"> С.Ю. – Поставил на голосование в целом проект решения Думы, подготовленный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Pr="00DB51AA">
        <w:rPr>
          <w:rFonts w:ascii="Arial" w:hAnsi="Arial" w:cs="Arial"/>
          <w:bCs/>
          <w:sz w:val="24"/>
          <w:szCs w:val="24"/>
        </w:rPr>
        <w:t>постоянной комиссией по</w:t>
      </w:r>
      <w:r w:rsidR="002F0C38">
        <w:rPr>
          <w:rFonts w:ascii="Arial" w:hAnsi="Arial" w:cs="Arial"/>
          <w:bCs/>
          <w:sz w:val="24"/>
          <w:szCs w:val="24"/>
        </w:rPr>
        <w:t xml:space="preserve"> </w:t>
      </w:r>
      <w:r w:rsidR="002F0C38" w:rsidRPr="002F0C38">
        <w:rPr>
          <w:rFonts w:ascii="Arial" w:hAnsi="Arial" w:cs="Arial"/>
          <w:bCs/>
          <w:sz w:val="24"/>
          <w:szCs w:val="24"/>
        </w:rPr>
        <w:t>бюджету и экономической политике</w:t>
      </w:r>
      <w:r>
        <w:rPr>
          <w:rFonts w:ascii="Arial" w:hAnsi="Arial" w:cs="Arial"/>
          <w:bCs/>
          <w:sz w:val="24"/>
          <w:szCs w:val="24"/>
        </w:rPr>
        <w:t xml:space="preserve">. </w:t>
      </w:r>
    </w:p>
    <w:p w:rsidR="002D3068" w:rsidRPr="00DD7A7D" w:rsidRDefault="002D3068" w:rsidP="002D3068">
      <w:pPr>
        <w:ind w:firstLine="709"/>
        <w:jc w:val="both"/>
        <w:rPr>
          <w:rFonts w:ascii="Arial" w:hAnsi="Arial" w:cs="Arial"/>
          <w:bCs/>
        </w:rPr>
      </w:pPr>
    </w:p>
    <w:p w:rsidR="002D3068" w:rsidRPr="00996DC9" w:rsidRDefault="002F0C38" w:rsidP="002D3068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Голосовали (11:24:35</w:t>
      </w:r>
      <w:r w:rsidR="002D3068" w:rsidRPr="00996DC9">
        <w:rPr>
          <w:rFonts w:ascii="Arial" w:hAnsi="Arial" w:cs="Arial"/>
          <w:bCs/>
          <w:sz w:val="24"/>
          <w:szCs w:val="24"/>
        </w:rPr>
        <w:t xml:space="preserve">):  </w:t>
      </w:r>
    </w:p>
    <w:p w:rsidR="002D3068" w:rsidRPr="00996DC9" w:rsidRDefault="002D3068" w:rsidP="002D3068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28</w:t>
      </w:r>
      <w:r w:rsidRPr="00996DC9">
        <w:rPr>
          <w:rFonts w:ascii="Arial" w:hAnsi="Arial" w:cs="Arial"/>
          <w:bCs/>
          <w:sz w:val="24"/>
          <w:szCs w:val="24"/>
        </w:rPr>
        <w:t>;</w:t>
      </w:r>
    </w:p>
    <w:p w:rsidR="002D3068" w:rsidRPr="00996DC9" w:rsidRDefault="002D3068" w:rsidP="002D3068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 w:rsidRPr="00996DC9">
        <w:rPr>
          <w:rFonts w:ascii="Arial" w:hAnsi="Arial" w:cs="Arial"/>
          <w:bCs/>
          <w:sz w:val="24"/>
          <w:szCs w:val="24"/>
        </w:rPr>
        <w:t>против – нет;</w:t>
      </w:r>
    </w:p>
    <w:p w:rsidR="002D3068" w:rsidRPr="00996DC9" w:rsidRDefault="002D3068" w:rsidP="002D3068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 w:rsidRPr="00996DC9">
        <w:rPr>
          <w:rFonts w:ascii="Arial" w:hAnsi="Arial" w:cs="Arial"/>
          <w:bCs/>
          <w:sz w:val="24"/>
          <w:szCs w:val="24"/>
        </w:rPr>
        <w:t>воздержались – нет;</w:t>
      </w:r>
    </w:p>
    <w:p w:rsidR="002D3068" w:rsidRPr="00996DC9" w:rsidRDefault="002D3068" w:rsidP="002D3068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не голосовали – 2</w:t>
      </w:r>
      <w:r w:rsidRPr="00996DC9">
        <w:rPr>
          <w:rFonts w:ascii="Arial" w:hAnsi="Arial" w:cs="Arial"/>
          <w:bCs/>
          <w:sz w:val="24"/>
          <w:szCs w:val="24"/>
        </w:rPr>
        <w:t xml:space="preserve">. </w:t>
      </w:r>
    </w:p>
    <w:p w:rsidR="002D3068" w:rsidRPr="00E91082" w:rsidRDefault="002D3068" w:rsidP="002D3068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2D3068" w:rsidRDefault="002D3068" w:rsidP="002D3068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С учетом мнений Воробьева В.А. – «за», </w:t>
      </w:r>
      <w:proofErr w:type="spellStart"/>
      <w:r>
        <w:rPr>
          <w:rFonts w:ascii="Arial" w:hAnsi="Arial" w:cs="Arial"/>
          <w:sz w:val="24"/>
          <w:szCs w:val="24"/>
        </w:rPr>
        <w:t>Камбарова</w:t>
      </w:r>
      <w:proofErr w:type="spellEnd"/>
      <w:r>
        <w:rPr>
          <w:rFonts w:ascii="Arial" w:hAnsi="Arial" w:cs="Arial"/>
          <w:sz w:val="24"/>
          <w:szCs w:val="24"/>
        </w:rPr>
        <w:t xml:space="preserve"> А.М. – «за», </w:t>
      </w:r>
      <w:r>
        <w:rPr>
          <w:rFonts w:ascii="Arial" w:hAnsi="Arial" w:cs="Arial"/>
          <w:sz w:val="24"/>
          <w:szCs w:val="24"/>
        </w:rPr>
        <w:br/>
        <w:t>Михайлова С.В. – «за»  результаты голосования следующие:</w:t>
      </w:r>
    </w:p>
    <w:p w:rsidR="002D3068" w:rsidRPr="00E91082" w:rsidRDefault="002D3068" w:rsidP="002D3068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2D3068" w:rsidRPr="00996DC9" w:rsidRDefault="002D3068" w:rsidP="002D3068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Голосовали</w:t>
      </w:r>
      <w:r w:rsidRPr="00996DC9">
        <w:rPr>
          <w:rFonts w:ascii="Arial" w:hAnsi="Arial" w:cs="Arial"/>
          <w:bCs/>
          <w:sz w:val="24"/>
          <w:szCs w:val="24"/>
        </w:rPr>
        <w:t xml:space="preserve">:  </w:t>
      </w:r>
    </w:p>
    <w:p w:rsidR="002D3068" w:rsidRPr="00996DC9" w:rsidRDefault="002D3068" w:rsidP="002D3068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31</w:t>
      </w:r>
      <w:r w:rsidRPr="00996DC9">
        <w:rPr>
          <w:rFonts w:ascii="Arial" w:hAnsi="Arial" w:cs="Arial"/>
          <w:bCs/>
          <w:sz w:val="24"/>
          <w:szCs w:val="24"/>
        </w:rPr>
        <w:t>;</w:t>
      </w:r>
    </w:p>
    <w:p w:rsidR="002D3068" w:rsidRPr="00996DC9" w:rsidRDefault="002D3068" w:rsidP="002D3068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 w:rsidRPr="00996DC9">
        <w:rPr>
          <w:rFonts w:ascii="Arial" w:hAnsi="Arial" w:cs="Arial"/>
          <w:bCs/>
          <w:sz w:val="24"/>
          <w:szCs w:val="24"/>
        </w:rPr>
        <w:t>против – нет;</w:t>
      </w:r>
    </w:p>
    <w:p w:rsidR="002D3068" w:rsidRPr="00996DC9" w:rsidRDefault="002D3068" w:rsidP="002D3068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воздержались – нет</w:t>
      </w:r>
      <w:r w:rsidRPr="00996DC9">
        <w:rPr>
          <w:rFonts w:ascii="Arial" w:hAnsi="Arial" w:cs="Arial"/>
          <w:bCs/>
          <w:sz w:val="24"/>
          <w:szCs w:val="24"/>
        </w:rPr>
        <w:t>;</w:t>
      </w:r>
    </w:p>
    <w:p w:rsidR="002D3068" w:rsidRPr="00996DC9" w:rsidRDefault="002D3068" w:rsidP="002D3068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не голосовали – 2</w:t>
      </w:r>
      <w:r w:rsidRPr="00996DC9">
        <w:rPr>
          <w:rFonts w:ascii="Arial" w:hAnsi="Arial" w:cs="Arial"/>
          <w:bCs/>
          <w:sz w:val="24"/>
          <w:szCs w:val="24"/>
        </w:rPr>
        <w:t xml:space="preserve">. </w:t>
      </w:r>
    </w:p>
    <w:p w:rsidR="002D3068" w:rsidRPr="00E91082" w:rsidRDefault="002D3068" w:rsidP="002D3068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2D3068" w:rsidRPr="00996DC9" w:rsidRDefault="002D3068" w:rsidP="002D3068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996DC9">
        <w:rPr>
          <w:rFonts w:ascii="Arial" w:hAnsi="Arial" w:cs="Arial"/>
          <w:bCs/>
          <w:sz w:val="24"/>
          <w:szCs w:val="24"/>
        </w:rPr>
        <w:t>Решение принято.</w:t>
      </w:r>
    </w:p>
    <w:p w:rsidR="002D3068" w:rsidRDefault="002D3068" w:rsidP="002D3068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0E501E">
        <w:rPr>
          <w:rFonts w:ascii="Arial" w:hAnsi="Arial" w:cs="Arial"/>
          <w:b/>
          <w:bCs/>
          <w:sz w:val="24"/>
          <w:szCs w:val="24"/>
        </w:rPr>
        <w:t>РЕШИЛИ:</w:t>
      </w:r>
      <w:r w:rsidR="002F0C38">
        <w:rPr>
          <w:rFonts w:ascii="Arial" w:hAnsi="Arial" w:cs="Arial"/>
          <w:bCs/>
          <w:sz w:val="24"/>
          <w:szCs w:val="24"/>
        </w:rPr>
        <w:t xml:space="preserve"> решение № 473</w:t>
      </w:r>
      <w:r w:rsidRPr="00996DC9">
        <w:rPr>
          <w:rFonts w:ascii="Arial" w:hAnsi="Arial" w:cs="Arial"/>
          <w:bCs/>
          <w:sz w:val="24"/>
          <w:szCs w:val="24"/>
        </w:rPr>
        <w:t xml:space="preserve"> прилагается.</w:t>
      </w:r>
    </w:p>
    <w:p w:rsidR="002D3068" w:rsidRPr="00601E61" w:rsidRDefault="002D3068" w:rsidP="002D3068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DD7A7D" w:rsidRPr="00601E61" w:rsidRDefault="00DD7A7D" w:rsidP="002D3068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625E84" w:rsidRDefault="00625E84" w:rsidP="00625E8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СЛУШАЛИ: 13</w:t>
      </w:r>
      <w:r>
        <w:rPr>
          <w:rFonts w:ascii="Arial" w:hAnsi="Arial" w:cs="Arial"/>
          <w:bCs/>
          <w:sz w:val="24"/>
          <w:szCs w:val="24"/>
        </w:rPr>
        <w:t xml:space="preserve">. </w:t>
      </w:r>
      <w:proofErr w:type="spellStart"/>
      <w:r>
        <w:rPr>
          <w:rFonts w:ascii="Arial" w:hAnsi="Arial" w:cs="Arial"/>
          <w:bCs/>
          <w:sz w:val="24"/>
          <w:szCs w:val="24"/>
        </w:rPr>
        <w:t>Рузанова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С.Ю., председателя Думы,</w:t>
      </w:r>
      <w:r>
        <w:t xml:space="preserve"> </w:t>
      </w:r>
      <w:r>
        <w:rPr>
          <w:rFonts w:ascii="Arial" w:hAnsi="Arial" w:cs="Arial"/>
          <w:bCs/>
          <w:sz w:val="24"/>
          <w:szCs w:val="24"/>
        </w:rPr>
        <w:t>о плане нормотворческой деятельности Думы городского округа Тольятти на I</w:t>
      </w:r>
      <w:r>
        <w:rPr>
          <w:rFonts w:ascii="Arial" w:hAnsi="Arial" w:cs="Arial"/>
          <w:bCs/>
          <w:sz w:val="24"/>
          <w:szCs w:val="24"/>
          <w:lang w:val="en-US"/>
        </w:rPr>
        <w:t>I</w:t>
      </w:r>
      <w:r>
        <w:rPr>
          <w:rFonts w:ascii="Arial" w:hAnsi="Arial" w:cs="Arial"/>
          <w:bCs/>
          <w:sz w:val="24"/>
          <w:szCs w:val="24"/>
        </w:rPr>
        <w:t xml:space="preserve"> квартал 2025 года (первое чтение) (Д-61).</w:t>
      </w:r>
    </w:p>
    <w:p w:rsidR="00625E84" w:rsidRDefault="00625E84" w:rsidP="00625E8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625E84" w:rsidRDefault="00625E84" w:rsidP="00625E8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Вопросов к докладчику не поступило. </w:t>
      </w:r>
    </w:p>
    <w:p w:rsidR="00625E84" w:rsidRDefault="00625E84" w:rsidP="00625E84">
      <w:pPr>
        <w:ind w:firstLine="709"/>
        <w:jc w:val="both"/>
        <w:rPr>
          <w:rFonts w:ascii="Arial" w:hAnsi="Arial" w:cs="Arial"/>
          <w:bCs/>
          <w:i/>
          <w:sz w:val="24"/>
          <w:szCs w:val="24"/>
        </w:rPr>
      </w:pPr>
    </w:p>
    <w:p w:rsidR="00625E84" w:rsidRDefault="00625E84" w:rsidP="00625E8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Рузанов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С.Ю. – Отметил, что во I</w:t>
      </w:r>
      <w:r>
        <w:rPr>
          <w:rFonts w:ascii="Arial" w:hAnsi="Arial" w:cs="Arial"/>
          <w:bCs/>
          <w:sz w:val="24"/>
          <w:szCs w:val="24"/>
          <w:lang w:val="en-US"/>
        </w:rPr>
        <w:t>I</w:t>
      </w:r>
      <w:r>
        <w:rPr>
          <w:rFonts w:ascii="Arial" w:hAnsi="Arial" w:cs="Arial"/>
          <w:bCs/>
          <w:sz w:val="24"/>
          <w:szCs w:val="24"/>
        </w:rPr>
        <w:t xml:space="preserve"> квартале 2025 года планируются следующие даты проведения заседаний Думы: </w:t>
      </w:r>
      <w:r w:rsidRPr="00625E84">
        <w:rPr>
          <w:rFonts w:ascii="Arial" w:hAnsi="Arial" w:cs="Arial"/>
          <w:bCs/>
          <w:sz w:val="24"/>
          <w:szCs w:val="24"/>
        </w:rPr>
        <w:t xml:space="preserve">9 апреля, 23 апреля; 21 мая; </w:t>
      </w:r>
      <w:r>
        <w:rPr>
          <w:rFonts w:ascii="Arial" w:hAnsi="Arial" w:cs="Arial"/>
          <w:bCs/>
          <w:sz w:val="24"/>
          <w:szCs w:val="24"/>
        </w:rPr>
        <w:br/>
      </w:r>
      <w:r w:rsidRPr="00625E84">
        <w:rPr>
          <w:rFonts w:ascii="Arial" w:hAnsi="Arial" w:cs="Arial"/>
          <w:bCs/>
          <w:sz w:val="24"/>
          <w:szCs w:val="24"/>
        </w:rPr>
        <w:t>4 июня, 25 июня</w:t>
      </w:r>
      <w:r>
        <w:rPr>
          <w:rFonts w:ascii="Arial" w:hAnsi="Arial" w:cs="Arial"/>
          <w:bCs/>
          <w:sz w:val="24"/>
          <w:szCs w:val="24"/>
        </w:rPr>
        <w:t>.</w:t>
      </w:r>
    </w:p>
    <w:p w:rsidR="00625E84" w:rsidRDefault="00625E84" w:rsidP="00625E8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lastRenderedPageBreak/>
        <w:t>Поставил на голосование в целом проект решения Думы, подготовленный по настоящему вопросу.</w:t>
      </w:r>
    </w:p>
    <w:p w:rsidR="00625E84" w:rsidRDefault="00625E84" w:rsidP="00625E84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625E84" w:rsidRDefault="00625E84" w:rsidP="00625E84">
      <w:pPr>
        <w:ind w:firstLine="720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Голосовали (11:25:26): </w:t>
      </w:r>
    </w:p>
    <w:p w:rsidR="00625E84" w:rsidRDefault="00625E84" w:rsidP="00625E84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28;</w:t>
      </w:r>
    </w:p>
    <w:p w:rsidR="00625E84" w:rsidRDefault="00625E84" w:rsidP="00625E84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против – нет;</w:t>
      </w:r>
    </w:p>
    <w:p w:rsidR="00625E84" w:rsidRDefault="00625E84" w:rsidP="00625E84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воздержались – нет;</w:t>
      </w:r>
    </w:p>
    <w:p w:rsidR="00625E84" w:rsidRDefault="00625E84" w:rsidP="00625E84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не голосовали – 2. </w:t>
      </w:r>
    </w:p>
    <w:p w:rsidR="00601E61" w:rsidRDefault="00601E61" w:rsidP="00625E84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625E84" w:rsidRDefault="00625E84" w:rsidP="00625E84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С учетом мнений Воробьева В.А. – «за», </w:t>
      </w:r>
      <w:proofErr w:type="spellStart"/>
      <w:r>
        <w:rPr>
          <w:rFonts w:ascii="Arial" w:hAnsi="Arial" w:cs="Arial"/>
          <w:sz w:val="24"/>
          <w:szCs w:val="24"/>
        </w:rPr>
        <w:t>Камбарова</w:t>
      </w:r>
      <w:proofErr w:type="spellEnd"/>
      <w:r>
        <w:rPr>
          <w:rFonts w:ascii="Arial" w:hAnsi="Arial" w:cs="Arial"/>
          <w:sz w:val="24"/>
          <w:szCs w:val="24"/>
        </w:rPr>
        <w:t xml:space="preserve"> А.М. – «за», </w:t>
      </w:r>
      <w:r>
        <w:rPr>
          <w:rFonts w:ascii="Arial" w:hAnsi="Arial" w:cs="Arial"/>
          <w:sz w:val="24"/>
          <w:szCs w:val="24"/>
        </w:rPr>
        <w:br/>
        <w:t>Михайлова С.В. – «за»  результаты голосования следующие:</w:t>
      </w:r>
    </w:p>
    <w:p w:rsidR="00625E84" w:rsidRDefault="00625E84" w:rsidP="00625E8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625E84" w:rsidRPr="00996DC9" w:rsidRDefault="00625E84" w:rsidP="00625E8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Голосовали</w:t>
      </w:r>
      <w:r w:rsidRPr="00996DC9">
        <w:rPr>
          <w:rFonts w:ascii="Arial" w:hAnsi="Arial" w:cs="Arial"/>
          <w:bCs/>
          <w:sz w:val="24"/>
          <w:szCs w:val="24"/>
        </w:rPr>
        <w:t xml:space="preserve">:  </w:t>
      </w:r>
    </w:p>
    <w:p w:rsidR="00625E84" w:rsidRPr="00996DC9" w:rsidRDefault="00625E84" w:rsidP="00625E84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31</w:t>
      </w:r>
      <w:r w:rsidRPr="00996DC9">
        <w:rPr>
          <w:rFonts w:ascii="Arial" w:hAnsi="Arial" w:cs="Arial"/>
          <w:bCs/>
          <w:sz w:val="24"/>
          <w:szCs w:val="24"/>
        </w:rPr>
        <w:t>;</w:t>
      </w:r>
    </w:p>
    <w:p w:rsidR="00625E84" w:rsidRPr="00996DC9" w:rsidRDefault="00625E84" w:rsidP="00625E84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 w:rsidRPr="00996DC9">
        <w:rPr>
          <w:rFonts w:ascii="Arial" w:hAnsi="Arial" w:cs="Arial"/>
          <w:bCs/>
          <w:sz w:val="24"/>
          <w:szCs w:val="24"/>
        </w:rPr>
        <w:t>против – нет;</w:t>
      </w:r>
    </w:p>
    <w:p w:rsidR="00625E84" w:rsidRPr="00996DC9" w:rsidRDefault="00625E84" w:rsidP="00625E84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воздержались – нет</w:t>
      </w:r>
      <w:r w:rsidRPr="00996DC9">
        <w:rPr>
          <w:rFonts w:ascii="Arial" w:hAnsi="Arial" w:cs="Arial"/>
          <w:bCs/>
          <w:sz w:val="24"/>
          <w:szCs w:val="24"/>
        </w:rPr>
        <w:t>;</w:t>
      </w:r>
    </w:p>
    <w:p w:rsidR="00625E84" w:rsidRPr="00996DC9" w:rsidRDefault="00625E84" w:rsidP="00625E84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не голосовали – 2</w:t>
      </w:r>
      <w:r w:rsidRPr="00996DC9">
        <w:rPr>
          <w:rFonts w:ascii="Arial" w:hAnsi="Arial" w:cs="Arial"/>
          <w:bCs/>
          <w:sz w:val="24"/>
          <w:szCs w:val="24"/>
        </w:rPr>
        <w:t xml:space="preserve">. </w:t>
      </w:r>
    </w:p>
    <w:p w:rsidR="00625E84" w:rsidRPr="00996DC9" w:rsidRDefault="00625E84" w:rsidP="00625E8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625E84" w:rsidRPr="00996DC9" w:rsidRDefault="00625E84" w:rsidP="00625E8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996DC9">
        <w:rPr>
          <w:rFonts w:ascii="Arial" w:hAnsi="Arial" w:cs="Arial"/>
          <w:bCs/>
          <w:sz w:val="24"/>
          <w:szCs w:val="24"/>
        </w:rPr>
        <w:t>Решение принято.</w:t>
      </w:r>
    </w:p>
    <w:p w:rsidR="00625E84" w:rsidRDefault="00625E84" w:rsidP="00625E8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0E501E">
        <w:rPr>
          <w:rFonts w:ascii="Arial" w:hAnsi="Arial" w:cs="Arial"/>
          <w:b/>
          <w:bCs/>
          <w:sz w:val="24"/>
          <w:szCs w:val="24"/>
        </w:rPr>
        <w:t>РЕШИЛИ:</w:t>
      </w:r>
      <w:r>
        <w:rPr>
          <w:rFonts w:ascii="Arial" w:hAnsi="Arial" w:cs="Arial"/>
          <w:bCs/>
          <w:sz w:val="24"/>
          <w:szCs w:val="24"/>
        </w:rPr>
        <w:t xml:space="preserve"> решение № 474</w:t>
      </w:r>
      <w:r w:rsidRPr="00996DC9">
        <w:rPr>
          <w:rFonts w:ascii="Arial" w:hAnsi="Arial" w:cs="Arial"/>
          <w:bCs/>
          <w:sz w:val="24"/>
          <w:szCs w:val="24"/>
        </w:rPr>
        <w:t xml:space="preserve"> прилагается.</w:t>
      </w:r>
    </w:p>
    <w:p w:rsidR="00625E84" w:rsidRDefault="00625E84" w:rsidP="00625E8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856384" w:rsidRDefault="00856384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625E84" w:rsidRDefault="00625E84" w:rsidP="00625E84">
      <w:pPr>
        <w:ind w:firstLine="708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СЛУШАЛИ: 14</w:t>
      </w:r>
      <w:r>
        <w:rPr>
          <w:rFonts w:ascii="Arial" w:hAnsi="Arial" w:cs="Arial"/>
          <w:bCs/>
          <w:sz w:val="24"/>
          <w:szCs w:val="24"/>
        </w:rPr>
        <w:t xml:space="preserve">. </w:t>
      </w:r>
      <w:proofErr w:type="spellStart"/>
      <w:r>
        <w:rPr>
          <w:rFonts w:ascii="Arial" w:hAnsi="Arial" w:cs="Arial"/>
          <w:bCs/>
          <w:sz w:val="24"/>
          <w:szCs w:val="24"/>
        </w:rPr>
        <w:t>Рузанова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С.Ю., председателя Думы, о плане текущей деятельности Думы городского округа Тольятти на </w:t>
      </w:r>
      <w:r>
        <w:rPr>
          <w:rFonts w:ascii="Arial" w:hAnsi="Arial" w:cs="Arial"/>
          <w:bCs/>
          <w:sz w:val="24"/>
          <w:szCs w:val="24"/>
          <w:lang w:val="en-US"/>
        </w:rPr>
        <w:t>I</w:t>
      </w:r>
      <w:r>
        <w:rPr>
          <w:rFonts w:ascii="Arial" w:hAnsi="Arial" w:cs="Arial"/>
          <w:bCs/>
          <w:sz w:val="24"/>
          <w:szCs w:val="24"/>
        </w:rPr>
        <w:t>I квартал 2025 года (первое чтение) (Д-62).</w:t>
      </w:r>
    </w:p>
    <w:p w:rsidR="00625E84" w:rsidRDefault="00625E84" w:rsidP="00625E84">
      <w:pPr>
        <w:ind w:firstLine="708"/>
        <w:jc w:val="both"/>
        <w:rPr>
          <w:rFonts w:ascii="Arial" w:hAnsi="Arial" w:cs="Arial"/>
          <w:bCs/>
          <w:sz w:val="24"/>
          <w:szCs w:val="24"/>
        </w:rPr>
      </w:pPr>
    </w:p>
    <w:p w:rsidR="00625E84" w:rsidRDefault="00625E84" w:rsidP="00625E84">
      <w:pPr>
        <w:ind w:firstLine="708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Вопросов к докладчику не поступило. </w:t>
      </w:r>
    </w:p>
    <w:p w:rsidR="00625E84" w:rsidRDefault="00625E84" w:rsidP="00625E84">
      <w:pPr>
        <w:ind w:firstLine="708"/>
        <w:jc w:val="both"/>
        <w:rPr>
          <w:rFonts w:ascii="Arial" w:hAnsi="Arial" w:cs="Arial"/>
          <w:bCs/>
          <w:i/>
          <w:sz w:val="24"/>
          <w:szCs w:val="24"/>
        </w:rPr>
      </w:pPr>
    </w:p>
    <w:p w:rsidR="00625E84" w:rsidRDefault="00625E84" w:rsidP="00625E84">
      <w:pPr>
        <w:ind w:firstLine="708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Рузанов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С.Ю. – Поставил на голосование в целом проект решения Думы, подготовленный по настоящему вопросу.</w:t>
      </w:r>
    </w:p>
    <w:p w:rsidR="00625E84" w:rsidRDefault="00625E84" w:rsidP="00625E84">
      <w:pPr>
        <w:ind w:firstLine="708"/>
        <w:jc w:val="both"/>
        <w:rPr>
          <w:rFonts w:ascii="Arial" w:hAnsi="Arial" w:cs="Arial"/>
          <w:bCs/>
          <w:sz w:val="24"/>
          <w:szCs w:val="24"/>
        </w:rPr>
      </w:pPr>
    </w:p>
    <w:p w:rsidR="00625E84" w:rsidRDefault="00625E84" w:rsidP="00625E84">
      <w:pPr>
        <w:ind w:firstLine="708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Голосовали (11:26:12): </w:t>
      </w:r>
    </w:p>
    <w:p w:rsidR="00625E84" w:rsidRDefault="00625E84" w:rsidP="00625E84">
      <w:pPr>
        <w:ind w:firstLine="1134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28;</w:t>
      </w:r>
    </w:p>
    <w:p w:rsidR="00625E84" w:rsidRDefault="00625E84" w:rsidP="00625E84">
      <w:pPr>
        <w:ind w:firstLine="1134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против – нет;</w:t>
      </w:r>
    </w:p>
    <w:p w:rsidR="00625E84" w:rsidRDefault="00625E84" w:rsidP="00625E84">
      <w:pPr>
        <w:ind w:firstLine="1134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воздержались – нет;</w:t>
      </w:r>
    </w:p>
    <w:p w:rsidR="00625E84" w:rsidRDefault="00625E84" w:rsidP="00625E84">
      <w:pPr>
        <w:ind w:firstLine="1134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не голосовали – 2. </w:t>
      </w:r>
    </w:p>
    <w:p w:rsidR="00625E84" w:rsidRDefault="00625E84" w:rsidP="00625E84">
      <w:pPr>
        <w:ind w:firstLine="708"/>
        <w:jc w:val="both"/>
        <w:rPr>
          <w:rFonts w:ascii="Arial" w:hAnsi="Arial" w:cs="Arial"/>
          <w:bCs/>
          <w:sz w:val="24"/>
          <w:szCs w:val="24"/>
        </w:rPr>
      </w:pPr>
    </w:p>
    <w:p w:rsidR="00625E84" w:rsidRDefault="00625E84" w:rsidP="00625E84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С учетом мнений Воробьева В.А. – «за», </w:t>
      </w:r>
      <w:proofErr w:type="spellStart"/>
      <w:r>
        <w:rPr>
          <w:rFonts w:ascii="Arial" w:hAnsi="Arial" w:cs="Arial"/>
          <w:sz w:val="24"/>
          <w:szCs w:val="24"/>
        </w:rPr>
        <w:t>Камбарова</w:t>
      </w:r>
      <w:proofErr w:type="spellEnd"/>
      <w:r>
        <w:rPr>
          <w:rFonts w:ascii="Arial" w:hAnsi="Arial" w:cs="Arial"/>
          <w:sz w:val="24"/>
          <w:szCs w:val="24"/>
        </w:rPr>
        <w:t xml:space="preserve"> А.М. – «за», </w:t>
      </w:r>
      <w:r>
        <w:rPr>
          <w:rFonts w:ascii="Arial" w:hAnsi="Arial" w:cs="Arial"/>
          <w:sz w:val="24"/>
          <w:szCs w:val="24"/>
        </w:rPr>
        <w:br/>
        <w:t>Михайлова С.В. – «за»  результаты голосования следующие:</w:t>
      </w:r>
    </w:p>
    <w:p w:rsidR="00625E84" w:rsidRDefault="00625E84" w:rsidP="00625E8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625E84" w:rsidRPr="00996DC9" w:rsidRDefault="00625E84" w:rsidP="00625E8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Голосовали</w:t>
      </w:r>
      <w:r w:rsidRPr="00996DC9">
        <w:rPr>
          <w:rFonts w:ascii="Arial" w:hAnsi="Arial" w:cs="Arial"/>
          <w:bCs/>
          <w:sz w:val="24"/>
          <w:szCs w:val="24"/>
        </w:rPr>
        <w:t xml:space="preserve">:  </w:t>
      </w:r>
    </w:p>
    <w:p w:rsidR="00625E84" w:rsidRPr="00996DC9" w:rsidRDefault="00625E84" w:rsidP="00625E84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31</w:t>
      </w:r>
      <w:r w:rsidRPr="00996DC9">
        <w:rPr>
          <w:rFonts w:ascii="Arial" w:hAnsi="Arial" w:cs="Arial"/>
          <w:bCs/>
          <w:sz w:val="24"/>
          <w:szCs w:val="24"/>
        </w:rPr>
        <w:t>;</w:t>
      </w:r>
    </w:p>
    <w:p w:rsidR="00625E84" w:rsidRPr="00996DC9" w:rsidRDefault="00625E84" w:rsidP="00625E84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 w:rsidRPr="00996DC9">
        <w:rPr>
          <w:rFonts w:ascii="Arial" w:hAnsi="Arial" w:cs="Arial"/>
          <w:bCs/>
          <w:sz w:val="24"/>
          <w:szCs w:val="24"/>
        </w:rPr>
        <w:t>против – нет;</w:t>
      </w:r>
    </w:p>
    <w:p w:rsidR="00625E84" w:rsidRPr="00996DC9" w:rsidRDefault="00625E84" w:rsidP="00625E84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воздержались – нет</w:t>
      </w:r>
      <w:r w:rsidRPr="00996DC9">
        <w:rPr>
          <w:rFonts w:ascii="Arial" w:hAnsi="Arial" w:cs="Arial"/>
          <w:bCs/>
          <w:sz w:val="24"/>
          <w:szCs w:val="24"/>
        </w:rPr>
        <w:t>;</w:t>
      </w:r>
    </w:p>
    <w:p w:rsidR="00625E84" w:rsidRPr="00996DC9" w:rsidRDefault="00625E84" w:rsidP="00625E84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не голосовали – 2</w:t>
      </w:r>
      <w:r w:rsidRPr="00996DC9">
        <w:rPr>
          <w:rFonts w:ascii="Arial" w:hAnsi="Arial" w:cs="Arial"/>
          <w:bCs/>
          <w:sz w:val="24"/>
          <w:szCs w:val="24"/>
        </w:rPr>
        <w:t xml:space="preserve">. </w:t>
      </w:r>
    </w:p>
    <w:p w:rsidR="00625E84" w:rsidRDefault="00625E84" w:rsidP="00625E84">
      <w:pPr>
        <w:ind w:firstLine="708"/>
        <w:jc w:val="both"/>
        <w:rPr>
          <w:rFonts w:ascii="Arial" w:hAnsi="Arial" w:cs="Arial"/>
          <w:sz w:val="24"/>
          <w:szCs w:val="24"/>
        </w:rPr>
      </w:pPr>
    </w:p>
    <w:p w:rsidR="00625E84" w:rsidRDefault="00625E84" w:rsidP="00625E84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Решение принято.</w:t>
      </w:r>
    </w:p>
    <w:p w:rsidR="00625E84" w:rsidRDefault="00625E84" w:rsidP="00625E84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РЕШИЛИ:</w:t>
      </w:r>
      <w:r>
        <w:rPr>
          <w:rFonts w:ascii="Arial" w:hAnsi="Arial" w:cs="Arial"/>
          <w:sz w:val="24"/>
          <w:szCs w:val="24"/>
        </w:rPr>
        <w:t xml:space="preserve"> решение № 475 прилагается.</w:t>
      </w:r>
    </w:p>
    <w:p w:rsidR="00D4356E" w:rsidRDefault="00D4356E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E91082" w:rsidRDefault="00E91082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E91082" w:rsidRDefault="00E91082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E91082" w:rsidRDefault="00E91082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285CAA" w:rsidRDefault="00285CAA" w:rsidP="00285CAA">
      <w:pPr>
        <w:ind w:firstLine="708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lastRenderedPageBreak/>
        <w:t>Повестка заседания Думы рассмотрена полностью.</w:t>
      </w:r>
    </w:p>
    <w:p w:rsidR="002743BF" w:rsidRDefault="002743BF" w:rsidP="0084454E">
      <w:pPr>
        <w:ind w:firstLine="708"/>
        <w:jc w:val="both"/>
        <w:rPr>
          <w:rFonts w:ascii="Arial" w:hAnsi="Arial" w:cs="Arial"/>
          <w:bCs/>
          <w:sz w:val="24"/>
          <w:szCs w:val="24"/>
        </w:rPr>
      </w:pPr>
    </w:p>
    <w:p w:rsidR="00824AA8" w:rsidRDefault="00824AA8" w:rsidP="00824AA8">
      <w:pPr>
        <w:ind w:firstLine="708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Рузанов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С.Ю. –</w:t>
      </w:r>
      <w:r>
        <w:t xml:space="preserve"> </w:t>
      </w:r>
      <w:r>
        <w:rPr>
          <w:rFonts w:ascii="Arial" w:hAnsi="Arial" w:cs="Arial"/>
          <w:bCs/>
          <w:sz w:val="24"/>
          <w:szCs w:val="24"/>
        </w:rPr>
        <w:t>Поздравил женщин с наступающим Международным женским днем.</w:t>
      </w:r>
    </w:p>
    <w:p w:rsidR="00824AA8" w:rsidRPr="00807829" w:rsidRDefault="00824AA8" w:rsidP="0084454E">
      <w:pPr>
        <w:ind w:firstLine="708"/>
        <w:jc w:val="both"/>
        <w:rPr>
          <w:rFonts w:ascii="Arial" w:hAnsi="Arial" w:cs="Arial"/>
          <w:bCs/>
          <w:sz w:val="24"/>
          <w:szCs w:val="24"/>
        </w:rPr>
      </w:pPr>
    </w:p>
    <w:p w:rsidR="007A4B15" w:rsidRDefault="007A4B15" w:rsidP="007A4B15">
      <w:pPr>
        <w:pStyle w:val="21"/>
        <w:ind w:firstLine="709"/>
        <w:rPr>
          <w:bCs/>
        </w:rPr>
      </w:pPr>
      <w:proofErr w:type="spellStart"/>
      <w:r>
        <w:rPr>
          <w:bCs/>
        </w:rPr>
        <w:t>Рузанов</w:t>
      </w:r>
      <w:proofErr w:type="spellEnd"/>
      <w:r>
        <w:rPr>
          <w:bCs/>
        </w:rPr>
        <w:t xml:space="preserve"> С.Ю. – Объявил заседание Думы закрытым.</w:t>
      </w:r>
    </w:p>
    <w:p w:rsidR="007A4B15" w:rsidRDefault="007A4B15" w:rsidP="00E36545">
      <w:pPr>
        <w:ind w:firstLine="708"/>
        <w:jc w:val="both"/>
        <w:rPr>
          <w:rFonts w:ascii="Arial" w:hAnsi="Arial" w:cs="Arial"/>
          <w:bCs/>
          <w:sz w:val="24"/>
          <w:szCs w:val="24"/>
        </w:rPr>
      </w:pPr>
    </w:p>
    <w:p w:rsidR="00DD7A7D" w:rsidRDefault="00DD7A7D" w:rsidP="00E36545">
      <w:pPr>
        <w:ind w:firstLine="708"/>
        <w:jc w:val="both"/>
        <w:rPr>
          <w:rFonts w:ascii="Arial" w:hAnsi="Arial" w:cs="Arial"/>
          <w:bCs/>
          <w:sz w:val="24"/>
          <w:szCs w:val="24"/>
        </w:rPr>
      </w:pPr>
    </w:p>
    <w:p w:rsidR="00DD7A7D" w:rsidRDefault="00DD7A7D" w:rsidP="00E36545">
      <w:pPr>
        <w:ind w:firstLine="708"/>
        <w:jc w:val="both"/>
        <w:rPr>
          <w:rFonts w:ascii="Arial" w:hAnsi="Arial" w:cs="Arial"/>
          <w:bCs/>
          <w:sz w:val="24"/>
          <w:szCs w:val="24"/>
        </w:rPr>
      </w:pPr>
    </w:p>
    <w:p w:rsidR="002743BF" w:rsidRDefault="002743BF" w:rsidP="00E36545">
      <w:pPr>
        <w:ind w:firstLine="708"/>
        <w:jc w:val="both"/>
        <w:rPr>
          <w:rFonts w:ascii="Arial" w:hAnsi="Arial" w:cs="Arial"/>
          <w:bCs/>
          <w:sz w:val="24"/>
          <w:szCs w:val="24"/>
        </w:rPr>
      </w:pPr>
    </w:p>
    <w:p w:rsidR="00916DF4" w:rsidRDefault="00EB75F5" w:rsidP="00E81BC9">
      <w:pPr>
        <w:pStyle w:val="2"/>
        <w:ind w:firstLine="0"/>
        <w:rPr>
          <w:rFonts w:ascii="Arial" w:hAnsi="Arial" w:cs="Arial"/>
        </w:rPr>
      </w:pPr>
      <w:r>
        <w:rPr>
          <w:rFonts w:ascii="Arial" w:hAnsi="Arial" w:cs="Arial"/>
        </w:rPr>
        <w:t>Председатель Думы</w:t>
      </w:r>
      <w:r w:rsidR="002618EE">
        <w:rPr>
          <w:rFonts w:ascii="Arial" w:hAnsi="Arial" w:cs="Arial"/>
        </w:rPr>
        <w:t xml:space="preserve">                     </w:t>
      </w:r>
      <w:r>
        <w:rPr>
          <w:rFonts w:ascii="Arial" w:hAnsi="Arial" w:cs="Arial"/>
        </w:rPr>
        <w:t xml:space="preserve">                 </w:t>
      </w:r>
      <w:r w:rsidR="002618EE">
        <w:rPr>
          <w:rFonts w:ascii="Arial" w:hAnsi="Arial" w:cs="Arial"/>
        </w:rPr>
        <w:t xml:space="preserve">           </w:t>
      </w:r>
      <w:r w:rsidR="00186726">
        <w:rPr>
          <w:rFonts w:ascii="Arial" w:hAnsi="Arial" w:cs="Arial"/>
        </w:rPr>
        <w:t xml:space="preserve">       </w:t>
      </w:r>
      <w:r w:rsidR="009833E9" w:rsidRPr="00452CEA">
        <w:rPr>
          <w:rFonts w:ascii="Arial" w:hAnsi="Arial" w:cs="Arial"/>
        </w:rPr>
        <w:t xml:space="preserve">     </w:t>
      </w:r>
      <w:r w:rsidR="00186726">
        <w:rPr>
          <w:rFonts w:ascii="Arial" w:hAnsi="Arial" w:cs="Arial"/>
        </w:rPr>
        <w:t xml:space="preserve">         </w:t>
      </w:r>
      <w:r w:rsidR="00BF0B86">
        <w:rPr>
          <w:rFonts w:ascii="Arial" w:hAnsi="Arial" w:cs="Arial"/>
        </w:rPr>
        <w:t xml:space="preserve"> </w:t>
      </w:r>
      <w:r w:rsidR="00186726">
        <w:rPr>
          <w:rFonts w:ascii="Arial" w:hAnsi="Arial" w:cs="Arial"/>
        </w:rPr>
        <w:t xml:space="preserve">    </w:t>
      </w:r>
      <w:proofErr w:type="spellStart"/>
      <w:r w:rsidR="00186726">
        <w:rPr>
          <w:rFonts w:ascii="Arial" w:hAnsi="Arial" w:cs="Arial"/>
        </w:rPr>
        <w:t>С.Ю.Рузанов</w:t>
      </w:r>
      <w:proofErr w:type="spellEnd"/>
    </w:p>
    <w:sectPr w:rsidR="00916DF4" w:rsidSect="004E5039">
      <w:headerReference w:type="default" r:id="rId9"/>
      <w:pgSz w:w="11906" w:h="16838"/>
      <w:pgMar w:top="1134" w:right="850" w:bottom="1134" w:left="1701" w:header="709" w:footer="709" w:gutter="0"/>
      <w:cols w:space="709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35BB" w:rsidRDefault="00CF35BB">
      <w:r>
        <w:separator/>
      </w:r>
    </w:p>
  </w:endnote>
  <w:endnote w:type="continuationSeparator" w:id="0">
    <w:p w:rsidR="00CF35BB" w:rsidRDefault="00CF35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35BB" w:rsidRDefault="00CF35BB">
      <w:r>
        <w:separator/>
      </w:r>
    </w:p>
  </w:footnote>
  <w:footnote w:type="continuationSeparator" w:id="0">
    <w:p w:rsidR="00CF35BB" w:rsidRDefault="00CF35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5BB" w:rsidRDefault="00CF35BB" w:rsidP="000536EE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B66528">
      <w:rPr>
        <w:noProof/>
      </w:rPr>
      <w:t>10</w:t>
    </w:r>
    <w: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6DDE72B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BAF38B8"/>
    <w:multiLevelType w:val="hybridMultilevel"/>
    <w:tmpl w:val="87E269EC"/>
    <w:lvl w:ilvl="0" w:tplc="32F4492C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2">
    <w:nsid w:val="485D5CA9"/>
    <w:multiLevelType w:val="hybridMultilevel"/>
    <w:tmpl w:val="23BC4C36"/>
    <w:lvl w:ilvl="0" w:tplc="0E60FF12">
      <w:start w:val="1"/>
      <w:numFmt w:val="upperRoman"/>
      <w:lvlText w:val="%1."/>
      <w:lvlJc w:val="left"/>
      <w:pPr>
        <w:ind w:left="1428" w:hanging="72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3">
    <w:nsid w:val="631269E7"/>
    <w:multiLevelType w:val="hybridMultilevel"/>
    <w:tmpl w:val="5328B39C"/>
    <w:lvl w:ilvl="0" w:tplc="87704032">
      <w:start w:val="1"/>
      <w:numFmt w:val="decimal"/>
      <w:lvlText w:val="%1."/>
      <w:lvlJc w:val="left"/>
      <w:pPr>
        <w:ind w:left="786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  <w:num w:numId="11">
    <w:abstractNumId w:val="0"/>
  </w:num>
  <w:num w:numId="12">
    <w:abstractNumId w:val="0"/>
  </w:num>
  <w:num w:numId="13">
    <w:abstractNumId w:val="0"/>
  </w:num>
  <w:num w:numId="14">
    <w:abstractNumId w:val="0"/>
  </w:num>
  <w:num w:numId="15">
    <w:abstractNumId w:val="0"/>
  </w:num>
  <w:num w:numId="16">
    <w:abstractNumId w:val="0"/>
  </w:num>
  <w:num w:numId="17">
    <w:abstractNumId w:val="0"/>
  </w:num>
  <w:num w:numId="18">
    <w:abstractNumId w:val="0"/>
  </w:num>
  <w:num w:numId="19">
    <w:abstractNumId w:val="0"/>
  </w:num>
  <w:num w:numId="20">
    <w:abstractNumId w:val="0"/>
  </w:num>
  <w:num w:numId="21">
    <w:abstractNumId w:val="0"/>
  </w:num>
  <w:num w:numId="22">
    <w:abstractNumId w:val="0"/>
  </w:num>
  <w:num w:numId="23">
    <w:abstractNumId w:val="0"/>
  </w:num>
  <w:num w:numId="24">
    <w:abstractNumId w:val="0"/>
  </w:num>
  <w:num w:numId="25">
    <w:abstractNumId w:val="0"/>
  </w:num>
  <w:num w:numId="26">
    <w:abstractNumId w:val="0"/>
  </w:num>
  <w:num w:numId="27">
    <w:abstractNumId w:val="0"/>
  </w:num>
  <w:num w:numId="28">
    <w:abstractNumId w:val="0"/>
  </w:num>
  <w:num w:numId="29">
    <w:abstractNumId w:val="0"/>
  </w:num>
  <w:num w:numId="30">
    <w:abstractNumId w:val="0"/>
  </w:num>
  <w:num w:numId="31">
    <w:abstractNumId w:val="0"/>
  </w:num>
  <w:num w:numId="32">
    <w:abstractNumId w:val="0"/>
  </w:num>
  <w:num w:numId="33">
    <w:abstractNumId w:val="0"/>
  </w:num>
  <w:num w:numId="34">
    <w:abstractNumId w:val="0"/>
  </w:num>
  <w:num w:numId="35">
    <w:abstractNumId w:val="0"/>
  </w:num>
  <w:num w:numId="36">
    <w:abstractNumId w:val="0"/>
  </w:num>
  <w:num w:numId="37">
    <w:abstractNumId w:val="0"/>
  </w:num>
  <w:num w:numId="38">
    <w:abstractNumId w:val="0"/>
  </w:num>
  <w:num w:numId="39">
    <w:abstractNumId w:val="0"/>
  </w:num>
  <w:num w:numId="40">
    <w:abstractNumId w:val="0"/>
  </w:num>
  <w:num w:numId="41">
    <w:abstractNumId w:val="0"/>
  </w:num>
  <w:num w:numId="42">
    <w:abstractNumId w:val="0"/>
  </w:num>
  <w:num w:numId="43">
    <w:abstractNumId w:val="0"/>
  </w:num>
  <w:num w:numId="44">
    <w:abstractNumId w:val="0"/>
  </w:num>
  <w:num w:numId="4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6DF4"/>
    <w:rsid w:val="000003D5"/>
    <w:rsid w:val="000006AC"/>
    <w:rsid w:val="0000164C"/>
    <w:rsid w:val="000025E6"/>
    <w:rsid w:val="00002C8E"/>
    <w:rsid w:val="0000313A"/>
    <w:rsid w:val="00003371"/>
    <w:rsid w:val="00003D46"/>
    <w:rsid w:val="0000571F"/>
    <w:rsid w:val="00005FB8"/>
    <w:rsid w:val="000074E0"/>
    <w:rsid w:val="00007769"/>
    <w:rsid w:val="00010CEC"/>
    <w:rsid w:val="00010EAA"/>
    <w:rsid w:val="0001282D"/>
    <w:rsid w:val="00012AF0"/>
    <w:rsid w:val="00016722"/>
    <w:rsid w:val="000167B5"/>
    <w:rsid w:val="00016B20"/>
    <w:rsid w:val="000177B4"/>
    <w:rsid w:val="00020FE6"/>
    <w:rsid w:val="00021DB7"/>
    <w:rsid w:val="000224BE"/>
    <w:rsid w:val="00022AD0"/>
    <w:rsid w:val="00022D5D"/>
    <w:rsid w:val="00023C8C"/>
    <w:rsid w:val="00023D4F"/>
    <w:rsid w:val="0002455B"/>
    <w:rsid w:val="000253EF"/>
    <w:rsid w:val="00025D19"/>
    <w:rsid w:val="00025F2D"/>
    <w:rsid w:val="00025FE2"/>
    <w:rsid w:val="00030EE2"/>
    <w:rsid w:val="0003115F"/>
    <w:rsid w:val="00032EFD"/>
    <w:rsid w:val="00033AFB"/>
    <w:rsid w:val="00033F3E"/>
    <w:rsid w:val="00035214"/>
    <w:rsid w:val="00035306"/>
    <w:rsid w:val="000360EF"/>
    <w:rsid w:val="00036182"/>
    <w:rsid w:val="0003655D"/>
    <w:rsid w:val="000369C9"/>
    <w:rsid w:val="00037157"/>
    <w:rsid w:val="00037491"/>
    <w:rsid w:val="00037F4D"/>
    <w:rsid w:val="00040667"/>
    <w:rsid w:val="000410D8"/>
    <w:rsid w:val="00041B5B"/>
    <w:rsid w:val="00041E62"/>
    <w:rsid w:val="000431C4"/>
    <w:rsid w:val="000439CC"/>
    <w:rsid w:val="000442B4"/>
    <w:rsid w:val="00045058"/>
    <w:rsid w:val="000456F4"/>
    <w:rsid w:val="00047CA4"/>
    <w:rsid w:val="00052262"/>
    <w:rsid w:val="000527B9"/>
    <w:rsid w:val="00053205"/>
    <w:rsid w:val="000536EE"/>
    <w:rsid w:val="00053C4B"/>
    <w:rsid w:val="00053F5C"/>
    <w:rsid w:val="00054C74"/>
    <w:rsid w:val="000550AE"/>
    <w:rsid w:val="00055743"/>
    <w:rsid w:val="00056E7F"/>
    <w:rsid w:val="00061431"/>
    <w:rsid w:val="00062F4A"/>
    <w:rsid w:val="000639E6"/>
    <w:rsid w:val="00065D9D"/>
    <w:rsid w:val="00065E95"/>
    <w:rsid w:val="00066E8C"/>
    <w:rsid w:val="00066F28"/>
    <w:rsid w:val="00066FD9"/>
    <w:rsid w:val="000672F4"/>
    <w:rsid w:val="00067922"/>
    <w:rsid w:val="00067CB6"/>
    <w:rsid w:val="0007019F"/>
    <w:rsid w:val="00070280"/>
    <w:rsid w:val="000704E2"/>
    <w:rsid w:val="00070C26"/>
    <w:rsid w:val="0007419F"/>
    <w:rsid w:val="00075164"/>
    <w:rsid w:val="0007519E"/>
    <w:rsid w:val="00077A4E"/>
    <w:rsid w:val="00077EFC"/>
    <w:rsid w:val="00080633"/>
    <w:rsid w:val="00080EB5"/>
    <w:rsid w:val="00081293"/>
    <w:rsid w:val="00081C71"/>
    <w:rsid w:val="0008272B"/>
    <w:rsid w:val="00084248"/>
    <w:rsid w:val="000842E1"/>
    <w:rsid w:val="00084BB1"/>
    <w:rsid w:val="00084BD9"/>
    <w:rsid w:val="000861AD"/>
    <w:rsid w:val="0008709F"/>
    <w:rsid w:val="000879AA"/>
    <w:rsid w:val="00087BDF"/>
    <w:rsid w:val="00090975"/>
    <w:rsid w:val="00090D94"/>
    <w:rsid w:val="00091470"/>
    <w:rsid w:val="00091BD2"/>
    <w:rsid w:val="00092E70"/>
    <w:rsid w:val="000937C0"/>
    <w:rsid w:val="00094339"/>
    <w:rsid w:val="000946CF"/>
    <w:rsid w:val="00096FD2"/>
    <w:rsid w:val="000970E0"/>
    <w:rsid w:val="00097CA3"/>
    <w:rsid w:val="000A1408"/>
    <w:rsid w:val="000A6046"/>
    <w:rsid w:val="000A6ADE"/>
    <w:rsid w:val="000A6FDB"/>
    <w:rsid w:val="000A7790"/>
    <w:rsid w:val="000A7F4A"/>
    <w:rsid w:val="000B076E"/>
    <w:rsid w:val="000B0B6B"/>
    <w:rsid w:val="000B1F62"/>
    <w:rsid w:val="000B23A3"/>
    <w:rsid w:val="000B2D16"/>
    <w:rsid w:val="000B3216"/>
    <w:rsid w:val="000B331F"/>
    <w:rsid w:val="000B3D85"/>
    <w:rsid w:val="000B4373"/>
    <w:rsid w:val="000B50A1"/>
    <w:rsid w:val="000B50F0"/>
    <w:rsid w:val="000B53B6"/>
    <w:rsid w:val="000C0B51"/>
    <w:rsid w:val="000C0C22"/>
    <w:rsid w:val="000C0DA5"/>
    <w:rsid w:val="000C0E17"/>
    <w:rsid w:val="000C1473"/>
    <w:rsid w:val="000C183A"/>
    <w:rsid w:val="000C2295"/>
    <w:rsid w:val="000C2FBF"/>
    <w:rsid w:val="000C34A0"/>
    <w:rsid w:val="000C38E0"/>
    <w:rsid w:val="000C45B9"/>
    <w:rsid w:val="000C59AA"/>
    <w:rsid w:val="000C5B80"/>
    <w:rsid w:val="000C6016"/>
    <w:rsid w:val="000C7374"/>
    <w:rsid w:val="000C77E0"/>
    <w:rsid w:val="000D01D4"/>
    <w:rsid w:val="000D0386"/>
    <w:rsid w:val="000D11CF"/>
    <w:rsid w:val="000D137D"/>
    <w:rsid w:val="000D1B83"/>
    <w:rsid w:val="000D2DFF"/>
    <w:rsid w:val="000D351F"/>
    <w:rsid w:val="000D4095"/>
    <w:rsid w:val="000D51BE"/>
    <w:rsid w:val="000D526F"/>
    <w:rsid w:val="000D6EB1"/>
    <w:rsid w:val="000D731C"/>
    <w:rsid w:val="000D7532"/>
    <w:rsid w:val="000D7F55"/>
    <w:rsid w:val="000E2884"/>
    <w:rsid w:val="000E2E23"/>
    <w:rsid w:val="000E35EC"/>
    <w:rsid w:val="000E41E6"/>
    <w:rsid w:val="000E489D"/>
    <w:rsid w:val="000E501E"/>
    <w:rsid w:val="000E5D7D"/>
    <w:rsid w:val="000E61EB"/>
    <w:rsid w:val="000E7244"/>
    <w:rsid w:val="000F071F"/>
    <w:rsid w:val="000F0EE8"/>
    <w:rsid w:val="000F2057"/>
    <w:rsid w:val="000F3458"/>
    <w:rsid w:val="000F38D7"/>
    <w:rsid w:val="000F3F4D"/>
    <w:rsid w:val="000F5FC1"/>
    <w:rsid w:val="000F7BFA"/>
    <w:rsid w:val="001000FC"/>
    <w:rsid w:val="00100148"/>
    <w:rsid w:val="00103960"/>
    <w:rsid w:val="00104DDA"/>
    <w:rsid w:val="00104EE5"/>
    <w:rsid w:val="0010796F"/>
    <w:rsid w:val="00107DCF"/>
    <w:rsid w:val="0011005C"/>
    <w:rsid w:val="00110E88"/>
    <w:rsid w:val="00111FCB"/>
    <w:rsid w:val="00113379"/>
    <w:rsid w:val="001139E5"/>
    <w:rsid w:val="001153F2"/>
    <w:rsid w:val="00116D65"/>
    <w:rsid w:val="00117ABB"/>
    <w:rsid w:val="00120067"/>
    <w:rsid w:val="00122728"/>
    <w:rsid w:val="00122E93"/>
    <w:rsid w:val="00122F1D"/>
    <w:rsid w:val="00124B4F"/>
    <w:rsid w:val="00124EE7"/>
    <w:rsid w:val="00125338"/>
    <w:rsid w:val="001266BE"/>
    <w:rsid w:val="0012762B"/>
    <w:rsid w:val="00127DDE"/>
    <w:rsid w:val="00130786"/>
    <w:rsid w:val="00131511"/>
    <w:rsid w:val="00132A1A"/>
    <w:rsid w:val="00134ADE"/>
    <w:rsid w:val="00135E0D"/>
    <w:rsid w:val="00136575"/>
    <w:rsid w:val="00136E31"/>
    <w:rsid w:val="00137BB8"/>
    <w:rsid w:val="00140262"/>
    <w:rsid w:val="0014254F"/>
    <w:rsid w:val="00143E9F"/>
    <w:rsid w:val="001449D5"/>
    <w:rsid w:val="001458B2"/>
    <w:rsid w:val="00145D52"/>
    <w:rsid w:val="0014606A"/>
    <w:rsid w:val="0014690F"/>
    <w:rsid w:val="00147184"/>
    <w:rsid w:val="00150175"/>
    <w:rsid w:val="001506F1"/>
    <w:rsid w:val="00150E92"/>
    <w:rsid w:val="0015111F"/>
    <w:rsid w:val="00151507"/>
    <w:rsid w:val="00151EAA"/>
    <w:rsid w:val="00152180"/>
    <w:rsid w:val="0015438C"/>
    <w:rsid w:val="00154A2C"/>
    <w:rsid w:val="00155F48"/>
    <w:rsid w:val="001563A7"/>
    <w:rsid w:val="00156474"/>
    <w:rsid w:val="001566BF"/>
    <w:rsid w:val="0015711E"/>
    <w:rsid w:val="00157A80"/>
    <w:rsid w:val="00157E40"/>
    <w:rsid w:val="00157FDD"/>
    <w:rsid w:val="00160396"/>
    <w:rsid w:val="0016078F"/>
    <w:rsid w:val="00160865"/>
    <w:rsid w:val="0016471D"/>
    <w:rsid w:val="00164E16"/>
    <w:rsid w:val="00166FD7"/>
    <w:rsid w:val="0016765B"/>
    <w:rsid w:val="001700A9"/>
    <w:rsid w:val="001704F1"/>
    <w:rsid w:val="00170C2E"/>
    <w:rsid w:val="00170E6B"/>
    <w:rsid w:val="00171B4E"/>
    <w:rsid w:val="00171D32"/>
    <w:rsid w:val="00171ED6"/>
    <w:rsid w:val="00172B31"/>
    <w:rsid w:val="00173125"/>
    <w:rsid w:val="00173D18"/>
    <w:rsid w:val="00174190"/>
    <w:rsid w:val="001744C4"/>
    <w:rsid w:val="00174EFE"/>
    <w:rsid w:val="00175F30"/>
    <w:rsid w:val="001762D9"/>
    <w:rsid w:val="001773D4"/>
    <w:rsid w:val="00180DF3"/>
    <w:rsid w:val="00181471"/>
    <w:rsid w:val="0018250A"/>
    <w:rsid w:val="00182C5A"/>
    <w:rsid w:val="00184208"/>
    <w:rsid w:val="00184715"/>
    <w:rsid w:val="00184A63"/>
    <w:rsid w:val="00185C0B"/>
    <w:rsid w:val="00185C6A"/>
    <w:rsid w:val="00186726"/>
    <w:rsid w:val="00186B60"/>
    <w:rsid w:val="00187879"/>
    <w:rsid w:val="00187BC4"/>
    <w:rsid w:val="00187D6C"/>
    <w:rsid w:val="00187F41"/>
    <w:rsid w:val="00187FD2"/>
    <w:rsid w:val="00190148"/>
    <w:rsid w:val="00191CCC"/>
    <w:rsid w:val="001934E6"/>
    <w:rsid w:val="001936E6"/>
    <w:rsid w:val="00193B3E"/>
    <w:rsid w:val="00196F48"/>
    <w:rsid w:val="001972A1"/>
    <w:rsid w:val="001A3640"/>
    <w:rsid w:val="001A5799"/>
    <w:rsid w:val="001A685A"/>
    <w:rsid w:val="001B02A6"/>
    <w:rsid w:val="001B098F"/>
    <w:rsid w:val="001B23C4"/>
    <w:rsid w:val="001B2C2C"/>
    <w:rsid w:val="001B358F"/>
    <w:rsid w:val="001B44BB"/>
    <w:rsid w:val="001B4ED1"/>
    <w:rsid w:val="001B74D8"/>
    <w:rsid w:val="001C089A"/>
    <w:rsid w:val="001C1965"/>
    <w:rsid w:val="001C1E18"/>
    <w:rsid w:val="001C2418"/>
    <w:rsid w:val="001C2F22"/>
    <w:rsid w:val="001C4C4E"/>
    <w:rsid w:val="001C56D6"/>
    <w:rsid w:val="001C6498"/>
    <w:rsid w:val="001C66A8"/>
    <w:rsid w:val="001C7DCC"/>
    <w:rsid w:val="001C7F1A"/>
    <w:rsid w:val="001D153F"/>
    <w:rsid w:val="001D1991"/>
    <w:rsid w:val="001D23AA"/>
    <w:rsid w:val="001D24DE"/>
    <w:rsid w:val="001D3649"/>
    <w:rsid w:val="001D38C3"/>
    <w:rsid w:val="001D511C"/>
    <w:rsid w:val="001D56B1"/>
    <w:rsid w:val="001D5886"/>
    <w:rsid w:val="001D70A3"/>
    <w:rsid w:val="001E17A4"/>
    <w:rsid w:val="001E1977"/>
    <w:rsid w:val="001E1AE3"/>
    <w:rsid w:val="001E1D80"/>
    <w:rsid w:val="001E2117"/>
    <w:rsid w:val="001E2787"/>
    <w:rsid w:val="001E3DDD"/>
    <w:rsid w:val="001E5409"/>
    <w:rsid w:val="001E62CB"/>
    <w:rsid w:val="001E63EA"/>
    <w:rsid w:val="001E67B1"/>
    <w:rsid w:val="001E7CB8"/>
    <w:rsid w:val="001F08E8"/>
    <w:rsid w:val="001F15C6"/>
    <w:rsid w:val="001F21A3"/>
    <w:rsid w:val="001F2887"/>
    <w:rsid w:val="001F359A"/>
    <w:rsid w:val="001F3A31"/>
    <w:rsid w:val="001F5097"/>
    <w:rsid w:val="001F52FA"/>
    <w:rsid w:val="001F6A3C"/>
    <w:rsid w:val="001F7A60"/>
    <w:rsid w:val="001F7C28"/>
    <w:rsid w:val="0020048A"/>
    <w:rsid w:val="0020178E"/>
    <w:rsid w:val="00201BA4"/>
    <w:rsid w:val="002026AD"/>
    <w:rsid w:val="002027EC"/>
    <w:rsid w:val="00202D1E"/>
    <w:rsid w:val="002039D0"/>
    <w:rsid w:val="00205CFA"/>
    <w:rsid w:val="00206636"/>
    <w:rsid w:val="0020698A"/>
    <w:rsid w:val="00206CED"/>
    <w:rsid w:val="00207E39"/>
    <w:rsid w:val="00207FF3"/>
    <w:rsid w:val="0021010E"/>
    <w:rsid w:val="00211447"/>
    <w:rsid w:val="00211680"/>
    <w:rsid w:val="002120D0"/>
    <w:rsid w:val="002127B8"/>
    <w:rsid w:val="0021333F"/>
    <w:rsid w:val="00213D0D"/>
    <w:rsid w:val="00214A5B"/>
    <w:rsid w:val="002151A6"/>
    <w:rsid w:val="002168CD"/>
    <w:rsid w:val="00216F0D"/>
    <w:rsid w:val="00217174"/>
    <w:rsid w:val="002176F9"/>
    <w:rsid w:val="002177D1"/>
    <w:rsid w:val="00220840"/>
    <w:rsid w:val="00221760"/>
    <w:rsid w:val="00222409"/>
    <w:rsid w:val="002226A6"/>
    <w:rsid w:val="00223862"/>
    <w:rsid w:val="00223A9E"/>
    <w:rsid w:val="00226E7B"/>
    <w:rsid w:val="002305CB"/>
    <w:rsid w:val="002322C5"/>
    <w:rsid w:val="002324E6"/>
    <w:rsid w:val="00232C9C"/>
    <w:rsid w:val="00233751"/>
    <w:rsid w:val="00233FF6"/>
    <w:rsid w:val="00233FF9"/>
    <w:rsid w:val="00234266"/>
    <w:rsid w:val="00234945"/>
    <w:rsid w:val="00236D8B"/>
    <w:rsid w:val="002375FA"/>
    <w:rsid w:val="0024005E"/>
    <w:rsid w:val="002404A7"/>
    <w:rsid w:val="002419AF"/>
    <w:rsid w:val="00241D0F"/>
    <w:rsid w:val="00241F47"/>
    <w:rsid w:val="00242E27"/>
    <w:rsid w:val="00242EF6"/>
    <w:rsid w:val="0024314E"/>
    <w:rsid w:val="002437F8"/>
    <w:rsid w:val="00243DA5"/>
    <w:rsid w:val="00244422"/>
    <w:rsid w:val="0024582B"/>
    <w:rsid w:val="00246065"/>
    <w:rsid w:val="00246B9A"/>
    <w:rsid w:val="00247598"/>
    <w:rsid w:val="0024760C"/>
    <w:rsid w:val="00247B97"/>
    <w:rsid w:val="00251340"/>
    <w:rsid w:val="00251387"/>
    <w:rsid w:val="00251414"/>
    <w:rsid w:val="00251AE2"/>
    <w:rsid w:val="00252D23"/>
    <w:rsid w:val="00252D3E"/>
    <w:rsid w:val="00254177"/>
    <w:rsid w:val="00254524"/>
    <w:rsid w:val="00254540"/>
    <w:rsid w:val="00254A09"/>
    <w:rsid w:val="0025537A"/>
    <w:rsid w:val="00256DBB"/>
    <w:rsid w:val="002576D5"/>
    <w:rsid w:val="00260556"/>
    <w:rsid w:val="00261840"/>
    <w:rsid w:val="002618EE"/>
    <w:rsid w:val="002646AF"/>
    <w:rsid w:val="00264719"/>
    <w:rsid w:val="00264E17"/>
    <w:rsid w:val="002658C5"/>
    <w:rsid w:val="00265EDC"/>
    <w:rsid w:val="002665F2"/>
    <w:rsid w:val="00266EAA"/>
    <w:rsid w:val="002677A8"/>
    <w:rsid w:val="00267F18"/>
    <w:rsid w:val="00270F2D"/>
    <w:rsid w:val="00270FA7"/>
    <w:rsid w:val="00272634"/>
    <w:rsid w:val="0027393C"/>
    <w:rsid w:val="00273A10"/>
    <w:rsid w:val="00273B27"/>
    <w:rsid w:val="002743BF"/>
    <w:rsid w:val="00275AEE"/>
    <w:rsid w:val="00277233"/>
    <w:rsid w:val="0027758F"/>
    <w:rsid w:val="00277753"/>
    <w:rsid w:val="002801A6"/>
    <w:rsid w:val="002805AD"/>
    <w:rsid w:val="002809C2"/>
    <w:rsid w:val="00280E71"/>
    <w:rsid w:val="002825A9"/>
    <w:rsid w:val="00283D4A"/>
    <w:rsid w:val="00283FF7"/>
    <w:rsid w:val="0028528D"/>
    <w:rsid w:val="00285A2D"/>
    <w:rsid w:val="00285CAA"/>
    <w:rsid w:val="002864DE"/>
    <w:rsid w:val="00287711"/>
    <w:rsid w:val="00287EA8"/>
    <w:rsid w:val="00287EAA"/>
    <w:rsid w:val="00290509"/>
    <w:rsid w:val="002906F3"/>
    <w:rsid w:val="00290B28"/>
    <w:rsid w:val="00290C54"/>
    <w:rsid w:val="002910D4"/>
    <w:rsid w:val="002915EA"/>
    <w:rsid w:val="002930D4"/>
    <w:rsid w:val="00294080"/>
    <w:rsid w:val="00294A27"/>
    <w:rsid w:val="00294AFF"/>
    <w:rsid w:val="00294ED9"/>
    <w:rsid w:val="0029544F"/>
    <w:rsid w:val="00296646"/>
    <w:rsid w:val="0029727B"/>
    <w:rsid w:val="00297460"/>
    <w:rsid w:val="002A19E3"/>
    <w:rsid w:val="002A20FE"/>
    <w:rsid w:val="002A3611"/>
    <w:rsid w:val="002A3E3A"/>
    <w:rsid w:val="002A438F"/>
    <w:rsid w:val="002A56BC"/>
    <w:rsid w:val="002A674C"/>
    <w:rsid w:val="002A6A92"/>
    <w:rsid w:val="002A756A"/>
    <w:rsid w:val="002B08DF"/>
    <w:rsid w:val="002B1AEC"/>
    <w:rsid w:val="002B1CC9"/>
    <w:rsid w:val="002B332B"/>
    <w:rsid w:val="002B35C5"/>
    <w:rsid w:val="002B3BDA"/>
    <w:rsid w:val="002B4019"/>
    <w:rsid w:val="002B4225"/>
    <w:rsid w:val="002B57E3"/>
    <w:rsid w:val="002B5C1B"/>
    <w:rsid w:val="002B6359"/>
    <w:rsid w:val="002B6A84"/>
    <w:rsid w:val="002B7597"/>
    <w:rsid w:val="002C0277"/>
    <w:rsid w:val="002C048E"/>
    <w:rsid w:val="002C0AD5"/>
    <w:rsid w:val="002C1EBD"/>
    <w:rsid w:val="002C36C5"/>
    <w:rsid w:val="002C40A2"/>
    <w:rsid w:val="002C5298"/>
    <w:rsid w:val="002C63FD"/>
    <w:rsid w:val="002C6B77"/>
    <w:rsid w:val="002D09EB"/>
    <w:rsid w:val="002D1077"/>
    <w:rsid w:val="002D18E9"/>
    <w:rsid w:val="002D25FE"/>
    <w:rsid w:val="002D3068"/>
    <w:rsid w:val="002D3DBA"/>
    <w:rsid w:val="002D5597"/>
    <w:rsid w:val="002D61ED"/>
    <w:rsid w:val="002D7724"/>
    <w:rsid w:val="002D7D96"/>
    <w:rsid w:val="002E05E9"/>
    <w:rsid w:val="002E0C19"/>
    <w:rsid w:val="002E164A"/>
    <w:rsid w:val="002E2465"/>
    <w:rsid w:val="002E2A34"/>
    <w:rsid w:val="002E30E0"/>
    <w:rsid w:val="002E451B"/>
    <w:rsid w:val="002E5229"/>
    <w:rsid w:val="002E5DF0"/>
    <w:rsid w:val="002E5E25"/>
    <w:rsid w:val="002E6B63"/>
    <w:rsid w:val="002E7A16"/>
    <w:rsid w:val="002E7B78"/>
    <w:rsid w:val="002F0C38"/>
    <w:rsid w:val="002F0F2A"/>
    <w:rsid w:val="002F1AC5"/>
    <w:rsid w:val="002F2357"/>
    <w:rsid w:val="002F2A1A"/>
    <w:rsid w:val="002F2A53"/>
    <w:rsid w:val="002F2D81"/>
    <w:rsid w:val="002F2FBC"/>
    <w:rsid w:val="002F4771"/>
    <w:rsid w:val="002F54DD"/>
    <w:rsid w:val="002F60B9"/>
    <w:rsid w:val="002F6EEF"/>
    <w:rsid w:val="002F74BA"/>
    <w:rsid w:val="0030228F"/>
    <w:rsid w:val="00302E44"/>
    <w:rsid w:val="003037EE"/>
    <w:rsid w:val="00303AD0"/>
    <w:rsid w:val="00305517"/>
    <w:rsid w:val="0030647A"/>
    <w:rsid w:val="00306D38"/>
    <w:rsid w:val="00307165"/>
    <w:rsid w:val="003104FC"/>
    <w:rsid w:val="00310E35"/>
    <w:rsid w:val="003117BD"/>
    <w:rsid w:val="003117EB"/>
    <w:rsid w:val="00314E3B"/>
    <w:rsid w:val="00316CF8"/>
    <w:rsid w:val="00316E54"/>
    <w:rsid w:val="0032198F"/>
    <w:rsid w:val="0032226F"/>
    <w:rsid w:val="00322844"/>
    <w:rsid w:val="00322FDD"/>
    <w:rsid w:val="0032488E"/>
    <w:rsid w:val="00324A0D"/>
    <w:rsid w:val="00324AF5"/>
    <w:rsid w:val="00324DF2"/>
    <w:rsid w:val="003253BB"/>
    <w:rsid w:val="00326BF8"/>
    <w:rsid w:val="003306CF"/>
    <w:rsid w:val="00330A49"/>
    <w:rsid w:val="0033149D"/>
    <w:rsid w:val="0033309C"/>
    <w:rsid w:val="00335928"/>
    <w:rsid w:val="00336B22"/>
    <w:rsid w:val="00337251"/>
    <w:rsid w:val="00337775"/>
    <w:rsid w:val="00337DDA"/>
    <w:rsid w:val="00337FA7"/>
    <w:rsid w:val="00340761"/>
    <w:rsid w:val="00340B7A"/>
    <w:rsid w:val="003415D0"/>
    <w:rsid w:val="0034173D"/>
    <w:rsid w:val="003417DC"/>
    <w:rsid w:val="00341950"/>
    <w:rsid w:val="00341D84"/>
    <w:rsid w:val="00344F71"/>
    <w:rsid w:val="00345DCA"/>
    <w:rsid w:val="00347CDA"/>
    <w:rsid w:val="00351451"/>
    <w:rsid w:val="00351725"/>
    <w:rsid w:val="00352778"/>
    <w:rsid w:val="00352E8D"/>
    <w:rsid w:val="00354C41"/>
    <w:rsid w:val="003559B4"/>
    <w:rsid w:val="00355ABF"/>
    <w:rsid w:val="00360546"/>
    <w:rsid w:val="00360E49"/>
    <w:rsid w:val="00361956"/>
    <w:rsid w:val="00361AAC"/>
    <w:rsid w:val="00361BB4"/>
    <w:rsid w:val="003626C8"/>
    <w:rsid w:val="00366877"/>
    <w:rsid w:val="00366898"/>
    <w:rsid w:val="00366AB4"/>
    <w:rsid w:val="00366EC8"/>
    <w:rsid w:val="00367B79"/>
    <w:rsid w:val="00370A38"/>
    <w:rsid w:val="003728FC"/>
    <w:rsid w:val="00372CDC"/>
    <w:rsid w:val="00374498"/>
    <w:rsid w:val="003749E7"/>
    <w:rsid w:val="00375B1A"/>
    <w:rsid w:val="00376D91"/>
    <w:rsid w:val="00380603"/>
    <w:rsid w:val="003809DC"/>
    <w:rsid w:val="00380E90"/>
    <w:rsid w:val="00382507"/>
    <w:rsid w:val="0038421F"/>
    <w:rsid w:val="00384643"/>
    <w:rsid w:val="00384E51"/>
    <w:rsid w:val="00385A02"/>
    <w:rsid w:val="00387885"/>
    <w:rsid w:val="00387EE1"/>
    <w:rsid w:val="00390046"/>
    <w:rsid w:val="003902C7"/>
    <w:rsid w:val="0039154B"/>
    <w:rsid w:val="00391780"/>
    <w:rsid w:val="003917B2"/>
    <w:rsid w:val="00393968"/>
    <w:rsid w:val="003939A5"/>
    <w:rsid w:val="00394BE1"/>
    <w:rsid w:val="003954F0"/>
    <w:rsid w:val="00395B70"/>
    <w:rsid w:val="00395E51"/>
    <w:rsid w:val="003964DB"/>
    <w:rsid w:val="003A00E0"/>
    <w:rsid w:val="003A114F"/>
    <w:rsid w:val="003A2201"/>
    <w:rsid w:val="003A2DFF"/>
    <w:rsid w:val="003A352C"/>
    <w:rsid w:val="003A37A3"/>
    <w:rsid w:val="003A4307"/>
    <w:rsid w:val="003A492A"/>
    <w:rsid w:val="003A5C30"/>
    <w:rsid w:val="003A619A"/>
    <w:rsid w:val="003A66EE"/>
    <w:rsid w:val="003A7254"/>
    <w:rsid w:val="003A7E98"/>
    <w:rsid w:val="003B152F"/>
    <w:rsid w:val="003B2274"/>
    <w:rsid w:val="003B27F6"/>
    <w:rsid w:val="003B29D4"/>
    <w:rsid w:val="003B2C9B"/>
    <w:rsid w:val="003B2EAD"/>
    <w:rsid w:val="003B363D"/>
    <w:rsid w:val="003B3A82"/>
    <w:rsid w:val="003B41F3"/>
    <w:rsid w:val="003B4B06"/>
    <w:rsid w:val="003B570A"/>
    <w:rsid w:val="003B5E0F"/>
    <w:rsid w:val="003B5EA0"/>
    <w:rsid w:val="003B64D2"/>
    <w:rsid w:val="003B6F44"/>
    <w:rsid w:val="003B7469"/>
    <w:rsid w:val="003B7563"/>
    <w:rsid w:val="003C000D"/>
    <w:rsid w:val="003C115A"/>
    <w:rsid w:val="003C267C"/>
    <w:rsid w:val="003C322D"/>
    <w:rsid w:val="003C3740"/>
    <w:rsid w:val="003C3AC4"/>
    <w:rsid w:val="003C3AC7"/>
    <w:rsid w:val="003C45D4"/>
    <w:rsid w:val="003C49B9"/>
    <w:rsid w:val="003C5711"/>
    <w:rsid w:val="003C5DB0"/>
    <w:rsid w:val="003C5EBA"/>
    <w:rsid w:val="003C6375"/>
    <w:rsid w:val="003C7941"/>
    <w:rsid w:val="003D02F2"/>
    <w:rsid w:val="003D0BD0"/>
    <w:rsid w:val="003D14B0"/>
    <w:rsid w:val="003D1563"/>
    <w:rsid w:val="003D18F5"/>
    <w:rsid w:val="003D214A"/>
    <w:rsid w:val="003D27BB"/>
    <w:rsid w:val="003D39C5"/>
    <w:rsid w:val="003D4B2C"/>
    <w:rsid w:val="003D5572"/>
    <w:rsid w:val="003D58B8"/>
    <w:rsid w:val="003D5B7E"/>
    <w:rsid w:val="003D6D63"/>
    <w:rsid w:val="003E0AEE"/>
    <w:rsid w:val="003E15B7"/>
    <w:rsid w:val="003E317B"/>
    <w:rsid w:val="003E444C"/>
    <w:rsid w:val="003E4B23"/>
    <w:rsid w:val="003E4C5F"/>
    <w:rsid w:val="003E5CEB"/>
    <w:rsid w:val="003E6EB2"/>
    <w:rsid w:val="003E7874"/>
    <w:rsid w:val="003F15E1"/>
    <w:rsid w:val="003F1F1A"/>
    <w:rsid w:val="003F1FD7"/>
    <w:rsid w:val="003F2579"/>
    <w:rsid w:val="003F3968"/>
    <w:rsid w:val="003F3A89"/>
    <w:rsid w:val="003F3FFE"/>
    <w:rsid w:val="003F4000"/>
    <w:rsid w:val="003F5087"/>
    <w:rsid w:val="003F5CDE"/>
    <w:rsid w:val="003F5DF1"/>
    <w:rsid w:val="003F5EA3"/>
    <w:rsid w:val="003F6662"/>
    <w:rsid w:val="003F7237"/>
    <w:rsid w:val="003F73B6"/>
    <w:rsid w:val="003F76AB"/>
    <w:rsid w:val="003F7FB9"/>
    <w:rsid w:val="00400D42"/>
    <w:rsid w:val="00401190"/>
    <w:rsid w:val="004014BA"/>
    <w:rsid w:val="00402670"/>
    <w:rsid w:val="00402C95"/>
    <w:rsid w:val="004036D1"/>
    <w:rsid w:val="00403D25"/>
    <w:rsid w:val="00403F01"/>
    <w:rsid w:val="0040518B"/>
    <w:rsid w:val="00405D72"/>
    <w:rsid w:val="00406CA3"/>
    <w:rsid w:val="00407809"/>
    <w:rsid w:val="00410605"/>
    <w:rsid w:val="00410990"/>
    <w:rsid w:val="00410EB5"/>
    <w:rsid w:val="0041248F"/>
    <w:rsid w:val="00412852"/>
    <w:rsid w:val="00414871"/>
    <w:rsid w:val="0041541E"/>
    <w:rsid w:val="00417134"/>
    <w:rsid w:val="00417A62"/>
    <w:rsid w:val="00417CE3"/>
    <w:rsid w:val="004201FF"/>
    <w:rsid w:val="00421913"/>
    <w:rsid w:val="00423016"/>
    <w:rsid w:val="004259A0"/>
    <w:rsid w:val="00425FD5"/>
    <w:rsid w:val="00426E0D"/>
    <w:rsid w:val="004270E3"/>
    <w:rsid w:val="00427340"/>
    <w:rsid w:val="0042777F"/>
    <w:rsid w:val="00430D59"/>
    <w:rsid w:val="00434CF3"/>
    <w:rsid w:val="00434FCC"/>
    <w:rsid w:val="0043622B"/>
    <w:rsid w:val="004364EE"/>
    <w:rsid w:val="00436B50"/>
    <w:rsid w:val="00442D06"/>
    <w:rsid w:val="00442E88"/>
    <w:rsid w:val="00444547"/>
    <w:rsid w:val="00444954"/>
    <w:rsid w:val="00444F5F"/>
    <w:rsid w:val="0044507E"/>
    <w:rsid w:val="00445C56"/>
    <w:rsid w:val="00445D2C"/>
    <w:rsid w:val="0044729A"/>
    <w:rsid w:val="004474FC"/>
    <w:rsid w:val="004476A2"/>
    <w:rsid w:val="00447926"/>
    <w:rsid w:val="00450CBD"/>
    <w:rsid w:val="00451707"/>
    <w:rsid w:val="00452CEA"/>
    <w:rsid w:val="00453FDD"/>
    <w:rsid w:val="00455038"/>
    <w:rsid w:val="004551E8"/>
    <w:rsid w:val="0045562E"/>
    <w:rsid w:val="00455A69"/>
    <w:rsid w:val="00456810"/>
    <w:rsid w:val="00457760"/>
    <w:rsid w:val="00460A33"/>
    <w:rsid w:val="00460A59"/>
    <w:rsid w:val="00461516"/>
    <w:rsid w:val="00463897"/>
    <w:rsid w:val="00463FA4"/>
    <w:rsid w:val="0046491A"/>
    <w:rsid w:val="00465F19"/>
    <w:rsid w:val="00467415"/>
    <w:rsid w:val="0046775D"/>
    <w:rsid w:val="0046782A"/>
    <w:rsid w:val="0047004E"/>
    <w:rsid w:val="004704E9"/>
    <w:rsid w:val="00470EA3"/>
    <w:rsid w:val="0047115F"/>
    <w:rsid w:val="0047202E"/>
    <w:rsid w:val="00472092"/>
    <w:rsid w:val="0047376D"/>
    <w:rsid w:val="004751DA"/>
    <w:rsid w:val="00475256"/>
    <w:rsid w:val="00475CAA"/>
    <w:rsid w:val="00476DC3"/>
    <w:rsid w:val="00476FFF"/>
    <w:rsid w:val="00477644"/>
    <w:rsid w:val="004777EF"/>
    <w:rsid w:val="00477A38"/>
    <w:rsid w:val="0048030D"/>
    <w:rsid w:val="0048040A"/>
    <w:rsid w:val="00480D8E"/>
    <w:rsid w:val="004812EF"/>
    <w:rsid w:val="00481350"/>
    <w:rsid w:val="00481670"/>
    <w:rsid w:val="00482E09"/>
    <w:rsid w:val="00483A04"/>
    <w:rsid w:val="00484AE3"/>
    <w:rsid w:val="00484B69"/>
    <w:rsid w:val="004868A9"/>
    <w:rsid w:val="00490169"/>
    <w:rsid w:val="00491C0E"/>
    <w:rsid w:val="004926BD"/>
    <w:rsid w:val="00493143"/>
    <w:rsid w:val="004940B4"/>
    <w:rsid w:val="004944F0"/>
    <w:rsid w:val="004949EF"/>
    <w:rsid w:val="0049577C"/>
    <w:rsid w:val="00495A9E"/>
    <w:rsid w:val="0049626B"/>
    <w:rsid w:val="00496D23"/>
    <w:rsid w:val="00496FEC"/>
    <w:rsid w:val="00497BF3"/>
    <w:rsid w:val="004A1D4E"/>
    <w:rsid w:val="004A253E"/>
    <w:rsid w:val="004A2E20"/>
    <w:rsid w:val="004A416D"/>
    <w:rsid w:val="004A50BA"/>
    <w:rsid w:val="004A6389"/>
    <w:rsid w:val="004A679B"/>
    <w:rsid w:val="004B0357"/>
    <w:rsid w:val="004B05CA"/>
    <w:rsid w:val="004B0DE6"/>
    <w:rsid w:val="004B0FD9"/>
    <w:rsid w:val="004B293A"/>
    <w:rsid w:val="004B329A"/>
    <w:rsid w:val="004B3378"/>
    <w:rsid w:val="004B3F4B"/>
    <w:rsid w:val="004B45B5"/>
    <w:rsid w:val="004B5729"/>
    <w:rsid w:val="004B6B5F"/>
    <w:rsid w:val="004C005E"/>
    <w:rsid w:val="004C15DB"/>
    <w:rsid w:val="004C2DDF"/>
    <w:rsid w:val="004C4294"/>
    <w:rsid w:val="004C4456"/>
    <w:rsid w:val="004C4FB2"/>
    <w:rsid w:val="004C677E"/>
    <w:rsid w:val="004C6C57"/>
    <w:rsid w:val="004C7ABB"/>
    <w:rsid w:val="004C7D68"/>
    <w:rsid w:val="004C7F50"/>
    <w:rsid w:val="004D035B"/>
    <w:rsid w:val="004D0EBB"/>
    <w:rsid w:val="004D1018"/>
    <w:rsid w:val="004D10E2"/>
    <w:rsid w:val="004D1C53"/>
    <w:rsid w:val="004D1D96"/>
    <w:rsid w:val="004D2160"/>
    <w:rsid w:val="004D242D"/>
    <w:rsid w:val="004D27B9"/>
    <w:rsid w:val="004D2C29"/>
    <w:rsid w:val="004D2CEC"/>
    <w:rsid w:val="004D4BE3"/>
    <w:rsid w:val="004D51B3"/>
    <w:rsid w:val="004D546D"/>
    <w:rsid w:val="004D722C"/>
    <w:rsid w:val="004D7274"/>
    <w:rsid w:val="004E06FA"/>
    <w:rsid w:val="004E0F78"/>
    <w:rsid w:val="004E17C2"/>
    <w:rsid w:val="004E1D7F"/>
    <w:rsid w:val="004E24F0"/>
    <w:rsid w:val="004E2538"/>
    <w:rsid w:val="004E2571"/>
    <w:rsid w:val="004E3054"/>
    <w:rsid w:val="004E396B"/>
    <w:rsid w:val="004E5039"/>
    <w:rsid w:val="004E547B"/>
    <w:rsid w:val="004E5606"/>
    <w:rsid w:val="004E5AC2"/>
    <w:rsid w:val="004E6C66"/>
    <w:rsid w:val="004E6F2E"/>
    <w:rsid w:val="004E74C9"/>
    <w:rsid w:val="004E7CA0"/>
    <w:rsid w:val="004E7D04"/>
    <w:rsid w:val="004F053B"/>
    <w:rsid w:val="004F05BB"/>
    <w:rsid w:val="004F17CD"/>
    <w:rsid w:val="004F348A"/>
    <w:rsid w:val="004F353A"/>
    <w:rsid w:val="004F3606"/>
    <w:rsid w:val="004F3B51"/>
    <w:rsid w:val="004F41E2"/>
    <w:rsid w:val="004F4EDD"/>
    <w:rsid w:val="004F5562"/>
    <w:rsid w:val="004F5B4D"/>
    <w:rsid w:val="00500025"/>
    <w:rsid w:val="0050031B"/>
    <w:rsid w:val="0050040E"/>
    <w:rsid w:val="005016FF"/>
    <w:rsid w:val="00501CD2"/>
    <w:rsid w:val="00502DF6"/>
    <w:rsid w:val="00503FAB"/>
    <w:rsid w:val="00505F97"/>
    <w:rsid w:val="00506143"/>
    <w:rsid w:val="00510503"/>
    <w:rsid w:val="00511306"/>
    <w:rsid w:val="00511710"/>
    <w:rsid w:val="0051226A"/>
    <w:rsid w:val="005144B0"/>
    <w:rsid w:val="005147B0"/>
    <w:rsid w:val="00514AC8"/>
    <w:rsid w:val="005161B5"/>
    <w:rsid w:val="00516598"/>
    <w:rsid w:val="0051679D"/>
    <w:rsid w:val="005172B2"/>
    <w:rsid w:val="00517E67"/>
    <w:rsid w:val="0052016E"/>
    <w:rsid w:val="00523BC4"/>
    <w:rsid w:val="00523CEB"/>
    <w:rsid w:val="0052455B"/>
    <w:rsid w:val="00524DA3"/>
    <w:rsid w:val="00525911"/>
    <w:rsid w:val="00525A5B"/>
    <w:rsid w:val="00525AD6"/>
    <w:rsid w:val="005271D7"/>
    <w:rsid w:val="00527200"/>
    <w:rsid w:val="00527DCA"/>
    <w:rsid w:val="00531C9A"/>
    <w:rsid w:val="005324E1"/>
    <w:rsid w:val="00532D88"/>
    <w:rsid w:val="00533860"/>
    <w:rsid w:val="00534036"/>
    <w:rsid w:val="00534388"/>
    <w:rsid w:val="0053492C"/>
    <w:rsid w:val="00534C92"/>
    <w:rsid w:val="00534D53"/>
    <w:rsid w:val="00536B31"/>
    <w:rsid w:val="00537B0A"/>
    <w:rsid w:val="00540B4B"/>
    <w:rsid w:val="00541E8F"/>
    <w:rsid w:val="005420DD"/>
    <w:rsid w:val="005421F9"/>
    <w:rsid w:val="005422BF"/>
    <w:rsid w:val="005424B3"/>
    <w:rsid w:val="0054387E"/>
    <w:rsid w:val="00544432"/>
    <w:rsid w:val="0054491B"/>
    <w:rsid w:val="0054555E"/>
    <w:rsid w:val="00546271"/>
    <w:rsid w:val="00547A6A"/>
    <w:rsid w:val="005500BC"/>
    <w:rsid w:val="00552071"/>
    <w:rsid w:val="00552633"/>
    <w:rsid w:val="00552C34"/>
    <w:rsid w:val="0055354A"/>
    <w:rsid w:val="00554361"/>
    <w:rsid w:val="005549C9"/>
    <w:rsid w:val="00555859"/>
    <w:rsid w:val="00555BA0"/>
    <w:rsid w:val="005560C6"/>
    <w:rsid w:val="0055692C"/>
    <w:rsid w:val="00556ADC"/>
    <w:rsid w:val="005575FF"/>
    <w:rsid w:val="00560C32"/>
    <w:rsid w:val="00561968"/>
    <w:rsid w:val="0056315E"/>
    <w:rsid w:val="005646DD"/>
    <w:rsid w:val="00564BD9"/>
    <w:rsid w:val="00565663"/>
    <w:rsid w:val="0056663D"/>
    <w:rsid w:val="00571D03"/>
    <w:rsid w:val="00572672"/>
    <w:rsid w:val="00572E2C"/>
    <w:rsid w:val="00573D8F"/>
    <w:rsid w:val="00573FD6"/>
    <w:rsid w:val="00574230"/>
    <w:rsid w:val="00574B35"/>
    <w:rsid w:val="0057582E"/>
    <w:rsid w:val="00575873"/>
    <w:rsid w:val="00575B62"/>
    <w:rsid w:val="00575D6A"/>
    <w:rsid w:val="00576678"/>
    <w:rsid w:val="00576848"/>
    <w:rsid w:val="00576F0F"/>
    <w:rsid w:val="005776BA"/>
    <w:rsid w:val="005778F1"/>
    <w:rsid w:val="00577985"/>
    <w:rsid w:val="00577EC0"/>
    <w:rsid w:val="005802FC"/>
    <w:rsid w:val="0058266D"/>
    <w:rsid w:val="00583768"/>
    <w:rsid w:val="00585D7E"/>
    <w:rsid w:val="00586913"/>
    <w:rsid w:val="00587058"/>
    <w:rsid w:val="0058742D"/>
    <w:rsid w:val="00587A6C"/>
    <w:rsid w:val="00587E13"/>
    <w:rsid w:val="00591985"/>
    <w:rsid w:val="00592E25"/>
    <w:rsid w:val="00594509"/>
    <w:rsid w:val="00594C2A"/>
    <w:rsid w:val="005954E5"/>
    <w:rsid w:val="00595C92"/>
    <w:rsid w:val="00596130"/>
    <w:rsid w:val="005970CE"/>
    <w:rsid w:val="005978FE"/>
    <w:rsid w:val="00597E2B"/>
    <w:rsid w:val="00597F1C"/>
    <w:rsid w:val="005A09E8"/>
    <w:rsid w:val="005A26FD"/>
    <w:rsid w:val="005A2F0E"/>
    <w:rsid w:val="005A3533"/>
    <w:rsid w:val="005A4C92"/>
    <w:rsid w:val="005A567C"/>
    <w:rsid w:val="005A6E15"/>
    <w:rsid w:val="005A6F2B"/>
    <w:rsid w:val="005A721C"/>
    <w:rsid w:val="005A74EF"/>
    <w:rsid w:val="005B151C"/>
    <w:rsid w:val="005B1694"/>
    <w:rsid w:val="005B258A"/>
    <w:rsid w:val="005B4183"/>
    <w:rsid w:val="005B4EE4"/>
    <w:rsid w:val="005B67DC"/>
    <w:rsid w:val="005B7769"/>
    <w:rsid w:val="005B7C6B"/>
    <w:rsid w:val="005C0037"/>
    <w:rsid w:val="005C23B2"/>
    <w:rsid w:val="005C2C9C"/>
    <w:rsid w:val="005C2CF3"/>
    <w:rsid w:val="005C2DDF"/>
    <w:rsid w:val="005C3BD5"/>
    <w:rsid w:val="005C580C"/>
    <w:rsid w:val="005C5AFD"/>
    <w:rsid w:val="005C5CD4"/>
    <w:rsid w:val="005C6184"/>
    <w:rsid w:val="005C61E4"/>
    <w:rsid w:val="005C63DE"/>
    <w:rsid w:val="005D21B1"/>
    <w:rsid w:val="005D3A0A"/>
    <w:rsid w:val="005D6492"/>
    <w:rsid w:val="005D7967"/>
    <w:rsid w:val="005D7F8D"/>
    <w:rsid w:val="005E04DE"/>
    <w:rsid w:val="005E1969"/>
    <w:rsid w:val="005E28F4"/>
    <w:rsid w:val="005E41A5"/>
    <w:rsid w:val="005E47EA"/>
    <w:rsid w:val="005E4E3F"/>
    <w:rsid w:val="005E5801"/>
    <w:rsid w:val="005E5C59"/>
    <w:rsid w:val="005E5CEF"/>
    <w:rsid w:val="005E6279"/>
    <w:rsid w:val="005E637F"/>
    <w:rsid w:val="005E78DC"/>
    <w:rsid w:val="005F0120"/>
    <w:rsid w:val="005F0D8E"/>
    <w:rsid w:val="005F0E20"/>
    <w:rsid w:val="005F121A"/>
    <w:rsid w:val="005F1E43"/>
    <w:rsid w:val="005F2703"/>
    <w:rsid w:val="005F2FDC"/>
    <w:rsid w:val="005F31C1"/>
    <w:rsid w:val="005F4B67"/>
    <w:rsid w:val="005F57EE"/>
    <w:rsid w:val="005F635F"/>
    <w:rsid w:val="005F6783"/>
    <w:rsid w:val="005F6E45"/>
    <w:rsid w:val="005F728E"/>
    <w:rsid w:val="005F72DE"/>
    <w:rsid w:val="006002D0"/>
    <w:rsid w:val="006004EB"/>
    <w:rsid w:val="006006D3"/>
    <w:rsid w:val="00601738"/>
    <w:rsid w:val="00601E61"/>
    <w:rsid w:val="006020EC"/>
    <w:rsid w:val="006026A4"/>
    <w:rsid w:val="00603668"/>
    <w:rsid w:val="00603F70"/>
    <w:rsid w:val="006044EF"/>
    <w:rsid w:val="00605074"/>
    <w:rsid w:val="00605587"/>
    <w:rsid w:val="00605D84"/>
    <w:rsid w:val="00605E82"/>
    <w:rsid w:val="00606F50"/>
    <w:rsid w:val="0060765F"/>
    <w:rsid w:val="006077DB"/>
    <w:rsid w:val="00607E55"/>
    <w:rsid w:val="00610162"/>
    <w:rsid w:val="006105A1"/>
    <w:rsid w:val="00610D94"/>
    <w:rsid w:val="0061138B"/>
    <w:rsid w:val="006119A2"/>
    <w:rsid w:val="00611D89"/>
    <w:rsid w:val="006138AB"/>
    <w:rsid w:val="00614752"/>
    <w:rsid w:val="00614F62"/>
    <w:rsid w:val="0061630C"/>
    <w:rsid w:val="00616339"/>
    <w:rsid w:val="00616DC9"/>
    <w:rsid w:val="0061710F"/>
    <w:rsid w:val="006218AA"/>
    <w:rsid w:val="00621BC6"/>
    <w:rsid w:val="00622173"/>
    <w:rsid w:val="00622A2E"/>
    <w:rsid w:val="00623B3D"/>
    <w:rsid w:val="006255B2"/>
    <w:rsid w:val="00625790"/>
    <w:rsid w:val="00625E84"/>
    <w:rsid w:val="006273D7"/>
    <w:rsid w:val="00627CF3"/>
    <w:rsid w:val="00630327"/>
    <w:rsid w:val="00630A34"/>
    <w:rsid w:val="006316C1"/>
    <w:rsid w:val="00631897"/>
    <w:rsid w:val="00632A54"/>
    <w:rsid w:val="00633EAE"/>
    <w:rsid w:val="006352A5"/>
    <w:rsid w:val="00636185"/>
    <w:rsid w:val="006365D1"/>
    <w:rsid w:val="00636BAC"/>
    <w:rsid w:val="0064183E"/>
    <w:rsid w:val="00642679"/>
    <w:rsid w:val="006431B3"/>
    <w:rsid w:val="00643801"/>
    <w:rsid w:val="00643ED1"/>
    <w:rsid w:val="006441E8"/>
    <w:rsid w:val="00644339"/>
    <w:rsid w:val="00644A76"/>
    <w:rsid w:val="00644CC7"/>
    <w:rsid w:val="00645B49"/>
    <w:rsid w:val="00645CFC"/>
    <w:rsid w:val="006463E4"/>
    <w:rsid w:val="006472E9"/>
    <w:rsid w:val="00647446"/>
    <w:rsid w:val="00650E98"/>
    <w:rsid w:val="00651621"/>
    <w:rsid w:val="00651C40"/>
    <w:rsid w:val="0065268B"/>
    <w:rsid w:val="00652C04"/>
    <w:rsid w:val="00652FCD"/>
    <w:rsid w:val="00653500"/>
    <w:rsid w:val="00653681"/>
    <w:rsid w:val="00653AD6"/>
    <w:rsid w:val="00653E53"/>
    <w:rsid w:val="00654764"/>
    <w:rsid w:val="00654A58"/>
    <w:rsid w:val="006560F2"/>
    <w:rsid w:val="0065764A"/>
    <w:rsid w:val="0065796E"/>
    <w:rsid w:val="00657E4C"/>
    <w:rsid w:val="00657EC5"/>
    <w:rsid w:val="006600E5"/>
    <w:rsid w:val="00660C32"/>
    <w:rsid w:val="006617B2"/>
    <w:rsid w:val="00662161"/>
    <w:rsid w:val="0066251A"/>
    <w:rsid w:val="006631EC"/>
    <w:rsid w:val="0066439C"/>
    <w:rsid w:val="006644B9"/>
    <w:rsid w:val="00664865"/>
    <w:rsid w:val="00665B43"/>
    <w:rsid w:val="00665EB2"/>
    <w:rsid w:val="00666460"/>
    <w:rsid w:val="00666507"/>
    <w:rsid w:val="00670321"/>
    <w:rsid w:val="00671040"/>
    <w:rsid w:val="00672520"/>
    <w:rsid w:val="0067286E"/>
    <w:rsid w:val="0067323A"/>
    <w:rsid w:val="00673F8F"/>
    <w:rsid w:val="00673FBF"/>
    <w:rsid w:val="006743B1"/>
    <w:rsid w:val="00674822"/>
    <w:rsid w:val="00674CE6"/>
    <w:rsid w:val="00676546"/>
    <w:rsid w:val="00676FA5"/>
    <w:rsid w:val="00680A3B"/>
    <w:rsid w:val="00680F8E"/>
    <w:rsid w:val="0068157C"/>
    <w:rsid w:val="0068175A"/>
    <w:rsid w:val="0068202A"/>
    <w:rsid w:val="00682B0F"/>
    <w:rsid w:val="00682B38"/>
    <w:rsid w:val="00682BB6"/>
    <w:rsid w:val="00684CA0"/>
    <w:rsid w:val="00684E6F"/>
    <w:rsid w:val="006859E8"/>
    <w:rsid w:val="00686449"/>
    <w:rsid w:val="0069025C"/>
    <w:rsid w:val="00690768"/>
    <w:rsid w:val="00690E42"/>
    <w:rsid w:val="006910C0"/>
    <w:rsid w:val="006912B1"/>
    <w:rsid w:val="00691D48"/>
    <w:rsid w:val="006921CD"/>
    <w:rsid w:val="00693655"/>
    <w:rsid w:val="00694D1B"/>
    <w:rsid w:val="00697967"/>
    <w:rsid w:val="006A01F1"/>
    <w:rsid w:val="006A07C5"/>
    <w:rsid w:val="006A0BA5"/>
    <w:rsid w:val="006A0CF2"/>
    <w:rsid w:val="006A2432"/>
    <w:rsid w:val="006A3F9E"/>
    <w:rsid w:val="006A40EE"/>
    <w:rsid w:val="006A41DB"/>
    <w:rsid w:val="006A56C7"/>
    <w:rsid w:val="006A5991"/>
    <w:rsid w:val="006A63BB"/>
    <w:rsid w:val="006A655C"/>
    <w:rsid w:val="006A657A"/>
    <w:rsid w:val="006A6F86"/>
    <w:rsid w:val="006A7278"/>
    <w:rsid w:val="006A7698"/>
    <w:rsid w:val="006B0655"/>
    <w:rsid w:val="006B224C"/>
    <w:rsid w:val="006B2E99"/>
    <w:rsid w:val="006B342C"/>
    <w:rsid w:val="006B3A7A"/>
    <w:rsid w:val="006B4700"/>
    <w:rsid w:val="006B532A"/>
    <w:rsid w:val="006B54AA"/>
    <w:rsid w:val="006B5A41"/>
    <w:rsid w:val="006B6034"/>
    <w:rsid w:val="006B60D3"/>
    <w:rsid w:val="006B7522"/>
    <w:rsid w:val="006C0465"/>
    <w:rsid w:val="006C0564"/>
    <w:rsid w:val="006C101E"/>
    <w:rsid w:val="006C1BE8"/>
    <w:rsid w:val="006C2665"/>
    <w:rsid w:val="006C3036"/>
    <w:rsid w:val="006C448B"/>
    <w:rsid w:val="006C44D1"/>
    <w:rsid w:val="006C4F3A"/>
    <w:rsid w:val="006C5677"/>
    <w:rsid w:val="006C5D39"/>
    <w:rsid w:val="006C6E09"/>
    <w:rsid w:val="006C7263"/>
    <w:rsid w:val="006D036B"/>
    <w:rsid w:val="006D1417"/>
    <w:rsid w:val="006D1FD2"/>
    <w:rsid w:val="006D369D"/>
    <w:rsid w:val="006D4292"/>
    <w:rsid w:val="006D5647"/>
    <w:rsid w:val="006D61B3"/>
    <w:rsid w:val="006E048E"/>
    <w:rsid w:val="006E0E59"/>
    <w:rsid w:val="006E2ECE"/>
    <w:rsid w:val="006E33E0"/>
    <w:rsid w:val="006E4121"/>
    <w:rsid w:val="006E4EA8"/>
    <w:rsid w:val="006E5948"/>
    <w:rsid w:val="006E5C7D"/>
    <w:rsid w:val="006E6056"/>
    <w:rsid w:val="006E73C3"/>
    <w:rsid w:val="006F1B5C"/>
    <w:rsid w:val="006F1DE0"/>
    <w:rsid w:val="006F29F7"/>
    <w:rsid w:val="006F2A34"/>
    <w:rsid w:val="006F2CCF"/>
    <w:rsid w:val="006F2EBB"/>
    <w:rsid w:val="006F3A6C"/>
    <w:rsid w:val="006F5228"/>
    <w:rsid w:val="006F6EA7"/>
    <w:rsid w:val="006F7DEE"/>
    <w:rsid w:val="00702EC6"/>
    <w:rsid w:val="007035B5"/>
    <w:rsid w:val="00704807"/>
    <w:rsid w:val="00705228"/>
    <w:rsid w:val="0070524F"/>
    <w:rsid w:val="00705839"/>
    <w:rsid w:val="00707519"/>
    <w:rsid w:val="0070774F"/>
    <w:rsid w:val="00707D1B"/>
    <w:rsid w:val="00707E02"/>
    <w:rsid w:val="007103B8"/>
    <w:rsid w:val="00710CF8"/>
    <w:rsid w:val="007111B8"/>
    <w:rsid w:val="00711A73"/>
    <w:rsid w:val="00712691"/>
    <w:rsid w:val="00712A69"/>
    <w:rsid w:val="0071513F"/>
    <w:rsid w:val="0071561D"/>
    <w:rsid w:val="00720AD1"/>
    <w:rsid w:val="00720EDC"/>
    <w:rsid w:val="0072175D"/>
    <w:rsid w:val="00721E1B"/>
    <w:rsid w:val="007225C9"/>
    <w:rsid w:val="00723000"/>
    <w:rsid w:val="00723C06"/>
    <w:rsid w:val="00723EAE"/>
    <w:rsid w:val="00724DCA"/>
    <w:rsid w:val="007251B9"/>
    <w:rsid w:val="007257AB"/>
    <w:rsid w:val="00725D78"/>
    <w:rsid w:val="00726915"/>
    <w:rsid w:val="00727492"/>
    <w:rsid w:val="007279C0"/>
    <w:rsid w:val="00732965"/>
    <w:rsid w:val="00732B25"/>
    <w:rsid w:val="00733729"/>
    <w:rsid w:val="00733EE2"/>
    <w:rsid w:val="00734303"/>
    <w:rsid w:val="00735BA5"/>
    <w:rsid w:val="00737BA3"/>
    <w:rsid w:val="00737EF5"/>
    <w:rsid w:val="00740182"/>
    <w:rsid w:val="00740769"/>
    <w:rsid w:val="00740A0F"/>
    <w:rsid w:val="00740E69"/>
    <w:rsid w:val="00740F94"/>
    <w:rsid w:val="007430F1"/>
    <w:rsid w:val="0074484E"/>
    <w:rsid w:val="00745F8E"/>
    <w:rsid w:val="00746FC5"/>
    <w:rsid w:val="00747276"/>
    <w:rsid w:val="00750866"/>
    <w:rsid w:val="00750ECE"/>
    <w:rsid w:val="00751372"/>
    <w:rsid w:val="007529A4"/>
    <w:rsid w:val="007538A7"/>
    <w:rsid w:val="007547A7"/>
    <w:rsid w:val="007547B1"/>
    <w:rsid w:val="0075629F"/>
    <w:rsid w:val="00756EE7"/>
    <w:rsid w:val="0076149B"/>
    <w:rsid w:val="00761C1D"/>
    <w:rsid w:val="00762029"/>
    <w:rsid w:val="00762248"/>
    <w:rsid w:val="00762492"/>
    <w:rsid w:val="00763517"/>
    <w:rsid w:val="00763DC8"/>
    <w:rsid w:val="00763EB7"/>
    <w:rsid w:val="00764899"/>
    <w:rsid w:val="0076728A"/>
    <w:rsid w:val="0076754A"/>
    <w:rsid w:val="00767723"/>
    <w:rsid w:val="007707DB"/>
    <w:rsid w:val="00770911"/>
    <w:rsid w:val="00770A6D"/>
    <w:rsid w:val="00770AA0"/>
    <w:rsid w:val="00771017"/>
    <w:rsid w:val="00771688"/>
    <w:rsid w:val="007716AF"/>
    <w:rsid w:val="00772421"/>
    <w:rsid w:val="00772986"/>
    <w:rsid w:val="00772C3F"/>
    <w:rsid w:val="00772DB5"/>
    <w:rsid w:val="00773CCD"/>
    <w:rsid w:val="007745A5"/>
    <w:rsid w:val="0077591E"/>
    <w:rsid w:val="00775F43"/>
    <w:rsid w:val="0077605F"/>
    <w:rsid w:val="00777DC9"/>
    <w:rsid w:val="007806F1"/>
    <w:rsid w:val="00781649"/>
    <w:rsid w:val="0078181F"/>
    <w:rsid w:val="00781FB0"/>
    <w:rsid w:val="0078259B"/>
    <w:rsid w:val="0078280E"/>
    <w:rsid w:val="007829FC"/>
    <w:rsid w:val="00782A78"/>
    <w:rsid w:val="00782EB0"/>
    <w:rsid w:val="007832B1"/>
    <w:rsid w:val="00783795"/>
    <w:rsid w:val="00783855"/>
    <w:rsid w:val="00784004"/>
    <w:rsid w:val="0078533C"/>
    <w:rsid w:val="007856D2"/>
    <w:rsid w:val="00787BE5"/>
    <w:rsid w:val="0079017E"/>
    <w:rsid w:val="00790A59"/>
    <w:rsid w:val="0079407E"/>
    <w:rsid w:val="00795466"/>
    <w:rsid w:val="0079585A"/>
    <w:rsid w:val="00795BFA"/>
    <w:rsid w:val="00796436"/>
    <w:rsid w:val="00796C43"/>
    <w:rsid w:val="00797268"/>
    <w:rsid w:val="00797852"/>
    <w:rsid w:val="00797ADF"/>
    <w:rsid w:val="00797B6D"/>
    <w:rsid w:val="007A0355"/>
    <w:rsid w:val="007A09B6"/>
    <w:rsid w:val="007A0ECD"/>
    <w:rsid w:val="007A15B4"/>
    <w:rsid w:val="007A16C2"/>
    <w:rsid w:val="007A2898"/>
    <w:rsid w:val="007A2D9B"/>
    <w:rsid w:val="007A31DE"/>
    <w:rsid w:val="007A4179"/>
    <w:rsid w:val="007A4B15"/>
    <w:rsid w:val="007A4E67"/>
    <w:rsid w:val="007A6989"/>
    <w:rsid w:val="007A6CCC"/>
    <w:rsid w:val="007A7BCD"/>
    <w:rsid w:val="007A7D16"/>
    <w:rsid w:val="007B1F66"/>
    <w:rsid w:val="007B1FC7"/>
    <w:rsid w:val="007B41F9"/>
    <w:rsid w:val="007B4333"/>
    <w:rsid w:val="007B477D"/>
    <w:rsid w:val="007B5B51"/>
    <w:rsid w:val="007B5E79"/>
    <w:rsid w:val="007C0082"/>
    <w:rsid w:val="007C0AD1"/>
    <w:rsid w:val="007C157B"/>
    <w:rsid w:val="007C2779"/>
    <w:rsid w:val="007C31E8"/>
    <w:rsid w:val="007C3328"/>
    <w:rsid w:val="007C6860"/>
    <w:rsid w:val="007C7469"/>
    <w:rsid w:val="007C74B1"/>
    <w:rsid w:val="007D074D"/>
    <w:rsid w:val="007D2195"/>
    <w:rsid w:val="007D224F"/>
    <w:rsid w:val="007D24C8"/>
    <w:rsid w:val="007D2996"/>
    <w:rsid w:val="007D42BB"/>
    <w:rsid w:val="007D43EF"/>
    <w:rsid w:val="007D5EE2"/>
    <w:rsid w:val="007D6705"/>
    <w:rsid w:val="007D7970"/>
    <w:rsid w:val="007D7DDC"/>
    <w:rsid w:val="007E10F1"/>
    <w:rsid w:val="007E3EDE"/>
    <w:rsid w:val="007E3FC2"/>
    <w:rsid w:val="007E4C59"/>
    <w:rsid w:val="007E4D34"/>
    <w:rsid w:val="007E7116"/>
    <w:rsid w:val="007F0378"/>
    <w:rsid w:val="007F069B"/>
    <w:rsid w:val="007F0CB2"/>
    <w:rsid w:val="007F0F24"/>
    <w:rsid w:val="007F1418"/>
    <w:rsid w:val="007F163E"/>
    <w:rsid w:val="007F179B"/>
    <w:rsid w:val="007F2223"/>
    <w:rsid w:val="007F3808"/>
    <w:rsid w:val="007F3845"/>
    <w:rsid w:val="007F4342"/>
    <w:rsid w:val="007F4AAE"/>
    <w:rsid w:val="007F61D7"/>
    <w:rsid w:val="007F6275"/>
    <w:rsid w:val="007F7197"/>
    <w:rsid w:val="007F78BA"/>
    <w:rsid w:val="007F7C63"/>
    <w:rsid w:val="007F7DB8"/>
    <w:rsid w:val="0080034D"/>
    <w:rsid w:val="00801767"/>
    <w:rsid w:val="00801AB1"/>
    <w:rsid w:val="00802629"/>
    <w:rsid w:val="00802F54"/>
    <w:rsid w:val="00804F4E"/>
    <w:rsid w:val="0080544E"/>
    <w:rsid w:val="008054E1"/>
    <w:rsid w:val="0080714A"/>
    <w:rsid w:val="00807829"/>
    <w:rsid w:val="00807BCD"/>
    <w:rsid w:val="00810387"/>
    <w:rsid w:val="0081179D"/>
    <w:rsid w:val="008132D7"/>
    <w:rsid w:val="00813B7F"/>
    <w:rsid w:val="008149F6"/>
    <w:rsid w:val="00815FEB"/>
    <w:rsid w:val="00816DCB"/>
    <w:rsid w:val="008172F2"/>
    <w:rsid w:val="00817C08"/>
    <w:rsid w:val="00820EAD"/>
    <w:rsid w:val="00820FC5"/>
    <w:rsid w:val="0082107F"/>
    <w:rsid w:val="00821615"/>
    <w:rsid w:val="0082245F"/>
    <w:rsid w:val="008231B0"/>
    <w:rsid w:val="0082352C"/>
    <w:rsid w:val="00823884"/>
    <w:rsid w:val="008246B3"/>
    <w:rsid w:val="00824845"/>
    <w:rsid w:val="00824AA8"/>
    <w:rsid w:val="00825429"/>
    <w:rsid w:val="00825B15"/>
    <w:rsid w:val="00826A0C"/>
    <w:rsid w:val="00827488"/>
    <w:rsid w:val="0083136B"/>
    <w:rsid w:val="008313FC"/>
    <w:rsid w:val="008317F8"/>
    <w:rsid w:val="00831A6C"/>
    <w:rsid w:val="00831CDB"/>
    <w:rsid w:val="008326E9"/>
    <w:rsid w:val="00834F1E"/>
    <w:rsid w:val="008357BB"/>
    <w:rsid w:val="00835BDD"/>
    <w:rsid w:val="00835C15"/>
    <w:rsid w:val="00836898"/>
    <w:rsid w:val="00836A26"/>
    <w:rsid w:val="008377D9"/>
    <w:rsid w:val="00840028"/>
    <w:rsid w:val="00840786"/>
    <w:rsid w:val="00841210"/>
    <w:rsid w:val="008418D5"/>
    <w:rsid w:val="00843490"/>
    <w:rsid w:val="0084454E"/>
    <w:rsid w:val="00845565"/>
    <w:rsid w:val="00847718"/>
    <w:rsid w:val="00847A28"/>
    <w:rsid w:val="00847C1C"/>
    <w:rsid w:val="008507F2"/>
    <w:rsid w:val="00851A63"/>
    <w:rsid w:val="00852BA3"/>
    <w:rsid w:val="00852FF9"/>
    <w:rsid w:val="00853A44"/>
    <w:rsid w:val="00854346"/>
    <w:rsid w:val="00854719"/>
    <w:rsid w:val="00854770"/>
    <w:rsid w:val="00855F59"/>
    <w:rsid w:val="008561B1"/>
    <w:rsid w:val="00856384"/>
    <w:rsid w:val="008563DD"/>
    <w:rsid w:val="00856755"/>
    <w:rsid w:val="00861999"/>
    <w:rsid w:val="00861ED7"/>
    <w:rsid w:val="00864499"/>
    <w:rsid w:val="008645C1"/>
    <w:rsid w:val="00864A92"/>
    <w:rsid w:val="00864C53"/>
    <w:rsid w:val="00864D01"/>
    <w:rsid w:val="008650DF"/>
    <w:rsid w:val="00866F56"/>
    <w:rsid w:val="008671B9"/>
    <w:rsid w:val="0086796B"/>
    <w:rsid w:val="00867FCF"/>
    <w:rsid w:val="008702FF"/>
    <w:rsid w:val="008703D4"/>
    <w:rsid w:val="0087060E"/>
    <w:rsid w:val="00870E2E"/>
    <w:rsid w:val="0087448D"/>
    <w:rsid w:val="00875100"/>
    <w:rsid w:val="00875550"/>
    <w:rsid w:val="00875BFD"/>
    <w:rsid w:val="00876876"/>
    <w:rsid w:val="00876975"/>
    <w:rsid w:val="00876BDC"/>
    <w:rsid w:val="008774F4"/>
    <w:rsid w:val="00880F60"/>
    <w:rsid w:val="0088129A"/>
    <w:rsid w:val="00882AB4"/>
    <w:rsid w:val="00884E49"/>
    <w:rsid w:val="008857F3"/>
    <w:rsid w:val="0088596E"/>
    <w:rsid w:val="00885D94"/>
    <w:rsid w:val="00885E0B"/>
    <w:rsid w:val="00886A80"/>
    <w:rsid w:val="0088705B"/>
    <w:rsid w:val="008874B0"/>
    <w:rsid w:val="008879FE"/>
    <w:rsid w:val="00887ED3"/>
    <w:rsid w:val="00890AD0"/>
    <w:rsid w:val="00890EBD"/>
    <w:rsid w:val="00890F7E"/>
    <w:rsid w:val="008927DA"/>
    <w:rsid w:val="0089486D"/>
    <w:rsid w:val="00894D65"/>
    <w:rsid w:val="00895AB8"/>
    <w:rsid w:val="008977D6"/>
    <w:rsid w:val="008A0F02"/>
    <w:rsid w:val="008A0F57"/>
    <w:rsid w:val="008A0FD9"/>
    <w:rsid w:val="008A1B65"/>
    <w:rsid w:val="008A302B"/>
    <w:rsid w:val="008A3232"/>
    <w:rsid w:val="008A3EA6"/>
    <w:rsid w:val="008A43FD"/>
    <w:rsid w:val="008A5084"/>
    <w:rsid w:val="008A5A7C"/>
    <w:rsid w:val="008A5FA2"/>
    <w:rsid w:val="008A6908"/>
    <w:rsid w:val="008A76AD"/>
    <w:rsid w:val="008A7D82"/>
    <w:rsid w:val="008B00CB"/>
    <w:rsid w:val="008B15CE"/>
    <w:rsid w:val="008B2615"/>
    <w:rsid w:val="008B2FBE"/>
    <w:rsid w:val="008B568E"/>
    <w:rsid w:val="008B6AB2"/>
    <w:rsid w:val="008B7882"/>
    <w:rsid w:val="008C036D"/>
    <w:rsid w:val="008C0DC7"/>
    <w:rsid w:val="008C104A"/>
    <w:rsid w:val="008C2075"/>
    <w:rsid w:val="008C3D6C"/>
    <w:rsid w:val="008C5373"/>
    <w:rsid w:val="008C6645"/>
    <w:rsid w:val="008C758C"/>
    <w:rsid w:val="008C7E18"/>
    <w:rsid w:val="008D0061"/>
    <w:rsid w:val="008D235F"/>
    <w:rsid w:val="008D258D"/>
    <w:rsid w:val="008D2AC9"/>
    <w:rsid w:val="008D4228"/>
    <w:rsid w:val="008D4865"/>
    <w:rsid w:val="008D4B51"/>
    <w:rsid w:val="008D4B8B"/>
    <w:rsid w:val="008D5EC1"/>
    <w:rsid w:val="008D7587"/>
    <w:rsid w:val="008E032F"/>
    <w:rsid w:val="008E04E2"/>
    <w:rsid w:val="008E0AC9"/>
    <w:rsid w:val="008E1174"/>
    <w:rsid w:val="008E17F5"/>
    <w:rsid w:val="008E302D"/>
    <w:rsid w:val="008E42DC"/>
    <w:rsid w:val="008E443D"/>
    <w:rsid w:val="008E4E96"/>
    <w:rsid w:val="008E54A0"/>
    <w:rsid w:val="008E5D41"/>
    <w:rsid w:val="008E5D8F"/>
    <w:rsid w:val="008E6228"/>
    <w:rsid w:val="008E62AE"/>
    <w:rsid w:val="008E6596"/>
    <w:rsid w:val="008E76E2"/>
    <w:rsid w:val="008E7DB2"/>
    <w:rsid w:val="008F0202"/>
    <w:rsid w:val="008F0C59"/>
    <w:rsid w:val="008F14B5"/>
    <w:rsid w:val="008F2293"/>
    <w:rsid w:val="008F2365"/>
    <w:rsid w:val="008F411D"/>
    <w:rsid w:val="008F4C6B"/>
    <w:rsid w:val="008F5AE2"/>
    <w:rsid w:val="008F5D1C"/>
    <w:rsid w:val="008F5D4E"/>
    <w:rsid w:val="008F671B"/>
    <w:rsid w:val="008F68F2"/>
    <w:rsid w:val="00900759"/>
    <w:rsid w:val="009025F2"/>
    <w:rsid w:val="009030A4"/>
    <w:rsid w:val="0090405F"/>
    <w:rsid w:val="0090507F"/>
    <w:rsid w:val="009051B1"/>
    <w:rsid w:val="00905412"/>
    <w:rsid w:val="009057F6"/>
    <w:rsid w:val="0090593C"/>
    <w:rsid w:val="00905C0F"/>
    <w:rsid w:val="0090768D"/>
    <w:rsid w:val="00907A1E"/>
    <w:rsid w:val="00907E4E"/>
    <w:rsid w:val="009112B2"/>
    <w:rsid w:val="00911F1B"/>
    <w:rsid w:val="009135BA"/>
    <w:rsid w:val="00913DD5"/>
    <w:rsid w:val="009143FC"/>
    <w:rsid w:val="009150A8"/>
    <w:rsid w:val="00915598"/>
    <w:rsid w:val="00915E85"/>
    <w:rsid w:val="00915F1E"/>
    <w:rsid w:val="0091659C"/>
    <w:rsid w:val="00916719"/>
    <w:rsid w:val="00916DF4"/>
    <w:rsid w:val="00917A3E"/>
    <w:rsid w:val="009200F3"/>
    <w:rsid w:val="00921AE8"/>
    <w:rsid w:val="00922935"/>
    <w:rsid w:val="00922E62"/>
    <w:rsid w:val="00923526"/>
    <w:rsid w:val="00923D69"/>
    <w:rsid w:val="009257E0"/>
    <w:rsid w:val="00925870"/>
    <w:rsid w:val="00926443"/>
    <w:rsid w:val="00926AD4"/>
    <w:rsid w:val="00927E71"/>
    <w:rsid w:val="0093016B"/>
    <w:rsid w:val="009311AF"/>
    <w:rsid w:val="00931675"/>
    <w:rsid w:val="009317B1"/>
    <w:rsid w:val="009319F8"/>
    <w:rsid w:val="00934D9B"/>
    <w:rsid w:val="00935B45"/>
    <w:rsid w:val="00935B52"/>
    <w:rsid w:val="00935B93"/>
    <w:rsid w:val="009360A1"/>
    <w:rsid w:val="00936EEA"/>
    <w:rsid w:val="00937287"/>
    <w:rsid w:val="00940AF9"/>
    <w:rsid w:val="00940FF5"/>
    <w:rsid w:val="009411DA"/>
    <w:rsid w:val="009412B5"/>
    <w:rsid w:val="009412E1"/>
    <w:rsid w:val="009413D5"/>
    <w:rsid w:val="00942663"/>
    <w:rsid w:val="00942751"/>
    <w:rsid w:val="00942A21"/>
    <w:rsid w:val="009456A0"/>
    <w:rsid w:val="00945B55"/>
    <w:rsid w:val="00946E94"/>
    <w:rsid w:val="009503F9"/>
    <w:rsid w:val="00951150"/>
    <w:rsid w:val="00951972"/>
    <w:rsid w:val="00951A3D"/>
    <w:rsid w:val="0095228A"/>
    <w:rsid w:val="00952305"/>
    <w:rsid w:val="00952AEB"/>
    <w:rsid w:val="00954339"/>
    <w:rsid w:val="009543E6"/>
    <w:rsid w:val="009546B9"/>
    <w:rsid w:val="00954DD9"/>
    <w:rsid w:val="0095538B"/>
    <w:rsid w:val="00956696"/>
    <w:rsid w:val="0095674E"/>
    <w:rsid w:val="00956E72"/>
    <w:rsid w:val="00957031"/>
    <w:rsid w:val="00960540"/>
    <w:rsid w:val="00960BC9"/>
    <w:rsid w:val="00961245"/>
    <w:rsid w:val="00962C59"/>
    <w:rsid w:val="009637C3"/>
    <w:rsid w:val="0096390D"/>
    <w:rsid w:val="00964F5D"/>
    <w:rsid w:val="0096576B"/>
    <w:rsid w:val="00965A3D"/>
    <w:rsid w:val="00966BA1"/>
    <w:rsid w:val="00967C4E"/>
    <w:rsid w:val="00971CF4"/>
    <w:rsid w:val="0097213C"/>
    <w:rsid w:val="0097293A"/>
    <w:rsid w:val="00972A5F"/>
    <w:rsid w:val="0097312F"/>
    <w:rsid w:val="00973DD9"/>
    <w:rsid w:val="00973F54"/>
    <w:rsid w:val="009757AF"/>
    <w:rsid w:val="0097580A"/>
    <w:rsid w:val="00976FB2"/>
    <w:rsid w:val="00977557"/>
    <w:rsid w:val="009800B5"/>
    <w:rsid w:val="0098072F"/>
    <w:rsid w:val="00980960"/>
    <w:rsid w:val="0098102B"/>
    <w:rsid w:val="00982016"/>
    <w:rsid w:val="00982096"/>
    <w:rsid w:val="00982211"/>
    <w:rsid w:val="009833E9"/>
    <w:rsid w:val="00983AC4"/>
    <w:rsid w:val="00984CDA"/>
    <w:rsid w:val="00986BD7"/>
    <w:rsid w:val="009875B3"/>
    <w:rsid w:val="0099046D"/>
    <w:rsid w:val="00991335"/>
    <w:rsid w:val="0099194F"/>
    <w:rsid w:val="00991E53"/>
    <w:rsid w:val="0099427A"/>
    <w:rsid w:val="009942B9"/>
    <w:rsid w:val="00994BC1"/>
    <w:rsid w:val="00994D38"/>
    <w:rsid w:val="009956B6"/>
    <w:rsid w:val="0099588F"/>
    <w:rsid w:val="0099660B"/>
    <w:rsid w:val="00996C6F"/>
    <w:rsid w:val="00996DC9"/>
    <w:rsid w:val="00996FC4"/>
    <w:rsid w:val="009972C9"/>
    <w:rsid w:val="0099796B"/>
    <w:rsid w:val="009A0762"/>
    <w:rsid w:val="009A1C49"/>
    <w:rsid w:val="009A1F0F"/>
    <w:rsid w:val="009A214A"/>
    <w:rsid w:val="009A352C"/>
    <w:rsid w:val="009A3F64"/>
    <w:rsid w:val="009A501D"/>
    <w:rsid w:val="009A5696"/>
    <w:rsid w:val="009A58EF"/>
    <w:rsid w:val="009A5A49"/>
    <w:rsid w:val="009A5C89"/>
    <w:rsid w:val="009B1112"/>
    <w:rsid w:val="009B1186"/>
    <w:rsid w:val="009B23B8"/>
    <w:rsid w:val="009B2CBA"/>
    <w:rsid w:val="009B4FC6"/>
    <w:rsid w:val="009B5451"/>
    <w:rsid w:val="009B601A"/>
    <w:rsid w:val="009B61FF"/>
    <w:rsid w:val="009B667A"/>
    <w:rsid w:val="009B6967"/>
    <w:rsid w:val="009B75AC"/>
    <w:rsid w:val="009B7981"/>
    <w:rsid w:val="009B7A55"/>
    <w:rsid w:val="009B7ACA"/>
    <w:rsid w:val="009C19E2"/>
    <w:rsid w:val="009C26AE"/>
    <w:rsid w:val="009C46EC"/>
    <w:rsid w:val="009C508C"/>
    <w:rsid w:val="009C5A2A"/>
    <w:rsid w:val="009C702B"/>
    <w:rsid w:val="009C7877"/>
    <w:rsid w:val="009D14EF"/>
    <w:rsid w:val="009D1EE6"/>
    <w:rsid w:val="009D31AB"/>
    <w:rsid w:val="009D4A2E"/>
    <w:rsid w:val="009D562D"/>
    <w:rsid w:val="009D6F71"/>
    <w:rsid w:val="009E07E9"/>
    <w:rsid w:val="009E1457"/>
    <w:rsid w:val="009E165C"/>
    <w:rsid w:val="009E1FF7"/>
    <w:rsid w:val="009E21AE"/>
    <w:rsid w:val="009E3BC8"/>
    <w:rsid w:val="009E401B"/>
    <w:rsid w:val="009E4401"/>
    <w:rsid w:val="009E4AD5"/>
    <w:rsid w:val="009E4E77"/>
    <w:rsid w:val="009E63A0"/>
    <w:rsid w:val="009E6EA2"/>
    <w:rsid w:val="009E761E"/>
    <w:rsid w:val="009F00FA"/>
    <w:rsid w:val="009F07DD"/>
    <w:rsid w:val="009F0AA7"/>
    <w:rsid w:val="009F17CC"/>
    <w:rsid w:val="009F1B87"/>
    <w:rsid w:val="009F28BB"/>
    <w:rsid w:val="009F29E3"/>
    <w:rsid w:val="009F2B85"/>
    <w:rsid w:val="009F2BA6"/>
    <w:rsid w:val="009F3A4D"/>
    <w:rsid w:val="009F3BF3"/>
    <w:rsid w:val="009F3E7E"/>
    <w:rsid w:val="009F51D1"/>
    <w:rsid w:val="009F58A6"/>
    <w:rsid w:val="009F6AD7"/>
    <w:rsid w:val="009F6ED6"/>
    <w:rsid w:val="009F6F66"/>
    <w:rsid w:val="00A001D1"/>
    <w:rsid w:val="00A02D00"/>
    <w:rsid w:val="00A03207"/>
    <w:rsid w:val="00A04BDD"/>
    <w:rsid w:val="00A04FD5"/>
    <w:rsid w:val="00A064BE"/>
    <w:rsid w:val="00A07296"/>
    <w:rsid w:val="00A076A0"/>
    <w:rsid w:val="00A07DFA"/>
    <w:rsid w:val="00A07F6F"/>
    <w:rsid w:val="00A10ECF"/>
    <w:rsid w:val="00A11169"/>
    <w:rsid w:val="00A1224A"/>
    <w:rsid w:val="00A1254A"/>
    <w:rsid w:val="00A13F80"/>
    <w:rsid w:val="00A1488B"/>
    <w:rsid w:val="00A15139"/>
    <w:rsid w:val="00A153E3"/>
    <w:rsid w:val="00A204C2"/>
    <w:rsid w:val="00A20F3E"/>
    <w:rsid w:val="00A21004"/>
    <w:rsid w:val="00A21EA1"/>
    <w:rsid w:val="00A22246"/>
    <w:rsid w:val="00A2253B"/>
    <w:rsid w:val="00A22609"/>
    <w:rsid w:val="00A22BC3"/>
    <w:rsid w:val="00A240EB"/>
    <w:rsid w:val="00A24153"/>
    <w:rsid w:val="00A24F4D"/>
    <w:rsid w:val="00A252AB"/>
    <w:rsid w:val="00A27490"/>
    <w:rsid w:val="00A31E3E"/>
    <w:rsid w:val="00A31E9B"/>
    <w:rsid w:val="00A320B0"/>
    <w:rsid w:val="00A32599"/>
    <w:rsid w:val="00A33E99"/>
    <w:rsid w:val="00A348EA"/>
    <w:rsid w:val="00A35522"/>
    <w:rsid w:val="00A35538"/>
    <w:rsid w:val="00A359B0"/>
    <w:rsid w:val="00A36AD7"/>
    <w:rsid w:val="00A37393"/>
    <w:rsid w:val="00A40549"/>
    <w:rsid w:val="00A41A61"/>
    <w:rsid w:val="00A41A70"/>
    <w:rsid w:val="00A41CB9"/>
    <w:rsid w:val="00A425A4"/>
    <w:rsid w:val="00A44419"/>
    <w:rsid w:val="00A445E2"/>
    <w:rsid w:val="00A44A83"/>
    <w:rsid w:val="00A44B1B"/>
    <w:rsid w:val="00A44B4D"/>
    <w:rsid w:val="00A4598C"/>
    <w:rsid w:val="00A45BDC"/>
    <w:rsid w:val="00A465F1"/>
    <w:rsid w:val="00A4667B"/>
    <w:rsid w:val="00A47237"/>
    <w:rsid w:val="00A47BBD"/>
    <w:rsid w:val="00A47F29"/>
    <w:rsid w:val="00A502F6"/>
    <w:rsid w:val="00A50EB6"/>
    <w:rsid w:val="00A5254C"/>
    <w:rsid w:val="00A533B1"/>
    <w:rsid w:val="00A53A90"/>
    <w:rsid w:val="00A5511D"/>
    <w:rsid w:val="00A55221"/>
    <w:rsid w:val="00A553ED"/>
    <w:rsid w:val="00A55439"/>
    <w:rsid w:val="00A55611"/>
    <w:rsid w:val="00A5676F"/>
    <w:rsid w:val="00A60061"/>
    <w:rsid w:val="00A61FAE"/>
    <w:rsid w:val="00A620CE"/>
    <w:rsid w:val="00A622D6"/>
    <w:rsid w:val="00A62666"/>
    <w:rsid w:val="00A63113"/>
    <w:rsid w:val="00A6333A"/>
    <w:rsid w:val="00A636E5"/>
    <w:rsid w:val="00A63D05"/>
    <w:rsid w:val="00A640D8"/>
    <w:rsid w:val="00A646F3"/>
    <w:rsid w:val="00A67A8A"/>
    <w:rsid w:val="00A7038D"/>
    <w:rsid w:val="00A708D8"/>
    <w:rsid w:val="00A70F5F"/>
    <w:rsid w:val="00A716A4"/>
    <w:rsid w:val="00A71969"/>
    <w:rsid w:val="00A71C45"/>
    <w:rsid w:val="00A71DE6"/>
    <w:rsid w:val="00A71F16"/>
    <w:rsid w:val="00A72DEC"/>
    <w:rsid w:val="00A76075"/>
    <w:rsid w:val="00A7607D"/>
    <w:rsid w:val="00A766BF"/>
    <w:rsid w:val="00A7735B"/>
    <w:rsid w:val="00A77718"/>
    <w:rsid w:val="00A81827"/>
    <w:rsid w:val="00A82825"/>
    <w:rsid w:val="00A83403"/>
    <w:rsid w:val="00A8390D"/>
    <w:rsid w:val="00A83C00"/>
    <w:rsid w:val="00A844A8"/>
    <w:rsid w:val="00A849FA"/>
    <w:rsid w:val="00A84A85"/>
    <w:rsid w:val="00A85787"/>
    <w:rsid w:val="00A873F8"/>
    <w:rsid w:val="00A9020B"/>
    <w:rsid w:val="00A9078C"/>
    <w:rsid w:val="00A9214F"/>
    <w:rsid w:val="00A92482"/>
    <w:rsid w:val="00A92F15"/>
    <w:rsid w:val="00A947E2"/>
    <w:rsid w:val="00A95950"/>
    <w:rsid w:val="00A95A1F"/>
    <w:rsid w:val="00A9605B"/>
    <w:rsid w:val="00A975E0"/>
    <w:rsid w:val="00A97921"/>
    <w:rsid w:val="00AA0685"/>
    <w:rsid w:val="00AA0BFE"/>
    <w:rsid w:val="00AA122B"/>
    <w:rsid w:val="00AA23AF"/>
    <w:rsid w:val="00AA2698"/>
    <w:rsid w:val="00AA27E2"/>
    <w:rsid w:val="00AA327C"/>
    <w:rsid w:val="00AA38FD"/>
    <w:rsid w:val="00AA4C72"/>
    <w:rsid w:val="00AA59A6"/>
    <w:rsid w:val="00AA640D"/>
    <w:rsid w:val="00AA6CDB"/>
    <w:rsid w:val="00AA6D85"/>
    <w:rsid w:val="00AA7E63"/>
    <w:rsid w:val="00AB09BE"/>
    <w:rsid w:val="00AB4092"/>
    <w:rsid w:val="00AB4963"/>
    <w:rsid w:val="00AB4E51"/>
    <w:rsid w:val="00AB5B97"/>
    <w:rsid w:val="00AC13ED"/>
    <w:rsid w:val="00AC1B54"/>
    <w:rsid w:val="00AC1E31"/>
    <w:rsid w:val="00AC338E"/>
    <w:rsid w:val="00AC3FB6"/>
    <w:rsid w:val="00AC45E1"/>
    <w:rsid w:val="00AD2410"/>
    <w:rsid w:val="00AD2984"/>
    <w:rsid w:val="00AD394E"/>
    <w:rsid w:val="00AD4D64"/>
    <w:rsid w:val="00AD5324"/>
    <w:rsid w:val="00AD6AAA"/>
    <w:rsid w:val="00AD7C21"/>
    <w:rsid w:val="00AE1064"/>
    <w:rsid w:val="00AE163E"/>
    <w:rsid w:val="00AE1C45"/>
    <w:rsid w:val="00AE2335"/>
    <w:rsid w:val="00AE2A02"/>
    <w:rsid w:val="00AE2CB5"/>
    <w:rsid w:val="00AE3020"/>
    <w:rsid w:val="00AE41D7"/>
    <w:rsid w:val="00AE4AD7"/>
    <w:rsid w:val="00AF006C"/>
    <w:rsid w:val="00AF0118"/>
    <w:rsid w:val="00AF062C"/>
    <w:rsid w:val="00AF2C27"/>
    <w:rsid w:val="00AF3591"/>
    <w:rsid w:val="00AF580A"/>
    <w:rsid w:val="00AF6989"/>
    <w:rsid w:val="00AF6E62"/>
    <w:rsid w:val="00AF7398"/>
    <w:rsid w:val="00AF7A8A"/>
    <w:rsid w:val="00B003E0"/>
    <w:rsid w:val="00B0231E"/>
    <w:rsid w:val="00B053A4"/>
    <w:rsid w:val="00B0588B"/>
    <w:rsid w:val="00B06118"/>
    <w:rsid w:val="00B0623F"/>
    <w:rsid w:val="00B06B3E"/>
    <w:rsid w:val="00B07D56"/>
    <w:rsid w:val="00B10BF5"/>
    <w:rsid w:val="00B1177F"/>
    <w:rsid w:val="00B137C4"/>
    <w:rsid w:val="00B1438E"/>
    <w:rsid w:val="00B14D8B"/>
    <w:rsid w:val="00B15079"/>
    <w:rsid w:val="00B1513E"/>
    <w:rsid w:val="00B157A9"/>
    <w:rsid w:val="00B2061C"/>
    <w:rsid w:val="00B20882"/>
    <w:rsid w:val="00B21C7C"/>
    <w:rsid w:val="00B237C5"/>
    <w:rsid w:val="00B250EC"/>
    <w:rsid w:val="00B25782"/>
    <w:rsid w:val="00B26BEC"/>
    <w:rsid w:val="00B301CC"/>
    <w:rsid w:val="00B3119E"/>
    <w:rsid w:val="00B31F91"/>
    <w:rsid w:val="00B31FE1"/>
    <w:rsid w:val="00B33080"/>
    <w:rsid w:val="00B3384E"/>
    <w:rsid w:val="00B33DFF"/>
    <w:rsid w:val="00B33F83"/>
    <w:rsid w:val="00B34283"/>
    <w:rsid w:val="00B34824"/>
    <w:rsid w:val="00B3526F"/>
    <w:rsid w:val="00B363D3"/>
    <w:rsid w:val="00B364FF"/>
    <w:rsid w:val="00B36874"/>
    <w:rsid w:val="00B37500"/>
    <w:rsid w:val="00B37AB5"/>
    <w:rsid w:val="00B37CC6"/>
    <w:rsid w:val="00B40544"/>
    <w:rsid w:val="00B42C88"/>
    <w:rsid w:val="00B4368A"/>
    <w:rsid w:val="00B43D2D"/>
    <w:rsid w:val="00B43E58"/>
    <w:rsid w:val="00B44747"/>
    <w:rsid w:val="00B45B4F"/>
    <w:rsid w:val="00B4674F"/>
    <w:rsid w:val="00B467A5"/>
    <w:rsid w:val="00B46FCF"/>
    <w:rsid w:val="00B474F7"/>
    <w:rsid w:val="00B505E3"/>
    <w:rsid w:val="00B51470"/>
    <w:rsid w:val="00B52504"/>
    <w:rsid w:val="00B52868"/>
    <w:rsid w:val="00B52C44"/>
    <w:rsid w:val="00B54393"/>
    <w:rsid w:val="00B54B0C"/>
    <w:rsid w:val="00B550B0"/>
    <w:rsid w:val="00B550FF"/>
    <w:rsid w:val="00B55871"/>
    <w:rsid w:val="00B56338"/>
    <w:rsid w:val="00B56E54"/>
    <w:rsid w:val="00B571D2"/>
    <w:rsid w:val="00B57B77"/>
    <w:rsid w:val="00B57C9A"/>
    <w:rsid w:val="00B601D4"/>
    <w:rsid w:val="00B60532"/>
    <w:rsid w:val="00B61568"/>
    <w:rsid w:val="00B615BC"/>
    <w:rsid w:val="00B615DC"/>
    <w:rsid w:val="00B649F7"/>
    <w:rsid w:val="00B64D31"/>
    <w:rsid w:val="00B6551C"/>
    <w:rsid w:val="00B65E00"/>
    <w:rsid w:val="00B65E60"/>
    <w:rsid w:val="00B66528"/>
    <w:rsid w:val="00B6706F"/>
    <w:rsid w:val="00B714DB"/>
    <w:rsid w:val="00B71ADB"/>
    <w:rsid w:val="00B738FC"/>
    <w:rsid w:val="00B7439A"/>
    <w:rsid w:val="00B743B4"/>
    <w:rsid w:val="00B74A49"/>
    <w:rsid w:val="00B74FEF"/>
    <w:rsid w:val="00B75DCB"/>
    <w:rsid w:val="00B75F17"/>
    <w:rsid w:val="00B76A37"/>
    <w:rsid w:val="00B76B02"/>
    <w:rsid w:val="00B77E6F"/>
    <w:rsid w:val="00B80790"/>
    <w:rsid w:val="00B82051"/>
    <w:rsid w:val="00B821C1"/>
    <w:rsid w:val="00B8233A"/>
    <w:rsid w:val="00B8340D"/>
    <w:rsid w:val="00B83B33"/>
    <w:rsid w:val="00B84C4F"/>
    <w:rsid w:val="00B85BDD"/>
    <w:rsid w:val="00B8663B"/>
    <w:rsid w:val="00B87483"/>
    <w:rsid w:val="00B87655"/>
    <w:rsid w:val="00B87762"/>
    <w:rsid w:val="00B87C8F"/>
    <w:rsid w:val="00B90AE6"/>
    <w:rsid w:val="00B90D81"/>
    <w:rsid w:val="00B916CC"/>
    <w:rsid w:val="00B9296F"/>
    <w:rsid w:val="00B92F0A"/>
    <w:rsid w:val="00B95564"/>
    <w:rsid w:val="00B95DD6"/>
    <w:rsid w:val="00B96138"/>
    <w:rsid w:val="00B9682A"/>
    <w:rsid w:val="00B96C72"/>
    <w:rsid w:val="00B97106"/>
    <w:rsid w:val="00B97CA7"/>
    <w:rsid w:val="00BA047E"/>
    <w:rsid w:val="00BA0BC2"/>
    <w:rsid w:val="00BA0DB7"/>
    <w:rsid w:val="00BA2D2A"/>
    <w:rsid w:val="00BA32D5"/>
    <w:rsid w:val="00BA3F5C"/>
    <w:rsid w:val="00BA49BC"/>
    <w:rsid w:val="00BA537A"/>
    <w:rsid w:val="00BA5C52"/>
    <w:rsid w:val="00BA7F90"/>
    <w:rsid w:val="00BB04BC"/>
    <w:rsid w:val="00BB06AC"/>
    <w:rsid w:val="00BB1CF5"/>
    <w:rsid w:val="00BB1F21"/>
    <w:rsid w:val="00BB2267"/>
    <w:rsid w:val="00BB34F4"/>
    <w:rsid w:val="00BB430A"/>
    <w:rsid w:val="00BB46AA"/>
    <w:rsid w:val="00BB46AF"/>
    <w:rsid w:val="00BB48AB"/>
    <w:rsid w:val="00BB4D64"/>
    <w:rsid w:val="00BB5221"/>
    <w:rsid w:val="00BB52F1"/>
    <w:rsid w:val="00BB5B66"/>
    <w:rsid w:val="00BB662B"/>
    <w:rsid w:val="00BB6BC7"/>
    <w:rsid w:val="00BC034D"/>
    <w:rsid w:val="00BC0C73"/>
    <w:rsid w:val="00BC1847"/>
    <w:rsid w:val="00BC19B7"/>
    <w:rsid w:val="00BC1B85"/>
    <w:rsid w:val="00BC1DC3"/>
    <w:rsid w:val="00BC3CAC"/>
    <w:rsid w:val="00BC3DA3"/>
    <w:rsid w:val="00BC45B2"/>
    <w:rsid w:val="00BC47D4"/>
    <w:rsid w:val="00BC4831"/>
    <w:rsid w:val="00BC4A1D"/>
    <w:rsid w:val="00BC5F64"/>
    <w:rsid w:val="00BC71B0"/>
    <w:rsid w:val="00BC7997"/>
    <w:rsid w:val="00BD21DB"/>
    <w:rsid w:val="00BD36C4"/>
    <w:rsid w:val="00BD3877"/>
    <w:rsid w:val="00BD4657"/>
    <w:rsid w:val="00BD628F"/>
    <w:rsid w:val="00BD657F"/>
    <w:rsid w:val="00BD6D93"/>
    <w:rsid w:val="00BD6FCD"/>
    <w:rsid w:val="00BD71A5"/>
    <w:rsid w:val="00BD7223"/>
    <w:rsid w:val="00BD7709"/>
    <w:rsid w:val="00BD7924"/>
    <w:rsid w:val="00BD7F7F"/>
    <w:rsid w:val="00BE052F"/>
    <w:rsid w:val="00BE0D5F"/>
    <w:rsid w:val="00BE12A7"/>
    <w:rsid w:val="00BE194C"/>
    <w:rsid w:val="00BE29D0"/>
    <w:rsid w:val="00BE34B7"/>
    <w:rsid w:val="00BE362C"/>
    <w:rsid w:val="00BE3E73"/>
    <w:rsid w:val="00BE45C0"/>
    <w:rsid w:val="00BE4666"/>
    <w:rsid w:val="00BE49CD"/>
    <w:rsid w:val="00BE4C8E"/>
    <w:rsid w:val="00BE6176"/>
    <w:rsid w:val="00BE6432"/>
    <w:rsid w:val="00BE6C12"/>
    <w:rsid w:val="00BE7CC2"/>
    <w:rsid w:val="00BF055B"/>
    <w:rsid w:val="00BF093A"/>
    <w:rsid w:val="00BF0B86"/>
    <w:rsid w:val="00BF0D68"/>
    <w:rsid w:val="00BF3056"/>
    <w:rsid w:val="00BF3203"/>
    <w:rsid w:val="00BF3624"/>
    <w:rsid w:val="00BF4268"/>
    <w:rsid w:val="00BF5597"/>
    <w:rsid w:val="00BF5DB8"/>
    <w:rsid w:val="00BF5F7E"/>
    <w:rsid w:val="00BF6A16"/>
    <w:rsid w:val="00BF6E1B"/>
    <w:rsid w:val="00BF6FD8"/>
    <w:rsid w:val="00BF76FC"/>
    <w:rsid w:val="00C02506"/>
    <w:rsid w:val="00C03E29"/>
    <w:rsid w:val="00C0457B"/>
    <w:rsid w:val="00C047CD"/>
    <w:rsid w:val="00C0486F"/>
    <w:rsid w:val="00C05401"/>
    <w:rsid w:val="00C05407"/>
    <w:rsid w:val="00C05C92"/>
    <w:rsid w:val="00C06E5C"/>
    <w:rsid w:val="00C077D4"/>
    <w:rsid w:val="00C078BC"/>
    <w:rsid w:val="00C11A9C"/>
    <w:rsid w:val="00C1428B"/>
    <w:rsid w:val="00C14582"/>
    <w:rsid w:val="00C1528F"/>
    <w:rsid w:val="00C160D3"/>
    <w:rsid w:val="00C17DBF"/>
    <w:rsid w:val="00C203B1"/>
    <w:rsid w:val="00C2064F"/>
    <w:rsid w:val="00C20E4C"/>
    <w:rsid w:val="00C213D1"/>
    <w:rsid w:val="00C21BDD"/>
    <w:rsid w:val="00C22CFE"/>
    <w:rsid w:val="00C22EFA"/>
    <w:rsid w:val="00C23F03"/>
    <w:rsid w:val="00C25A43"/>
    <w:rsid w:val="00C261C1"/>
    <w:rsid w:val="00C26519"/>
    <w:rsid w:val="00C26BDE"/>
    <w:rsid w:val="00C27187"/>
    <w:rsid w:val="00C27658"/>
    <w:rsid w:val="00C30099"/>
    <w:rsid w:val="00C317FE"/>
    <w:rsid w:val="00C31E62"/>
    <w:rsid w:val="00C32B22"/>
    <w:rsid w:val="00C32D6B"/>
    <w:rsid w:val="00C34BE9"/>
    <w:rsid w:val="00C358CA"/>
    <w:rsid w:val="00C35A39"/>
    <w:rsid w:val="00C35CE2"/>
    <w:rsid w:val="00C367F0"/>
    <w:rsid w:val="00C36DCF"/>
    <w:rsid w:val="00C371AF"/>
    <w:rsid w:val="00C37FCB"/>
    <w:rsid w:val="00C4065F"/>
    <w:rsid w:val="00C40BD5"/>
    <w:rsid w:val="00C416BB"/>
    <w:rsid w:val="00C42AEE"/>
    <w:rsid w:val="00C43090"/>
    <w:rsid w:val="00C43D1B"/>
    <w:rsid w:val="00C447C3"/>
    <w:rsid w:val="00C44C35"/>
    <w:rsid w:val="00C44E21"/>
    <w:rsid w:val="00C458C4"/>
    <w:rsid w:val="00C47A4B"/>
    <w:rsid w:val="00C50760"/>
    <w:rsid w:val="00C5172E"/>
    <w:rsid w:val="00C51A44"/>
    <w:rsid w:val="00C52B5E"/>
    <w:rsid w:val="00C52D0F"/>
    <w:rsid w:val="00C532BF"/>
    <w:rsid w:val="00C53E00"/>
    <w:rsid w:val="00C5506E"/>
    <w:rsid w:val="00C552C4"/>
    <w:rsid w:val="00C55672"/>
    <w:rsid w:val="00C556DB"/>
    <w:rsid w:val="00C57205"/>
    <w:rsid w:val="00C6055E"/>
    <w:rsid w:val="00C605D2"/>
    <w:rsid w:val="00C60C8C"/>
    <w:rsid w:val="00C61130"/>
    <w:rsid w:val="00C613B2"/>
    <w:rsid w:val="00C6271A"/>
    <w:rsid w:val="00C627CC"/>
    <w:rsid w:val="00C63D69"/>
    <w:rsid w:val="00C63E93"/>
    <w:rsid w:val="00C66A04"/>
    <w:rsid w:val="00C67A9F"/>
    <w:rsid w:val="00C704E7"/>
    <w:rsid w:val="00C70518"/>
    <w:rsid w:val="00C70607"/>
    <w:rsid w:val="00C70BE0"/>
    <w:rsid w:val="00C70DA6"/>
    <w:rsid w:val="00C728EA"/>
    <w:rsid w:val="00C735FF"/>
    <w:rsid w:val="00C739E3"/>
    <w:rsid w:val="00C752C5"/>
    <w:rsid w:val="00C762A4"/>
    <w:rsid w:val="00C77760"/>
    <w:rsid w:val="00C778CA"/>
    <w:rsid w:val="00C77E4C"/>
    <w:rsid w:val="00C81CCE"/>
    <w:rsid w:val="00C828BD"/>
    <w:rsid w:val="00C82ACF"/>
    <w:rsid w:val="00C8345E"/>
    <w:rsid w:val="00C8375E"/>
    <w:rsid w:val="00C84246"/>
    <w:rsid w:val="00C85877"/>
    <w:rsid w:val="00C86B22"/>
    <w:rsid w:val="00C87EBC"/>
    <w:rsid w:val="00C9067E"/>
    <w:rsid w:val="00C91597"/>
    <w:rsid w:val="00C947D5"/>
    <w:rsid w:val="00C9492A"/>
    <w:rsid w:val="00C949E9"/>
    <w:rsid w:val="00C94D86"/>
    <w:rsid w:val="00C95A45"/>
    <w:rsid w:val="00C95DC2"/>
    <w:rsid w:val="00C961F8"/>
    <w:rsid w:val="00C965E5"/>
    <w:rsid w:val="00C96B52"/>
    <w:rsid w:val="00C97AC8"/>
    <w:rsid w:val="00C97BD4"/>
    <w:rsid w:val="00C97ED7"/>
    <w:rsid w:val="00CA050E"/>
    <w:rsid w:val="00CA13C5"/>
    <w:rsid w:val="00CA23CC"/>
    <w:rsid w:val="00CA2425"/>
    <w:rsid w:val="00CA2A47"/>
    <w:rsid w:val="00CA30D3"/>
    <w:rsid w:val="00CA32B8"/>
    <w:rsid w:val="00CA617F"/>
    <w:rsid w:val="00CA6E28"/>
    <w:rsid w:val="00CA6F5A"/>
    <w:rsid w:val="00CB050C"/>
    <w:rsid w:val="00CB1256"/>
    <w:rsid w:val="00CB1402"/>
    <w:rsid w:val="00CB2725"/>
    <w:rsid w:val="00CB4285"/>
    <w:rsid w:val="00CB4587"/>
    <w:rsid w:val="00CC0159"/>
    <w:rsid w:val="00CC1A43"/>
    <w:rsid w:val="00CC22BD"/>
    <w:rsid w:val="00CC25C3"/>
    <w:rsid w:val="00CC26BA"/>
    <w:rsid w:val="00CC2FB9"/>
    <w:rsid w:val="00CC314A"/>
    <w:rsid w:val="00CC4269"/>
    <w:rsid w:val="00CC4F13"/>
    <w:rsid w:val="00CC5B6E"/>
    <w:rsid w:val="00CC5E55"/>
    <w:rsid w:val="00CC6F82"/>
    <w:rsid w:val="00CC7A13"/>
    <w:rsid w:val="00CC7F47"/>
    <w:rsid w:val="00CD0310"/>
    <w:rsid w:val="00CD1329"/>
    <w:rsid w:val="00CD1A88"/>
    <w:rsid w:val="00CD1B0B"/>
    <w:rsid w:val="00CD1E45"/>
    <w:rsid w:val="00CD2537"/>
    <w:rsid w:val="00CD2E21"/>
    <w:rsid w:val="00CD39BB"/>
    <w:rsid w:val="00CD6772"/>
    <w:rsid w:val="00CD6975"/>
    <w:rsid w:val="00CD7AB1"/>
    <w:rsid w:val="00CD7FE3"/>
    <w:rsid w:val="00CE0DAB"/>
    <w:rsid w:val="00CE270F"/>
    <w:rsid w:val="00CE3FAD"/>
    <w:rsid w:val="00CE4CA8"/>
    <w:rsid w:val="00CE53C0"/>
    <w:rsid w:val="00CE5614"/>
    <w:rsid w:val="00CE5DC9"/>
    <w:rsid w:val="00CE5F36"/>
    <w:rsid w:val="00CE672C"/>
    <w:rsid w:val="00CE7809"/>
    <w:rsid w:val="00CF0024"/>
    <w:rsid w:val="00CF016C"/>
    <w:rsid w:val="00CF081B"/>
    <w:rsid w:val="00CF0E5F"/>
    <w:rsid w:val="00CF1FF2"/>
    <w:rsid w:val="00CF2AE8"/>
    <w:rsid w:val="00CF35BB"/>
    <w:rsid w:val="00CF48E1"/>
    <w:rsid w:val="00CF5C88"/>
    <w:rsid w:val="00CF7C44"/>
    <w:rsid w:val="00CF7DC2"/>
    <w:rsid w:val="00D02499"/>
    <w:rsid w:val="00D02798"/>
    <w:rsid w:val="00D03E65"/>
    <w:rsid w:val="00D04A72"/>
    <w:rsid w:val="00D04C3C"/>
    <w:rsid w:val="00D04DA6"/>
    <w:rsid w:val="00D06FA1"/>
    <w:rsid w:val="00D0767A"/>
    <w:rsid w:val="00D07DAE"/>
    <w:rsid w:val="00D10850"/>
    <w:rsid w:val="00D1561A"/>
    <w:rsid w:val="00D15C94"/>
    <w:rsid w:val="00D15EC5"/>
    <w:rsid w:val="00D16748"/>
    <w:rsid w:val="00D16963"/>
    <w:rsid w:val="00D16EBB"/>
    <w:rsid w:val="00D17445"/>
    <w:rsid w:val="00D1773C"/>
    <w:rsid w:val="00D17C38"/>
    <w:rsid w:val="00D20ED5"/>
    <w:rsid w:val="00D21653"/>
    <w:rsid w:val="00D2241F"/>
    <w:rsid w:val="00D2307A"/>
    <w:rsid w:val="00D232E1"/>
    <w:rsid w:val="00D238AA"/>
    <w:rsid w:val="00D24A60"/>
    <w:rsid w:val="00D24D10"/>
    <w:rsid w:val="00D24EA4"/>
    <w:rsid w:val="00D24F5E"/>
    <w:rsid w:val="00D25442"/>
    <w:rsid w:val="00D259E6"/>
    <w:rsid w:val="00D262E6"/>
    <w:rsid w:val="00D265D7"/>
    <w:rsid w:val="00D26641"/>
    <w:rsid w:val="00D2770B"/>
    <w:rsid w:val="00D30051"/>
    <w:rsid w:val="00D30322"/>
    <w:rsid w:val="00D305CC"/>
    <w:rsid w:val="00D30974"/>
    <w:rsid w:val="00D30AB6"/>
    <w:rsid w:val="00D30BC3"/>
    <w:rsid w:val="00D32FBA"/>
    <w:rsid w:val="00D33206"/>
    <w:rsid w:val="00D35B0C"/>
    <w:rsid w:val="00D4000B"/>
    <w:rsid w:val="00D40DFF"/>
    <w:rsid w:val="00D40F2B"/>
    <w:rsid w:val="00D41DCF"/>
    <w:rsid w:val="00D428B7"/>
    <w:rsid w:val="00D4299D"/>
    <w:rsid w:val="00D431F6"/>
    <w:rsid w:val="00D4356E"/>
    <w:rsid w:val="00D4414F"/>
    <w:rsid w:val="00D471FD"/>
    <w:rsid w:val="00D47395"/>
    <w:rsid w:val="00D502C0"/>
    <w:rsid w:val="00D5191E"/>
    <w:rsid w:val="00D51BA9"/>
    <w:rsid w:val="00D526C9"/>
    <w:rsid w:val="00D52C90"/>
    <w:rsid w:val="00D53550"/>
    <w:rsid w:val="00D538DF"/>
    <w:rsid w:val="00D53999"/>
    <w:rsid w:val="00D54008"/>
    <w:rsid w:val="00D550CA"/>
    <w:rsid w:val="00D55779"/>
    <w:rsid w:val="00D5591C"/>
    <w:rsid w:val="00D55C32"/>
    <w:rsid w:val="00D55F29"/>
    <w:rsid w:val="00D57AEF"/>
    <w:rsid w:val="00D62311"/>
    <w:rsid w:val="00D62489"/>
    <w:rsid w:val="00D626C3"/>
    <w:rsid w:val="00D6430B"/>
    <w:rsid w:val="00D657F6"/>
    <w:rsid w:val="00D70108"/>
    <w:rsid w:val="00D7252A"/>
    <w:rsid w:val="00D72946"/>
    <w:rsid w:val="00D72961"/>
    <w:rsid w:val="00D7487D"/>
    <w:rsid w:val="00D760E7"/>
    <w:rsid w:val="00D76B08"/>
    <w:rsid w:val="00D76C3D"/>
    <w:rsid w:val="00D76D43"/>
    <w:rsid w:val="00D7746E"/>
    <w:rsid w:val="00D80B48"/>
    <w:rsid w:val="00D80F98"/>
    <w:rsid w:val="00D81339"/>
    <w:rsid w:val="00D8139F"/>
    <w:rsid w:val="00D8246E"/>
    <w:rsid w:val="00D82D42"/>
    <w:rsid w:val="00D835A8"/>
    <w:rsid w:val="00D840E3"/>
    <w:rsid w:val="00D85030"/>
    <w:rsid w:val="00D854EA"/>
    <w:rsid w:val="00D878A9"/>
    <w:rsid w:val="00D90B89"/>
    <w:rsid w:val="00D926DC"/>
    <w:rsid w:val="00D94FF7"/>
    <w:rsid w:val="00DA05E4"/>
    <w:rsid w:val="00DA0F75"/>
    <w:rsid w:val="00DA1051"/>
    <w:rsid w:val="00DA15BD"/>
    <w:rsid w:val="00DA1927"/>
    <w:rsid w:val="00DA1CC3"/>
    <w:rsid w:val="00DA1D35"/>
    <w:rsid w:val="00DA236A"/>
    <w:rsid w:val="00DA2898"/>
    <w:rsid w:val="00DA4848"/>
    <w:rsid w:val="00DA49AD"/>
    <w:rsid w:val="00DA5554"/>
    <w:rsid w:val="00DA5849"/>
    <w:rsid w:val="00DA5B2B"/>
    <w:rsid w:val="00DA742F"/>
    <w:rsid w:val="00DB107B"/>
    <w:rsid w:val="00DB146A"/>
    <w:rsid w:val="00DB2001"/>
    <w:rsid w:val="00DB2056"/>
    <w:rsid w:val="00DB2CC1"/>
    <w:rsid w:val="00DB30A4"/>
    <w:rsid w:val="00DB39ED"/>
    <w:rsid w:val="00DB3ED1"/>
    <w:rsid w:val="00DB4868"/>
    <w:rsid w:val="00DB4B7A"/>
    <w:rsid w:val="00DB51AA"/>
    <w:rsid w:val="00DB5817"/>
    <w:rsid w:val="00DB596B"/>
    <w:rsid w:val="00DB686A"/>
    <w:rsid w:val="00DC04D7"/>
    <w:rsid w:val="00DC0B13"/>
    <w:rsid w:val="00DC1E66"/>
    <w:rsid w:val="00DC20BB"/>
    <w:rsid w:val="00DC2D7F"/>
    <w:rsid w:val="00DC348D"/>
    <w:rsid w:val="00DC35A2"/>
    <w:rsid w:val="00DC3B81"/>
    <w:rsid w:val="00DC3F1F"/>
    <w:rsid w:val="00DC425B"/>
    <w:rsid w:val="00DC52B6"/>
    <w:rsid w:val="00DC56ED"/>
    <w:rsid w:val="00DC59B1"/>
    <w:rsid w:val="00DC6127"/>
    <w:rsid w:val="00DC7BBD"/>
    <w:rsid w:val="00DD08B7"/>
    <w:rsid w:val="00DD15F0"/>
    <w:rsid w:val="00DD24F2"/>
    <w:rsid w:val="00DD24F9"/>
    <w:rsid w:val="00DD269B"/>
    <w:rsid w:val="00DD2784"/>
    <w:rsid w:val="00DD289E"/>
    <w:rsid w:val="00DD2926"/>
    <w:rsid w:val="00DD412B"/>
    <w:rsid w:val="00DD41F6"/>
    <w:rsid w:val="00DD60D7"/>
    <w:rsid w:val="00DD6E10"/>
    <w:rsid w:val="00DD787A"/>
    <w:rsid w:val="00DD7937"/>
    <w:rsid w:val="00DD7A7D"/>
    <w:rsid w:val="00DE004A"/>
    <w:rsid w:val="00DE05E8"/>
    <w:rsid w:val="00DE0749"/>
    <w:rsid w:val="00DE1115"/>
    <w:rsid w:val="00DE2AC2"/>
    <w:rsid w:val="00DE34E2"/>
    <w:rsid w:val="00DE3804"/>
    <w:rsid w:val="00DE3CBC"/>
    <w:rsid w:val="00DE3F61"/>
    <w:rsid w:val="00DE49C6"/>
    <w:rsid w:val="00DE6027"/>
    <w:rsid w:val="00DE6D2D"/>
    <w:rsid w:val="00DE6E57"/>
    <w:rsid w:val="00DF04D9"/>
    <w:rsid w:val="00DF2417"/>
    <w:rsid w:val="00DF2B1B"/>
    <w:rsid w:val="00DF3B78"/>
    <w:rsid w:val="00DF7E31"/>
    <w:rsid w:val="00E000C3"/>
    <w:rsid w:val="00E00A10"/>
    <w:rsid w:val="00E00D40"/>
    <w:rsid w:val="00E01D2D"/>
    <w:rsid w:val="00E02FE4"/>
    <w:rsid w:val="00E0537E"/>
    <w:rsid w:val="00E064A0"/>
    <w:rsid w:val="00E06B34"/>
    <w:rsid w:val="00E06C2E"/>
    <w:rsid w:val="00E06E2C"/>
    <w:rsid w:val="00E072F8"/>
    <w:rsid w:val="00E07BC0"/>
    <w:rsid w:val="00E10106"/>
    <w:rsid w:val="00E1043F"/>
    <w:rsid w:val="00E10D3E"/>
    <w:rsid w:val="00E116EC"/>
    <w:rsid w:val="00E122F9"/>
    <w:rsid w:val="00E13CFC"/>
    <w:rsid w:val="00E14514"/>
    <w:rsid w:val="00E147C8"/>
    <w:rsid w:val="00E155E8"/>
    <w:rsid w:val="00E15755"/>
    <w:rsid w:val="00E16D63"/>
    <w:rsid w:val="00E16D89"/>
    <w:rsid w:val="00E175F3"/>
    <w:rsid w:val="00E17B18"/>
    <w:rsid w:val="00E2041C"/>
    <w:rsid w:val="00E21511"/>
    <w:rsid w:val="00E22019"/>
    <w:rsid w:val="00E22C3F"/>
    <w:rsid w:val="00E23544"/>
    <w:rsid w:val="00E24058"/>
    <w:rsid w:val="00E25552"/>
    <w:rsid w:val="00E25AF5"/>
    <w:rsid w:val="00E267A5"/>
    <w:rsid w:val="00E26B43"/>
    <w:rsid w:val="00E279E0"/>
    <w:rsid w:val="00E27E47"/>
    <w:rsid w:val="00E30246"/>
    <w:rsid w:val="00E30290"/>
    <w:rsid w:val="00E32418"/>
    <w:rsid w:val="00E328CC"/>
    <w:rsid w:val="00E32971"/>
    <w:rsid w:val="00E329D5"/>
    <w:rsid w:val="00E32D18"/>
    <w:rsid w:val="00E32D42"/>
    <w:rsid w:val="00E3337A"/>
    <w:rsid w:val="00E3355F"/>
    <w:rsid w:val="00E337CB"/>
    <w:rsid w:val="00E33D69"/>
    <w:rsid w:val="00E33D88"/>
    <w:rsid w:val="00E35323"/>
    <w:rsid w:val="00E36545"/>
    <w:rsid w:val="00E36730"/>
    <w:rsid w:val="00E3778F"/>
    <w:rsid w:val="00E40314"/>
    <w:rsid w:val="00E40699"/>
    <w:rsid w:val="00E41195"/>
    <w:rsid w:val="00E419BE"/>
    <w:rsid w:val="00E425B2"/>
    <w:rsid w:val="00E4264E"/>
    <w:rsid w:val="00E426CC"/>
    <w:rsid w:val="00E4457D"/>
    <w:rsid w:val="00E44E47"/>
    <w:rsid w:val="00E45945"/>
    <w:rsid w:val="00E4598C"/>
    <w:rsid w:val="00E47977"/>
    <w:rsid w:val="00E528BF"/>
    <w:rsid w:val="00E52ACB"/>
    <w:rsid w:val="00E5458F"/>
    <w:rsid w:val="00E54D42"/>
    <w:rsid w:val="00E54E58"/>
    <w:rsid w:val="00E554FF"/>
    <w:rsid w:val="00E55885"/>
    <w:rsid w:val="00E560DE"/>
    <w:rsid w:val="00E566C1"/>
    <w:rsid w:val="00E56EE2"/>
    <w:rsid w:val="00E5707D"/>
    <w:rsid w:val="00E571AA"/>
    <w:rsid w:val="00E57D96"/>
    <w:rsid w:val="00E60F08"/>
    <w:rsid w:val="00E61114"/>
    <w:rsid w:val="00E642C4"/>
    <w:rsid w:val="00E6493D"/>
    <w:rsid w:val="00E64B0F"/>
    <w:rsid w:val="00E65B89"/>
    <w:rsid w:val="00E6654A"/>
    <w:rsid w:val="00E66AE4"/>
    <w:rsid w:val="00E67649"/>
    <w:rsid w:val="00E72745"/>
    <w:rsid w:val="00E72F19"/>
    <w:rsid w:val="00E737A7"/>
    <w:rsid w:val="00E73DF0"/>
    <w:rsid w:val="00E73F93"/>
    <w:rsid w:val="00E75ED5"/>
    <w:rsid w:val="00E760DC"/>
    <w:rsid w:val="00E76DD2"/>
    <w:rsid w:val="00E77066"/>
    <w:rsid w:val="00E77264"/>
    <w:rsid w:val="00E7752D"/>
    <w:rsid w:val="00E80F88"/>
    <w:rsid w:val="00E818EE"/>
    <w:rsid w:val="00E81BC9"/>
    <w:rsid w:val="00E82EB3"/>
    <w:rsid w:val="00E833C3"/>
    <w:rsid w:val="00E853BF"/>
    <w:rsid w:val="00E86B5E"/>
    <w:rsid w:val="00E878DF"/>
    <w:rsid w:val="00E87F1E"/>
    <w:rsid w:val="00E900C7"/>
    <w:rsid w:val="00E908C4"/>
    <w:rsid w:val="00E91082"/>
    <w:rsid w:val="00E918D6"/>
    <w:rsid w:val="00E91FD2"/>
    <w:rsid w:val="00E92702"/>
    <w:rsid w:val="00E9314B"/>
    <w:rsid w:val="00E93563"/>
    <w:rsid w:val="00E95425"/>
    <w:rsid w:val="00E9559E"/>
    <w:rsid w:val="00E96203"/>
    <w:rsid w:val="00E965EF"/>
    <w:rsid w:val="00E96611"/>
    <w:rsid w:val="00E968C9"/>
    <w:rsid w:val="00E96C00"/>
    <w:rsid w:val="00E96C1F"/>
    <w:rsid w:val="00E96C25"/>
    <w:rsid w:val="00E96DF3"/>
    <w:rsid w:val="00E9762C"/>
    <w:rsid w:val="00E97B8D"/>
    <w:rsid w:val="00EA0F21"/>
    <w:rsid w:val="00EA1307"/>
    <w:rsid w:val="00EA18A3"/>
    <w:rsid w:val="00EA21EC"/>
    <w:rsid w:val="00EA261F"/>
    <w:rsid w:val="00EA39A0"/>
    <w:rsid w:val="00EA3BB7"/>
    <w:rsid w:val="00EA567C"/>
    <w:rsid w:val="00EA697A"/>
    <w:rsid w:val="00EA6F19"/>
    <w:rsid w:val="00EA7022"/>
    <w:rsid w:val="00EA716B"/>
    <w:rsid w:val="00EA77B9"/>
    <w:rsid w:val="00EB0387"/>
    <w:rsid w:val="00EB0FA8"/>
    <w:rsid w:val="00EB1E2B"/>
    <w:rsid w:val="00EB32B7"/>
    <w:rsid w:val="00EB45C0"/>
    <w:rsid w:val="00EB56C4"/>
    <w:rsid w:val="00EB5E20"/>
    <w:rsid w:val="00EB6D50"/>
    <w:rsid w:val="00EB6D8A"/>
    <w:rsid w:val="00EB7290"/>
    <w:rsid w:val="00EB75F5"/>
    <w:rsid w:val="00EB7752"/>
    <w:rsid w:val="00EC0706"/>
    <w:rsid w:val="00EC0728"/>
    <w:rsid w:val="00EC0E42"/>
    <w:rsid w:val="00EC2D50"/>
    <w:rsid w:val="00EC2E0E"/>
    <w:rsid w:val="00EC3212"/>
    <w:rsid w:val="00EC3EF0"/>
    <w:rsid w:val="00EC5328"/>
    <w:rsid w:val="00EC5474"/>
    <w:rsid w:val="00EC57FD"/>
    <w:rsid w:val="00EC5F6C"/>
    <w:rsid w:val="00EC6755"/>
    <w:rsid w:val="00EC758A"/>
    <w:rsid w:val="00ED0123"/>
    <w:rsid w:val="00ED1A37"/>
    <w:rsid w:val="00ED3857"/>
    <w:rsid w:val="00ED45B9"/>
    <w:rsid w:val="00ED5268"/>
    <w:rsid w:val="00ED5441"/>
    <w:rsid w:val="00ED6E83"/>
    <w:rsid w:val="00ED7642"/>
    <w:rsid w:val="00EE01D7"/>
    <w:rsid w:val="00EE01DF"/>
    <w:rsid w:val="00EE208A"/>
    <w:rsid w:val="00EE4ADD"/>
    <w:rsid w:val="00EE5B25"/>
    <w:rsid w:val="00EE6E5D"/>
    <w:rsid w:val="00EF0451"/>
    <w:rsid w:val="00EF055C"/>
    <w:rsid w:val="00EF075E"/>
    <w:rsid w:val="00EF1A48"/>
    <w:rsid w:val="00EF25E5"/>
    <w:rsid w:val="00EF425D"/>
    <w:rsid w:val="00EF45B2"/>
    <w:rsid w:val="00EF4E6D"/>
    <w:rsid w:val="00EF4E8A"/>
    <w:rsid w:val="00EF4FC9"/>
    <w:rsid w:val="00EF5409"/>
    <w:rsid w:val="00EF5C6D"/>
    <w:rsid w:val="00EF5E9D"/>
    <w:rsid w:val="00EF7107"/>
    <w:rsid w:val="00F000B9"/>
    <w:rsid w:val="00F01E86"/>
    <w:rsid w:val="00F0251A"/>
    <w:rsid w:val="00F02635"/>
    <w:rsid w:val="00F02D17"/>
    <w:rsid w:val="00F02F27"/>
    <w:rsid w:val="00F03FAD"/>
    <w:rsid w:val="00F043E5"/>
    <w:rsid w:val="00F04834"/>
    <w:rsid w:val="00F04DA0"/>
    <w:rsid w:val="00F068E1"/>
    <w:rsid w:val="00F07449"/>
    <w:rsid w:val="00F079C2"/>
    <w:rsid w:val="00F103BE"/>
    <w:rsid w:val="00F11DF4"/>
    <w:rsid w:val="00F11E89"/>
    <w:rsid w:val="00F13F67"/>
    <w:rsid w:val="00F14153"/>
    <w:rsid w:val="00F157B1"/>
    <w:rsid w:val="00F1590B"/>
    <w:rsid w:val="00F164CA"/>
    <w:rsid w:val="00F20140"/>
    <w:rsid w:val="00F20418"/>
    <w:rsid w:val="00F20453"/>
    <w:rsid w:val="00F20EC6"/>
    <w:rsid w:val="00F21A0B"/>
    <w:rsid w:val="00F21E96"/>
    <w:rsid w:val="00F22113"/>
    <w:rsid w:val="00F22213"/>
    <w:rsid w:val="00F22AFE"/>
    <w:rsid w:val="00F243AD"/>
    <w:rsid w:val="00F247AF"/>
    <w:rsid w:val="00F249F5"/>
    <w:rsid w:val="00F24D34"/>
    <w:rsid w:val="00F24DC0"/>
    <w:rsid w:val="00F25CD8"/>
    <w:rsid w:val="00F26077"/>
    <w:rsid w:val="00F26FEF"/>
    <w:rsid w:val="00F3026E"/>
    <w:rsid w:val="00F30D80"/>
    <w:rsid w:val="00F31CA8"/>
    <w:rsid w:val="00F32972"/>
    <w:rsid w:val="00F35793"/>
    <w:rsid w:val="00F360D3"/>
    <w:rsid w:val="00F367C7"/>
    <w:rsid w:val="00F3696D"/>
    <w:rsid w:val="00F411B2"/>
    <w:rsid w:val="00F42767"/>
    <w:rsid w:val="00F4317C"/>
    <w:rsid w:val="00F431A3"/>
    <w:rsid w:val="00F442DE"/>
    <w:rsid w:val="00F44309"/>
    <w:rsid w:val="00F4461A"/>
    <w:rsid w:val="00F4570D"/>
    <w:rsid w:val="00F46729"/>
    <w:rsid w:val="00F50DAA"/>
    <w:rsid w:val="00F513CD"/>
    <w:rsid w:val="00F51488"/>
    <w:rsid w:val="00F530AB"/>
    <w:rsid w:val="00F5323B"/>
    <w:rsid w:val="00F532CC"/>
    <w:rsid w:val="00F53D0B"/>
    <w:rsid w:val="00F54C24"/>
    <w:rsid w:val="00F552D9"/>
    <w:rsid w:val="00F55421"/>
    <w:rsid w:val="00F55707"/>
    <w:rsid w:val="00F55F7E"/>
    <w:rsid w:val="00F565BE"/>
    <w:rsid w:val="00F57431"/>
    <w:rsid w:val="00F60479"/>
    <w:rsid w:val="00F608B2"/>
    <w:rsid w:val="00F608CE"/>
    <w:rsid w:val="00F60A99"/>
    <w:rsid w:val="00F60AF1"/>
    <w:rsid w:val="00F60F4C"/>
    <w:rsid w:val="00F6192F"/>
    <w:rsid w:val="00F62DFF"/>
    <w:rsid w:val="00F62E45"/>
    <w:rsid w:val="00F65088"/>
    <w:rsid w:val="00F65F36"/>
    <w:rsid w:val="00F67E9E"/>
    <w:rsid w:val="00F70BD7"/>
    <w:rsid w:val="00F71E30"/>
    <w:rsid w:val="00F72C0B"/>
    <w:rsid w:val="00F72E8F"/>
    <w:rsid w:val="00F732DE"/>
    <w:rsid w:val="00F755D8"/>
    <w:rsid w:val="00F7584B"/>
    <w:rsid w:val="00F771EE"/>
    <w:rsid w:val="00F773AC"/>
    <w:rsid w:val="00F77985"/>
    <w:rsid w:val="00F77A1A"/>
    <w:rsid w:val="00F80773"/>
    <w:rsid w:val="00F81B23"/>
    <w:rsid w:val="00F81CEC"/>
    <w:rsid w:val="00F82CAE"/>
    <w:rsid w:val="00F843CA"/>
    <w:rsid w:val="00F84643"/>
    <w:rsid w:val="00F851B1"/>
    <w:rsid w:val="00F86827"/>
    <w:rsid w:val="00F87131"/>
    <w:rsid w:val="00F878DA"/>
    <w:rsid w:val="00F87952"/>
    <w:rsid w:val="00F91277"/>
    <w:rsid w:val="00F9164F"/>
    <w:rsid w:val="00F920D9"/>
    <w:rsid w:val="00F942FA"/>
    <w:rsid w:val="00F952C9"/>
    <w:rsid w:val="00F95576"/>
    <w:rsid w:val="00F955EC"/>
    <w:rsid w:val="00F96D76"/>
    <w:rsid w:val="00F96D8F"/>
    <w:rsid w:val="00F96EFB"/>
    <w:rsid w:val="00F96FF6"/>
    <w:rsid w:val="00F974B2"/>
    <w:rsid w:val="00F97C9A"/>
    <w:rsid w:val="00F97DF1"/>
    <w:rsid w:val="00FA0487"/>
    <w:rsid w:val="00FA3984"/>
    <w:rsid w:val="00FA3F3F"/>
    <w:rsid w:val="00FA3FCA"/>
    <w:rsid w:val="00FA4FE4"/>
    <w:rsid w:val="00FA55D0"/>
    <w:rsid w:val="00FA6A9A"/>
    <w:rsid w:val="00FA73FD"/>
    <w:rsid w:val="00FA76FF"/>
    <w:rsid w:val="00FB11A7"/>
    <w:rsid w:val="00FB17D9"/>
    <w:rsid w:val="00FB183D"/>
    <w:rsid w:val="00FB23D1"/>
    <w:rsid w:val="00FB2D1F"/>
    <w:rsid w:val="00FB2E39"/>
    <w:rsid w:val="00FB3699"/>
    <w:rsid w:val="00FB3772"/>
    <w:rsid w:val="00FB40B6"/>
    <w:rsid w:val="00FB4778"/>
    <w:rsid w:val="00FB4AF1"/>
    <w:rsid w:val="00FB5A12"/>
    <w:rsid w:val="00FB5BDC"/>
    <w:rsid w:val="00FB6682"/>
    <w:rsid w:val="00FB7088"/>
    <w:rsid w:val="00FC0A44"/>
    <w:rsid w:val="00FC16EC"/>
    <w:rsid w:val="00FC25D5"/>
    <w:rsid w:val="00FC2D64"/>
    <w:rsid w:val="00FC30CC"/>
    <w:rsid w:val="00FC3427"/>
    <w:rsid w:val="00FC6784"/>
    <w:rsid w:val="00FD0847"/>
    <w:rsid w:val="00FD1118"/>
    <w:rsid w:val="00FD111C"/>
    <w:rsid w:val="00FD18A7"/>
    <w:rsid w:val="00FD221E"/>
    <w:rsid w:val="00FD449E"/>
    <w:rsid w:val="00FD51F1"/>
    <w:rsid w:val="00FD6082"/>
    <w:rsid w:val="00FD7081"/>
    <w:rsid w:val="00FD7482"/>
    <w:rsid w:val="00FD7511"/>
    <w:rsid w:val="00FE17F6"/>
    <w:rsid w:val="00FE188B"/>
    <w:rsid w:val="00FE218B"/>
    <w:rsid w:val="00FE33D4"/>
    <w:rsid w:val="00FE3600"/>
    <w:rsid w:val="00FE41A4"/>
    <w:rsid w:val="00FE4286"/>
    <w:rsid w:val="00FE454C"/>
    <w:rsid w:val="00FE4690"/>
    <w:rsid w:val="00FE52D6"/>
    <w:rsid w:val="00FE5BBF"/>
    <w:rsid w:val="00FE6535"/>
    <w:rsid w:val="00FE6804"/>
    <w:rsid w:val="00FE6E08"/>
    <w:rsid w:val="00FE7477"/>
    <w:rsid w:val="00FE7FCE"/>
    <w:rsid w:val="00FF036A"/>
    <w:rsid w:val="00FF05E8"/>
    <w:rsid w:val="00FF083B"/>
    <w:rsid w:val="00FF20D2"/>
    <w:rsid w:val="00FF24C0"/>
    <w:rsid w:val="00FF30AF"/>
    <w:rsid w:val="00FF31C1"/>
    <w:rsid w:val="00FF3237"/>
    <w:rsid w:val="00FF3A97"/>
    <w:rsid w:val="00FF5E41"/>
    <w:rsid w:val="00FF67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A37A3"/>
    <w:pPr>
      <w:autoSpaceDE w:val="0"/>
      <w:autoSpaceDN w:val="0"/>
    </w:pPr>
  </w:style>
  <w:style w:type="paragraph" w:styleId="1">
    <w:name w:val="heading 1"/>
    <w:basedOn w:val="a"/>
    <w:next w:val="a"/>
    <w:link w:val="10"/>
    <w:uiPriority w:val="99"/>
    <w:qFormat/>
    <w:pPr>
      <w:keepNext/>
      <w:ind w:firstLine="720"/>
      <w:jc w:val="both"/>
      <w:outlineLvl w:val="0"/>
    </w:pPr>
    <w:rPr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pPr>
      <w:keepNext/>
      <w:ind w:firstLine="720"/>
      <w:jc w:val="both"/>
      <w:outlineLvl w:val="1"/>
    </w:pPr>
    <w:rPr>
      <w:b/>
      <w:bCs/>
      <w:sz w:val="24"/>
      <w:szCs w:val="24"/>
    </w:rPr>
  </w:style>
  <w:style w:type="paragraph" w:styleId="3">
    <w:name w:val="heading 3"/>
    <w:basedOn w:val="a"/>
    <w:next w:val="a"/>
    <w:link w:val="30"/>
    <w:uiPriority w:val="99"/>
    <w:qFormat/>
    <w:pPr>
      <w:keepNext/>
      <w:outlineLvl w:val="2"/>
    </w:pPr>
    <w:rPr>
      <w:sz w:val="24"/>
      <w:szCs w:val="24"/>
    </w:rPr>
  </w:style>
  <w:style w:type="paragraph" w:styleId="4">
    <w:name w:val="heading 4"/>
    <w:basedOn w:val="a"/>
    <w:next w:val="a"/>
    <w:link w:val="40"/>
    <w:uiPriority w:val="99"/>
    <w:qFormat/>
    <w:pPr>
      <w:keepNext/>
      <w:jc w:val="both"/>
      <w:outlineLvl w:val="3"/>
    </w:pPr>
    <w:rPr>
      <w:sz w:val="24"/>
      <w:szCs w:val="24"/>
    </w:rPr>
  </w:style>
  <w:style w:type="paragraph" w:styleId="5">
    <w:name w:val="heading 5"/>
    <w:basedOn w:val="a"/>
    <w:next w:val="a"/>
    <w:link w:val="50"/>
    <w:uiPriority w:val="99"/>
    <w:qFormat/>
    <w:pPr>
      <w:keepNext/>
      <w:ind w:firstLine="720"/>
      <w:jc w:val="both"/>
      <w:outlineLvl w:val="4"/>
    </w:pPr>
    <w:rPr>
      <w:rFonts w:ascii="Arial" w:hAnsi="Arial" w:cs="Arial"/>
      <w:i/>
      <w:iCs/>
      <w:sz w:val="24"/>
      <w:szCs w:val="24"/>
    </w:rPr>
  </w:style>
  <w:style w:type="paragraph" w:styleId="6">
    <w:name w:val="heading 6"/>
    <w:basedOn w:val="a"/>
    <w:next w:val="a"/>
    <w:link w:val="60"/>
    <w:uiPriority w:val="99"/>
    <w:qFormat/>
    <w:pPr>
      <w:keepNext/>
      <w:ind w:left="720"/>
      <w:jc w:val="both"/>
      <w:outlineLvl w:val="5"/>
    </w:pPr>
    <w:rPr>
      <w:rFonts w:ascii="Arial" w:hAnsi="Arial" w:cs="Arial"/>
      <w:sz w:val="24"/>
      <w:szCs w:val="24"/>
    </w:rPr>
  </w:style>
  <w:style w:type="paragraph" w:styleId="7">
    <w:name w:val="heading 7"/>
    <w:basedOn w:val="a"/>
    <w:next w:val="a"/>
    <w:link w:val="70"/>
    <w:uiPriority w:val="99"/>
    <w:qFormat/>
    <w:pPr>
      <w:keepNext/>
      <w:ind w:firstLine="720"/>
      <w:jc w:val="center"/>
      <w:outlineLvl w:val="6"/>
    </w:pPr>
    <w:rPr>
      <w:rFonts w:ascii="Arial" w:hAnsi="Arial" w:cs="Arial"/>
      <w:b/>
      <w:bCs/>
      <w:sz w:val="24"/>
      <w:szCs w:val="24"/>
    </w:rPr>
  </w:style>
  <w:style w:type="paragraph" w:styleId="8">
    <w:name w:val="heading 8"/>
    <w:basedOn w:val="a"/>
    <w:next w:val="a"/>
    <w:link w:val="80"/>
    <w:uiPriority w:val="99"/>
    <w:qFormat/>
    <w:pPr>
      <w:keepNext/>
      <w:ind w:firstLine="720"/>
      <w:outlineLvl w:val="7"/>
    </w:pPr>
    <w:rPr>
      <w:rFonts w:ascii="Arial" w:hAnsi="Arial" w:cs="Arial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="Cambria" w:hAnsi="Cambria" w:cs="Times New Roman"/>
      <w:b/>
      <w:kern w:val="32"/>
      <w:sz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="Cambria" w:hAnsi="Cambria" w:cs="Times New Roman"/>
      <w:b/>
      <w:i/>
      <w:sz w:val="28"/>
    </w:rPr>
  </w:style>
  <w:style w:type="character" w:customStyle="1" w:styleId="30">
    <w:name w:val="Заголовок 3 Знак"/>
    <w:basedOn w:val="a0"/>
    <w:link w:val="3"/>
    <w:uiPriority w:val="9"/>
    <w:semiHidden/>
    <w:locked/>
    <w:rPr>
      <w:rFonts w:ascii="Cambria" w:hAnsi="Cambria" w:cs="Times New Roman"/>
      <w:b/>
      <w:sz w:val="26"/>
    </w:rPr>
  </w:style>
  <w:style w:type="character" w:customStyle="1" w:styleId="40">
    <w:name w:val="Заголовок 4 Знак"/>
    <w:basedOn w:val="a0"/>
    <w:link w:val="4"/>
    <w:uiPriority w:val="9"/>
    <w:semiHidden/>
    <w:locked/>
    <w:rPr>
      <w:rFonts w:ascii="Calibri" w:hAnsi="Calibri" w:cs="Times New Roman"/>
      <w:b/>
      <w:sz w:val="28"/>
    </w:rPr>
  </w:style>
  <w:style w:type="character" w:customStyle="1" w:styleId="50">
    <w:name w:val="Заголовок 5 Знак"/>
    <w:basedOn w:val="a0"/>
    <w:link w:val="5"/>
    <w:uiPriority w:val="9"/>
    <w:semiHidden/>
    <w:locked/>
    <w:rPr>
      <w:rFonts w:ascii="Calibri" w:hAnsi="Calibri" w:cs="Times New Roman"/>
      <w:b/>
      <w:i/>
      <w:sz w:val="26"/>
    </w:rPr>
  </w:style>
  <w:style w:type="character" w:customStyle="1" w:styleId="60">
    <w:name w:val="Заголовок 6 Знак"/>
    <w:basedOn w:val="a0"/>
    <w:link w:val="6"/>
    <w:uiPriority w:val="9"/>
    <w:semiHidden/>
    <w:locked/>
    <w:rPr>
      <w:rFonts w:ascii="Calibri" w:hAnsi="Calibri" w:cs="Times New Roman"/>
      <w:b/>
    </w:rPr>
  </w:style>
  <w:style w:type="character" w:customStyle="1" w:styleId="70">
    <w:name w:val="Заголовок 7 Знак"/>
    <w:basedOn w:val="a0"/>
    <w:link w:val="7"/>
    <w:uiPriority w:val="9"/>
    <w:semiHidden/>
    <w:locked/>
    <w:rPr>
      <w:rFonts w:ascii="Calibri" w:hAnsi="Calibri" w:cs="Times New Roman"/>
      <w:sz w:val="24"/>
    </w:rPr>
  </w:style>
  <w:style w:type="character" w:customStyle="1" w:styleId="80">
    <w:name w:val="Заголовок 8 Знак"/>
    <w:basedOn w:val="a0"/>
    <w:link w:val="8"/>
    <w:uiPriority w:val="9"/>
    <w:semiHidden/>
    <w:locked/>
    <w:rPr>
      <w:rFonts w:ascii="Calibri" w:hAnsi="Calibri" w:cs="Times New Roman"/>
      <w:i/>
      <w:sz w:val="24"/>
    </w:rPr>
  </w:style>
  <w:style w:type="paragraph" w:styleId="a3">
    <w:name w:val="header"/>
    <w:basedOn w:val="a"/>
    <w:link w:val="a4"/>
    <w:uiPriority w:val="99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Pr>
      <w:rFonts w:cs="Times New Roman"/>
      <w:sz w:val="20"/>
    </w:rPr>
  </w:style>
  <w:style w:type="character" w:styleId="a5">
    <w:name w:val="page number"/>
    <w:basedOn w:val="a0"/>
    <w:uiPriority w:val="99"/>
    <w:rPr>
      <w:rFonts w:cs="Times New Roman"/>
    </w:rPr>
  </w:style>
  <w:style w:type="paragraph" w:styleId="21">
    <w:name w:val="Body Text 2"/>
    <w:basedOn w:val="a"/>
    <w:link w:val="22"/>
    <w:uiPriority w:val="99"/>
    <w:pPr>
      <w:jc w:val="both"/>
    </w:pPr>
    <w:rPr>
      <w:rFonts w:ascii="Arial" w:hAnsi="Arial" w:cs="Arial"/>
      <w:sz w:val="24"/>
      <w:szCs w:val="24"/>
    </w:rPr>
  </w:style>
  <w:style w:type="character" w:customStyle="1" w:styleId="22">
    <w:name w:val="Основной текст 2 Знак"/>
    <w:basedOn w:val="a0"/>
    <w:link w:val="21"/>
    <w:uiPriority w:val="99"/>
    <w:semiHidden/>
    <w:locked/>
    <w:rPr>
      <w:rFonts w:cs="Times New Roman"/>
      <w:sz w:val="20"/>
    </w:rPr>
  </w:style>
  <w:style w:type="paragraph" w:styleId="23">
    <w:name w:val="Body Text Indent 2"/>
    <w:basedOn w:val="a"/>
    <w:link w:val="24"/>
    <w:uiPriority w:val="99"/>
    <w:pPr>
      <w:ind w:firstLine="720"/>
      <w:jc w:val="both"/>
    </w:pPr>
    <w:rPr>
      <w:sz w:val="24"/>
      <w:szCs w:val="24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locked/>
    <w:rPr>
      <w:rFonts w:cs="Times New Roman"/>
      <w:sz w:val="20"/>
    </w:rPr>
  </w:style>
  <w:style w:type="paragraph" w:styleId="a6">
    <w:name w:val="Body Text"/>
    <w:basedOn w:val="a"/>
    <w:link w:val="a7"/>
    <w:uiPriority w:val="99"/>
    <w:rPr>
      <w:sz w:val="24"/>
      <w:szCs w:val="24"/>
    </w:rPr>
  </w:style>
  <w:style w:type="character" w:customStyle="1" w:styleId="a7">
    <w:name w:val="Основной текст Знак"/>
    <w:basedOn w:val="a0"/>
    <w:link w:val="a6"/>
    <w:uiPriority w:val="99"/>
    <w:semiHidden/>
    <w:locked/>
    <w:rPr>
      <w:rFonts w:cs="Times New Roman"/>
      <w:sz w:val="20"/>
    </w:rPr>
  </w:style>
  <w:style w:type="paragraph" w:styleId="a8">
    <w:name w:val="List Bullet"/>
    <w:basedOn w:val="a"/>
    <w:autoRedefine/>
    <w:uiPriority w:val="99"/>
    <w:pPr>
      <w:tabs>
        <w:tab w:val="num" w:pos="360"/>
      </w:tabs>
      <w:ind w:left="360" w:hanging="360"/>
    </w:pPr>
  </w:style>
  <w:style w:type="paragraph" w:styleId="31">
    <w:name w:val="Body Text Indent 3"/>
    <w:basedOn w:val="a"/>
    <w:link w:val="32"/>
    <w:uiPriority w:val="99"/>
    <w:pPr>
      <w:ind w:left="1003"/>
      <w:jc w:val="both"/>
    </w:pPr>
    <w:rPr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Pr>
      <w:rFonts w:cs="Times New Roman"/>
      <w:sz w:val="16"/>
    </w:rPr>
  </w:style>
  <w:style w:type="paragraph" w:styleId="a9">
    <w:name w:val="footer"/>
    <w:basedOn w:val="a"/>
    <w:link w:val="aa"/>
    <w:uiPriority w:val="99"/>
    <w:pPr>
      <w:tabs>
        <w:tab w:val="center" w:pos="4153"/>
        <w:tab w:val="right" w:pos="8306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locked/>
    <w:rPr>
      <w:rFonts w:cs="Times New Roman"/>
      <w:sz w:val="20"/>
    </w:rPr>
  </w:style>
  <w:style w:type="paragraph" w:styleId="33">
    <w:name w:val="Body Text 3"/>
    <w:basedOn w:val="a"/>
    <w:link w:val="34"/>
    <w:uiPriority w:val="99"/>
    <w:pPr>
      <w:jc w:val="both"/>
    </w:pPr>
    <w:rPr>
      <w:rFonts w:ascii="Arial" w:hAnsi="Arial" w:cs="Arial"/>
      <w:i/>
      <w:iCs/>
      <w:sz w:val="24"/>
      <w:szCs w:val="24"/>
    </w:rPr>
  </w:style>
  <w:style w:type="character" w:customStyle="1" w:styleId="34">
    <w:name w:val="Основной текст 3 Знак"/>
    <w:basedOn w:val="a0"/>
    <w:link w:val="33"/>
    <w:uiPriority w:val="99"/>
    <w:semiHidden/>
    <w:locked/>
    <w:rPr>
      <w:rFonts w:cs="Times New Roman"/>
      <w:sz w:val="16"/>
    </w:rPr>
  </w:style>
  <w:style w:type="paragraph" w:styleId="ab">
    <w:name w:val="Balloon Text"/>
    <w:basedOn w:val="a"/>
    <w:link w:val="ac"/>
    <w:uiPriority w:val="99"/>
    <w:semiHidden/>
    <w:unhideWhenUsed/>
    <w:rsid w:val="003749E7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locked/>
    <w:rsid w:val="003749E7"/>
    <w:rPr>
      <w:rFonts w:ascii="Tahoma" w:hAnsi="Tahoma" w:cs="Times New Roman"/>
      <w:sz w:val="16"/>
    </w:rPr>
  </w:style>
  <w:style w:type="paragraph" w:styleId="ad">
    <w:name w:val="List Paragraph"/>
    <w:basedOn w:val="a"/>
    <w:uiPriority w:val="34"/>
    <w:qFormat/>
    <w:rsid w:val="00B137C4"/>
    <w:pPr>
      <w:ind w:left="708"/>
    </w:pPr>
  </w:style>
  <w:style w:type="character" w:customStyle="1" w:styleId="ae">
    <w:name w:val="Основной текст_"/>
    <w:link w:val="51"/>
    <w:locked/>
    <w:rsid w:val="00775F43"/>
    <w:rPr>
      <w:rFonts w:ascii="Arial" w:hAnsi="Arial"/>
      <w:sz w:val="23"/>
      <w:shd w:val="clear" w:color="auto" w:fill="FFFFFF"/>
    </w:rPr>
  </w:style>
  <w:style w:type="paragraph" w:customStyle="1" w:styleId="51">
    <w:name w:val="Основной текст5"/>
    <w:basedOn w:val="a"/>
    <w:link w:val="ae"/>
    <w:rsid w:val="00775F43"/>
    <w:pPr>
      <w:widowControl w:val="0"/>
      <w:shd w:val="clear" w:color="auto" w:fill="FFFFFF"/>
      <w:autoSpaceDE/>
      <w:autoSpaceDN/>
      <w:spacing w:before="600" w:after="180" w:line="283" w:lineRule="exact"/>
      <w:ind w:hanging="2640"/>
      <w:jc w:val="both"/>
    </w:pPr>
    <w:rPr>
      <w:rFonts w:ascii="Arial" w:hAnsi="Arial" w:cs="Arial"/>
      <w:sz w:val="23"/>
      <w:szCs w:val="23"/>
    </w:rPr>
  </w:style>
  <w:style w:type="character" w:customStyle="1" w:styleId="af">
    <w:name w:val="Колонтитул_"/>
    <w:link w:val="af0"/>
    <w:locked/>
    <w:rsid w:val="00C82ACF"/>
    <w:rPr>
      <w:rFonts w:ascii="Arial" w:hAnsi="Arial"/>
      <w:b/>
      <w:sz w:val="23"/>
      <w:shd w:val="clear" w:color="auto" w:fill="FFFFFF"/>
    </w:rPr>
  </w:style>
  <w:style w:type="character" w:customStyle="1" w:styleId="TrebuchetMS">
    <w:name w:val="Колонтитул + Trebuchet MS"/>
    <w:aliases w:val="7,5 pt,Не полужирный"/>
    <w:rsid w:val="00C82ACF"/>
    <w:rPr>
      <w:rFonts w:ascii="Trebuchet MS" w:hAnsi="Trebuchet MS"/>
      <w:b/>
      <w:color w:val="000000"/>
      <w:spacing w:val="0"/>
      <w:w w:val="100"/>
      <w:position w:val="0"/>
      <w:sz w:val="15"/>
      <w:u w:val="none"/>
      <w:lang w:val="ru-RU" w:eastAsia="ru-RU"/>
    </w:rPr>
  </w:style>
  <w:style w:type="paragraph" w:customStyle="1" w:styleId="af0">
    <w:name w:val="Колонтитул"/>
    <w:basedOn w:val="a"/>
    <w:link w:val="af"/>
    <w:rsid w:val="00C82ACF"/>
    <w:pPr>
      <w:widowControl w:val="0"/>
      <w:shd w:val="clear" w:color="auto" w:fill="FFFFFF"/>
      <w:autoSpaceDE/>
      <w:autoSpaceDN/>
      <w:spacing w:line="278" w:lineRule="exact"/>
      <w:jc w:val="center"/>
    </w:pPr>
    <w:rPr>
      <w:rFonts w:ascii="Arial" w:hAnsi="Arial" w:cs="Arial"/>
      <w:b/>
      <w:bCs/>
      <w:sz w:val="23"/>
      <w:szCs w:val="23"/>
    </w:rPr>
  </w:style>
  <w:style w:type="paragraph" w:styleId="af1">
    <w:name w:val="No Spacing"/>
    <w:uiPriority w:val="1"/>
    <w:qFormat/>
    <w:rsid w:val="00AF580A"/>
    <w:pPr>
      <w:autoSpaceDE w:val="0"/>
      <w:autoSpaceDN w:val="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A37A3"/>
    <w:pPr>
      <w:autoSpaceDE w:val="0"/>
      <w:autoSpaceDN w:val="0"/>
    </w:pPr>
  </w:style>
  <w:style w:type="paragraph" w:styleId="1">
    <w:name w:val="heading 1"/>
    <w:basedOn w:val="a"/>
    <w:next w:val="a"/>
    <w:link w:val="10"/>
    <w:uiPriority w:val="99"/>
    <w:qFormat/>
    <w:pPr>
      <w:keepNext/>
      <w:ind w:firstLine="720"/>
      <w:jc w:val="both"/>
      <w:outlineLvl w:val="0"/>
    </w:pPr>
    <w:rPr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pPr>
      <w:keepNext/>
      <w:ind w:firstLine="720"/>
      <w:jc w:val="both"/>
      <w:outlineLvl w:val="1"/>
    </w:pPr>
    <w:rPr>
      <w:b/>
      <w:bCs/>
      <w:sz w:val="24"/>
      <w:szCs w:val="24"/>
    </w:rPr>
  </w:style>
  <w:style w:type="paragraph" w:styleId="3">
    <w:name w:val="heading 3"/>
    <w:basedOn w:val="a"/>
    <w:next w:val="a"/>
    <w:link w:val="30"/>
    <w:uiPriority w:val="99"/>
    <w:qFormat/>
    <w:pPr>
      <w:keepNext/>
      <w:outlineLvl w:val="2"/>
    </w:pPr>
    <w:rPr>
      <w:sz w:val="24"/>
      <w:szCs w:val="24"/>
    </w:rPr>
  </w:style>
  <w:style w:type="paragraph" w:styleId="4">
    <w:name w:val="heading 4"/>
    <w:basedOn w:val="a"/>
    <w:next w:val="a"/>
    <w:link w:val="40"/>
    <w:uiPriority w:val="99"/>
    <w:qFormat/>
    <w:pPr>
      <w:keepNext/>
      <w:jc w:val="both"/>
      <w:outlineLvl w:val="3"/>
    </w:pPr>
    <w:rPr>
      <w:sz w:val="24"/>
      <w:szCs w:val="24"/>
    </w:rPr>
  </w:style>
  <w:style w:type="paragraph" w:styleId="5">
    <w:name w:val="heading 5"/>
    <w:basedOn w:val="a"/>
    <w:next w:val="a"/>
    <w:link w:val="50"/>
    <w:uiPriority w:val="99"/>
    <w:qFormat/>
    <w:pPr>
      <w:keepNext/>
      <w:ind w:firstLine="720"/>
      <w:jc w:val="both"/>
      <w:outlineLvl w:val="4"/>
    </w:pPr>
    <w:rPr>
      <w:rFonts w:ascii="Arial" w:hAnsi="Arial" w:cs="Arial"/>
      <w:i/>
      <w:iCs/>
      <w:sz w:val="24"/>
      <w:szCs w:val="24"/>
    </w:rPr>
  </w:style>
  <w:style w:type="paragraph" w:styleId="6">
    <w:name w:val="heading 6"/>
    <w:basedOn w:val="a"/>
    <w:next w:val="a"/>
    <w:link w:val="60"/>
    <w:uiPriority w:val="99"/>
    <w:qFormat/>
    <w:pPr>
      <w:keepNext/>
      <w:ind w:left="720"/>
      <w:jc w:val="both"/>
      <w:outlineLvl w:val="5"/>
    </w:pPr>
    <w:rPr>
      <w:rFonts w:ascii="Arial" w:hAnsi="Arial" w:cs="Arial"/>
      <w:sz w:val="24"/>
      <w:szCs w:val="24"/>
    </w:rPr>
  </w:style>
  <w:style w:type="paragraph" w:styleId="7">
    <w:name w:val="heading 7"/>
    <w:basedOn w:val="a"/>
    <w:next w:val="a"/>
    <w:link w:val="70"/>
    <w:uiPriority w:val="99"/>
    <w:qFormat/>
    <w:pPr>
      <w:keepNext/>
      <w:ind w:firstLine="720"/>
      <w:jc w:val="center"/>
      <w:outlineLvl w:val="6"/>
    </w:pPr>
    <w:rPr>
      <w:rFonts w:ascii="Arial" w:hAnsi="Arial" w:cs="Arial"/>
      <w:b/>
      <w:bCs/>
      <w:sz w:val="24"/>
      <w:szCs w:val="24"/>
    </w:rPr>
  </w:style>
  <w:style w:type="paragraph" w:styleId="8">
    <w:name w:val="heading 8"/>
    <w:basedOn w:val="a"/>
    <w:next w:val="a"/>
    <w:link w:val="80"/>
    <w:uiPriority w:val="99"/>
    <w:qFormat/>
    <w:pPr>
      <w:keepNext/>
      <w:ind w:firstLine="720"/>
      <w:outlineLvl w:val="7"/>
    </w:pPr>
    <w:rPr>
      <w:rFonts w:ascii="Arial" w:hAnsi="Arial" w:cs="Arial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="Cambria" w:hAnsi="Cambria" w:cs="Times New Roman"/>
      <w:b/>
      <w:kern w:val="32"/>
      <w:sz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="Cambria" w:hAnsi="Cambria" w:cs="Times New Roman"/>
      <w:b/>
      <w:i/>
      <w:sz w:val="28"/>
    </w:rPr>
  </w:style>
  <w:style w:type="character" w:customStyle="1" w:styleId="30">
    <w:name w:val="Заголовок 3 Знак"/>
    <w:basedOn w:val="a0"/>
    <w:link w:val="3"/>
    <w:uiPriority w:val="9"/>
    <w:semiHidden/>
    <w:locked/>
    <w:rPr>
      <w:rFonts w:ascii="Cambria" w:hAnsi="Cambria" w:cs="Times New Roman"/>
      <w:b/>
      <w:sz w:val="26"/>
    </w:rPr>
  </w:style>
  <w:style w:type="character" w:customStyle="1" w:styleId="40">
    <w:name w:val="Заголовок 4 Знак"/>
    <w:basedOn w:val="a0"/>
    <w:link w:val="4"/>
    <w:uiPriority w:val="9"/>
    <w:semiHidden/>
    <w:locked/>
    <w:rPr>
      <w:rFonts w:ascii="Calibri" w:hAnsi="Calibri" w:cs="Times New Roman"/>
      <w:b/>
      <w:sz w:val="28"/>
    </w:rPr>
  </w:style>
  <w:style w:type="character" w:customStyle="1" w:styleId="50">
    <w:name w:val="Заголовок 5 Знак"/>
    <w:basedOn w:val="a0"/>
    <w:link w:val="5"/>
    <w:uiPriority w:val="9"/>
    <w:semiHidden/>
    <w:locked/>
    <w:rPr>
      <w:rFonts w:ascii="Calibri" w:hAnsi="Calibri" w:cs="Times New Roman"/>
      <w:b/>
      <w:i/>
      <w:sz w:val="26"/>
    </w:rPr>
  </w:style>
  <w:style w:type="character" w:customStyle="1" w:styleId="60">
    <w:name w:val="Заголовок 6 Знак"/>
    <w:basedOn w:val="a0"/>
    <w:link w:val="6"/>
    <w:uiPriority w:val="9"/>
    <w:semiHidden/>
    <w:locked/>
    <w:rPr>
      <w:rFonts w:ascii="Calibri" w:hAnsi="Calibri" w:cs="Times New Roman"/>
      <w:b/>
    </w:rPr>
  </w:style>
  <w:style w:type="character" w:customStyle="1" w:styleId="70">
    <w:name w:val="Заголовок 7 Знак"/>
    <w:basedOn w:val="a0"/>
    <w:link w:val="7"/>
    <w:uiPriority w:val="9"/>
    <w:semiHidden/>
    <w:locked/>
    <w:rPr>
      <w:rFonts w:ascii="Calibri" w:hAnsi="Calibri" w:cs="Times New Roman"/>
      <w:sz w:val="24"/>
    </w:rPr>
  </w:style>
  <w:style w:type="character" w:customStyle="1" w:styleId="80">
    <w:name w:val="Заголовок 8 Знак"/>
    <w:basedOn w:val="a0"/>
    <w:link w:val="8"/>
    <w:uiPriority w:val="9"/>
    <w:semiHidden/>
    <w:locked/>
    <w:rPr>
      <w:rFonts w:ascii="Calibri" w:hAnsi="Calibri" w:cs="Times New Roman"/>
      <w:i/>
      <w:sz w:val="24"/>
    </w:rPr>
  </w:style>
  <w:style w:type="paragraph" w:styleId="a3">
    <w:name w:val="header"/>
    <w:basedOn w:val="a"/>
    <w:link w:val="a4"/>
    <w:uiPriority w:val="99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Pr>
      <w:rFonts w:cs="Times New Roman"/>
      <w:sz w:val="20"/>
    </w:rPr>
  </w:style>
  <w:style w:type="character" w:styleId="a5">
    <w:name w:val="page number"/>
    <w:basedOn w:val="a0"/>
    <w:uiPriority w:val="99"/>
    <w:rPr>
      <w:rFonts w:cs="Times New Roman"/>
    </w:rPr>
  </w:style>
  <w:style w:type="paragraph" w:styleId="21">
    <w:name w:val="Body Text 2"/>
    <w:basedOn w:val="a"/>
    <w:link w:val="22"/>
    <w:uiPriority w:val="99"/>
    <w:pPr>
      <w:jc w:val="both"/>
    </w:pPr>
    <w:rPr>
      <w:rFonts w:ascii="Arial" w:hAnsi="Arial" w:cs="Arial"/>
      <w:sz w:val="24"/>
      <w:szCs w:val="24"/>
    </w:rPr>
  </w:style>
  <w:style w:type="character" w:customStyle="1" w:styleId="22">
    <w:name w:val="Основной текст 2 Знак"/>
    <w:basedOn w:val="a0"/>
    <w:link w:val="21"/>
    <w:uiPriority w:val="99"/>
    <w:semiHidden/>
    <w:locked/>
    <w:rPr>
      <w:rFonts w:cs="Times New Roman"/>
      <w:sz w:val="20"/>
    </w:rPr>
  </w:style>
  <w:style w:type="paragraph" w:styleId="23">
    <w:name w:val="Body Text Indent 2"/>
    <w:basedOn w:val="a"/>
    <w:link w:val="24"/>
    <w:uiPriority w:val="99"/>
    <w:pPr>
      <w:ind w:firstLine="720"/>
      <w:jc w:val="both"/>
    </w:pPr>
    <w:rPr>
      <w:sz w:val="24"/>
      <w:szCs w:val="24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locked/>
    <w:rPr>
      <w:rFonts w:cs="Times New Roman"/>
      <w:sz w:val="20"/>
    </w:rPr>
  </w:style>
  <w:style w:type="paragraph" w:styleId="a6">
    <w:name w:val="Body Text"/>
    <w:basedOn w:val="a"/>
    <w:link w:val="a7"/>
    <w:uiPriority w:val="99"/>
    <w:rPr>
      <w:sz w:val="24"/>
      <w:szCs w:val="24"/>
    </w:rPr>
  </w:style>
  <w:style w:type="character" w:customStyle="1" w:styleId="a7">
    <w:name w:val="Основной текст Знак"/>
    <w:basedOn w:val="a0"/>
    <w:link w:val="a6"/>
    <w:uiPriority w:val="99"/>
    <w:semiHidden/>
    <w:locked/>
    <w:rPr>
      <w:rFonts w:cs="Times New Roman"/>
      <w:sz w:val="20"/>
    </w:rPr>
  </w:style>
  <w:style w:type="paragraph" w:styleId="a8">
    <w:name w:val="List Bullet"/>
    <w:basedOn w:val="a"/>
    <w:autoRedefine/>
    <w:uiPriority w:val="99"/>
    <w:pPr>
      <w:tabs>
        <w:tab w:val="num" w:pos="360"/>
      </w:tabs>
      <w:ind w:left="360" w:hanging="360"/>
    </w:pPr>
  </w:style>
  <w:style w:type="paragraph" w:styleId="31">
    <w:name w:val="Body Text Indent 3"/>
    <w:basedOn w:val="a"/>
    <w:link w:val="32"/>
    <w:uiPriority w:val="99"/>
    <w:pPr>
      <w:ind w:left="1003"/>
      <w:jc w:val="both"/>
    </w:pPr>
    <w:rPr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Pr>
      <w:rFonts w:cs="Times New Roman"/>
      <w:sz w:val="16"/>
    </w:rPr>
  </w:style>
  <w:style w:type="paragraph" w:styleId="a9">
    <w:name w:val="footer"/>
    <w:basedOn w:val="a"/>
    <w:link w:val="aa"/>
    <w:uiPriority w:val="99"/>
    <w:pPr>
      <w:tabs>
        <w:tab w:val="center" w:pos="4153"/>
        <w:tab w:val="right" w:pos="8306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locked/>
    <w:rPr>
      <w:rFonts w:cs="Times New Roman"/>
      <w:sz w:val="20"/>
    </w:rPr>
  </w:style>
  <w:style w:type="paragraph" w:styleId="33">
    <w:name w:val="Body Text 3"/>
    <w:basedOn w:val="a"/>
    <w:link w:val="34"/>
    <w:uiPriority w:val="99"/>
    <w:pPr>
      <w:jc w:val="both"/>
    </w:pPr>
    <w:rPr>
      <w:rFonts w:ascii="Arial" w:hAnsi="Arial" w:cs="Arial"/>
      <w:i/>
      <w:iCs/>
      <w:sz w:val="24"/>
      <w:szCs w:val="24"/>
    </w:rPr>
  </w:style>
  <w:style w:type="character" w:customStyle="1" w:styleId="34">
    <w:name w:val="Основной текст 3 Знак"/>
    <w:basedOn w:val="a0"/>
    <w:link w:val="33"/>
    <w:uiPriority w:val="99"/>
    <w:semiHidden/>
    <w:locked/>
    <w:rPr>
      <w:rFonts w:cs="Times New Roman"/>
      <w:sz w:val="16"/>
    </w:rPr>
  </w:style>
  <w:style w:type="paragraph" w:styleId="ab">
    <w:name w:val="Balloon Text"/>
    <w:basedOn w:val="a"/>
    <w:link w:val="ac"/>
    <w:uiPriority w:val="99"/>
    <w:semiHidden/>
    <w:unhideWhenUsed/>
    <w:rsid w:val="003749E7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locked/>
    <w:rsid w:val="003749E7"/>
    <w:rPr>
      <w:rFonts w:ascii="Tahoma" w:hAnsi="Tahoma" w:cs="Times New Roman"/>
      <w:sz w:val="16"/>
    </w:rPr>
  </w:style>
  <w:style w:type="paragraph" w:styleId="ad">
    <w:name w:val="List Paragraph"/>
    <w:basedOn w:val="a"/>
    <w:uiPriority w:val="34"/>
    <w:qFormat/>
    <w:rsid w:val="00B137C4"/>
    <w:pPr>
      <w:ind w:left="708"/>
    </w:pPr>
  </w:style>
  <w:style w:type="character" w:customStyle="1" w:styleId="ae">
    <w:name w:val="Основной текст_"/>
    <w:link w:val="51"/>
    <w:locked/>
    <w:rsid w:val="00775F43"/>
    <w:rPr>
      <w:rFonts w:ascii="Arial" w:hAnsi="Arial"/>
      <w:sz w:val="23"/>
      <w:shd w:val="clear" w:color="auto" w:fill="FFFFFF"/>
    </w:rPr>
  </w:style>
  <w:style w:type="paragraph" w:customStyle="1" w:styleId="51">
    <w:name w:val="Основной текст5"/>
    <w:basedOn w:val="a"/>
    <w:link w:val="ae"/>
    <w:rsid w:val="00775F43"/>
    <w:pPr>
      <w:widowControl w:val="0"/>
      <w:shd w:val="clear" w:color="auto" w:fill="FFFFFF"/>
      <w:autoSpaceDE/>
      <w:autoSpaceDN/>
      <w:spacing w:before="600" w:after="180" w:line="283" w:lineRule="exact"/>
      <w:ind w:hanging="2640"/>
      <w:jc w:val="both"/>
    </w:pPr>
    <w:rPr>
      <w:rFonts w:ascii="Arial" w:hAnsi="Arial" w:cs="Arial"/>
      <w:sz w:val="23"/>
      <w:szCs w:val="23"/>
    </w:rPr>
  </w:style>
  <w:style w:type="character" w:customStyle="1" w:styleId="af">
    <w:name w:val="Колонтитул_"/>
    <w:link w:val="af0"/>
    <w:locked/>
    <w:rsid w:val="00C82ACF"/>
    <w:rPr>
      <w:rFonts w:ascii="Arial" w:hAnsi="Arial"/>
      <w:b/>
      <w:sz w:val="23"/>
      <w:shd w:val="clear" w:color="auto" w:fill="FFFFFF"/>
    </w:rPr>
  </w:style>
  <w:style w:type="character" w:customStyle="1" w:styleId="TrebuchetMS">
    <w:name w:val="Колонтитул + Trebuchet MS"/>
    <w:aliases w:val="7,5 pt,Не полужирный"/>
    <w:rsid w:val="00C82ACF"/>
    <w:rPr>
      <w:rFonts w:ascii="Trebuchet MS" w:hAnsi="Trebuchet MS"/>
      <w:b/>
      <w:color w:val="000000"/>
      <w:spacing w:val="0"/>
      <w:w w:val="100"/>
      <w:position w:val="0"/>
      <w:sz w:val="15"/>
      <w:u w:val="none"/>
      <w:lang w:val="ru-RU" w:eastAsia="ru-RU"/>
    </w:rPr>
  </w:style>
  <w:style w:type="paragraph" w:customStyle="1" w:styleId="af0">
    <w:name w:val="Колонтитул"/>
    <w:basedOn w:val="a"/>
    <w:link w:val="af"/>
    <w:rsid w:val="00C82ACF"/>
    <w:pPr>
      <w:widowControl w:val="0"/>
      <w:shd w:val="clear" w:color="auto" w:fill="FFFFFF"/>
      <w:autoSpaceDE/>
      <w:autoSpaceDN/>
      <w:spacing w:line="278" w:lineRule="exact"/>
      <w:jc w:val="center"/>
    </w:pPr>
    <w:rPr>
      <w:rFonts w:ascii="Arial" w:hAnsi="Arial" w:cs="Arial"/>
      <w:b/>
      <w:bCs/>
      <w:sz w:val="23"/>
      <w:szCs w:val="23"/>
    </w:rPr>
  </w:style>
  <w:style w:type="paragraph" w:styleId="af1">
    <w:name w:val="No Spacing"/>
    <w:uiPriority w:val="1"/>
    <w:qFormat/>
    <w:rsid w:val="00AF580A"/>
    <w:pPr>
      <w:autoSpaceDE w:val="0"/>
      <w:autoSpaceDN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5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65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4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1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06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465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30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21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70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99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7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07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1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35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4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54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80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63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798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15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05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98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86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92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1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18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4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30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80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386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36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72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18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73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4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65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55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89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72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83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21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DB5A36-BFC4-45B0-82B8-9B1894C824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5548</TotalTime>
  <Pages>18</Pages>
  <Words>4537</Words>
  <Characters>25865</Characters>
  <Application>Microsoft Office Word</Application>
  <DocSecurity>0</DocSecurity>
  <Lines>215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 Н А Л И З</vt:lpstr>
    </vt:vector>
  </TitlesOfParts>
  <Company>Тольяттинская городская Дума</Company>
  <LinksUpToDate>false</LinksUpToDate>
  <CharactersWithSpaces>30342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 Н А Л И З</dc:title>
  <dc:creator>Сочкарева В.Ф.</dc:creator>
  <cp:lastModifiedBy>Екатерина А. Оленина</cp:lastModifiedBy>
  <cp:revision>620</cp:revision>
  <cp:lastPrinted>2025-03-10T11:30:00Z</cp:lastPrinted>
  <dcterms:created xsi:type="dcterms:W3CDTF">2024-11-08T11:31:00Z</dcterms:created>
  <dcterms:modified xsi:type="dcterms:W3CDTF">2025-03-13T04:42:00Z</dcterms:modified>
</cp:coreProperties>
</file>